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0C31C3" w14:textId="77777777" w:rsidR="002F6ABB" w:rsidRPr="00B61531" w:rsidRDefault="002F6ABB" w:rsidP="002F6ABB">
      <w:pPr>
        <w:spacing w:before="120"/>
        <w:jc w:val="center"/>
        <w:rPr>
          <w:rFonts w:ascii="Arial" w:hAnsi="Arial" w:cs="Arial"/>
          <w:b/>
          <w:color w:val="4472C4" w:themeColor="accent1"/>
        </w:rPr>
      </w:pPr>
    </w:p>
    <w:p w14:paraId="40DE01FF" w14:textId="77777777" w:rsidR="002F6ABB" w:rsidRPr="00FF2355" w:rsidRDefault="002F6ABB" w:rsidP="002F6ABB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FF2355">
        <w:rPr>
          <w:rFonts w:ascii="Arial" w:hAnsi="Arial" w:cs="Arial"/>
          <w:b/>
          <w:sz w:val="22"/>
          <w:szCs w:val="22"/>
        </w:rPr>
        <w:t>ANEXO II</w:t>
      </w:r>
    </w:p>
    <w:p w14:paraId="1FFF6CBB" w14:textId="77777777" w:rsidR="002F6ABB" w:rsidRPr="00FF2355" w:rsidRDefault="002F6ABB" w:rsidP="002F6ABB">
      <w:pPr>
        <w:spacing w:before="120"/>
        <w:jc w:val="center"/>
        <w:rPr>
          <w:rFonts w:ascii="Arial" w:hAnsi="Arial" w:cs="Arial"/>
          <w:b/>
        </w:rPr>
      </w:pPr>
      <w:r w:rsidRPr="00FF2355">
        <w:rPr>
          <w:rFonts w:ascii="Arial" w:hAnsi="Arial" w:cs="Arial"/>
          <w:b/>
          <w:sz w:val="22"/>
          <w:szCs w:val="22"/>
          <w:u w:val="single"/>
        </w:rPr>
        <w:t>MEMORIA TÉCNICA Y ECONÓMICA DEL PROYECTO</w:t>
      </w:r>
      <w:r w:rsidRPr="00FF2355">
        <w:rPr>
          <w:rFonts w:ascii="Arial" w:hAnsi="Arial" w:cs="Arial"/>
          <w:b/>
        </w:rPr>
        <w:t>.</w:t>
      </w:r>
    </w:p>
    <w:p w14:paraId="24FAF44A" w14:textId="7C622863" w:rsidR="002F6ABB" w:rsidRDefault="002F6ABB" w:rsidP="002F6ABB">
      <w:pPr>
        <w:spacing w:before="120"/>
        <w:jc w:val="both"/>
        <w:rPr>
          <w:rFonts w:ascii="Arial" w:hAnsi="Arial" w:cs="Arial"/>
          <w:b/>
          <w:bCs/>
        </w:rPr>
      </w:pPr>
      <w:r w:rsidRPr="00FF2355">
        <w:rPr>
          <w:rFonts w:ascii="Arial" w:eastAsia="Times New Roman" w:hAnsi="Arial" w:cs="Arial"/>
          <w:b/>
          <w:lang w:eastAsia="de-DE"/>
        </w:rPr>
        <w:t xml:space="preserve">CONVOCATORIA 2026 </w:t>
      </w:r>
      <w:r w:rsidRPr="00FF2355">
        <w:rPr>
          <w:rFonts w:ascii="Arial" w:hAnsi="Arial" w:cs="Arial"/>
          <w:b/>
          <w:bCs/>
        </w:rPr>
        <w:t>DE AYUDAS A LA INVERSIÓN DESTINADAS AL MANTENIMIENTO DEL TEJIDO INDUSTRIAL Y A PROYECTOS E INVERSIONES EN SECTORES QUE REPRESENTEN OPORTUNIDADESS PARA EL DESARROLLO ECONÓMICO DE LA PROVINCIA DE PALENCIA.</w:t>
      </w:r>
    </w:p>
    <w:p w14:paraId="5CB45686" w14:textId="77777777" w:rsidR="00CB4B23" w:rsidRPr="00FF2355" w:rsidRDefault="00CB4B23" w:rsidP="002F6ABB">
      <w:pPr>
        <w:spacing w:before="120"/>
        <w:jc w:val="both"/>
        <w:rPr>
          <w:rFonts w:ascii="Arial" w:hAnsi="Arial" w:cs="Arial"/>
          <w:b/>
          <w:bCs/>
        </w:rPr>
      </w:pPr>
    </w:p>
    <w:p w14:paraId="4A7A70C2" w14:textId="77777777" w:rsidR="002F6ABB" w:rsidRPr="00FF2355" w:rsidRDefault="002F6ABB" w:rsidP="002F6ABB">
      <w:pPr>
        <w:rPr>
          <w:rFonts w:ascii="Arial" w:hAnsi="Arial" w:cs="Arial"/>
          <w:bCs/>
        </w:rPr>
      </w:pPr>
    </w:p>
    <w:p w14:paraId="56448CF4" w14:textId="77777777" w:rsidR="002F6ABB" w:rsidRPr="00FF2355" w:rsidRDefault="002F6ABB" w:rsidP="00A916AB">
      <w:pPr>
        <w:spacing w:after="120"/>
        <w:rPr>
          <w:rFonts w:ascii="Arial" w:hAnsi="Arial" w:cs="Arial"/>
          <w:b/>
        </w:rPr>
      </w:pPr>
      <w:r w:rsidRPr="00FF2355">
        <w:rPr>
          <w:rFonts w:ascii="Arial" w:hAnsi="Arial" w:cs="Arial"/>
          <w:b/>
          <w:bCs/>
        </w:rPr>
        <w:t xml:space="preserve">1.- </w:t>
      </w:r>
      <w:r w:rsidRPr="00FF2355">
        <w:rPr>
          <w:rFonts w:ascii="Arial" w:hAnsi="Arial" w:cs="Arial"/>
          <w:b/>
        </w:rPr>
        <w:t>DATOS IDENTIFICATIVOS DE LA EMPRESA. (Obligatorio cumplimentar).</w:t>
      </w:r>
    </w:p>
    <w:p w14:paraId="1EE05B9D" w14:textId="74D113B3" w:rsidR="00A916AB" w:rsidRPr="00FF2355" w:rsidRDefault="002F6ABB" w:rsidP="00A916AB">
      <w:pPr>
        <w:numPr>
          <w:ilvl w:val="0"/>
          <w:numId w:val="2"/>
        </w:numPr>
        <w:tabs>
          <w:tab w:val="clear" w:pos="1854"/>
          <w:tab w:val="num" w:pos="1080"/>
        </w:tabs>
        <w:spacing w:after="120"/>
        <w:ind w:left="567" w:hanging="357"/>
        <w:jc w:val="both"/>
        <w:rPr>
          <w:rFonts w:ascii="Arial" w:hAnsi="Arial" w:cs="Arial"/>
        </w:rPr>
      </w:pPr>
      <w:r w:rsidRPr="00FF2355">
        <w:rPr>
          <w:rFonts w:ascii="Arial" w:hAnsi="Arial" w:cs="Arial"/>
        </w:rPr>
        <w:t>Nombre de la empresa o del Autónomo, N.I.F, forma jurídica, nº de socios (en su caso) y fecha de constitución o prevista</w:t>
      </w:r>
      <w:r w:rsidR="00A916AB" w:rsidRPr="00FF2355">
        <w:rPr>
          <w:rFonts w:ascii="Arial" w:hAnsi="Arial" w:cs="Arial"/>
        </w:rPr>
        <w:t>.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DC5DFD" w14:paraId="21C3E2AD" w14:textId="77777777" w:rsidTr="00B2281E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9356" w:type="dxa"/>
          </w:tcPr>
          <w:p w14:paraId="4C39C409" w14:textId="77777777" w:rsidR="00DC5DFD" w:rsidRDefault="00DC5DFD" w:rsidP="00B2281E">
            <w:pPr>
              <w:ind w:left="567"/>
              <w:jc w:val="both"/>
              <w:rPr>
                <w:sz w:val="22"/>
              </w:rPr>
            </w:pPr>
          </w:p>
          <w:p w14:paraId="5F226682" w14:textId="77777777" w:rsidR="00DC5DFD" w:rsidRDefault="00DC5DFD" w:rsidP="00B2281E">
            <w:pPr>
              <w:jc w:val="both"/>
              <w:rPr>
                <w:sz w:val="22"/>
              </w:rPr>
            </w:pPr>
          </w:p>
          <w:p w14:paraId="45C36FE1" w14:textId="77777777" w:rsidR="00DC5DFD" w:rsidRDefault="00DC5DFD" w:rsidP="00B2281E">
            <w:pPr>
              <w:jc w:val="both"/>
              <w:rPr>
                <w:sz w:val="22"/>
              </w:rPr>
            </w:pPr>
          </w:p>
          <w:p w14:paraId="75A7DEBB" w14:textId="77777777" w:rsidR="00DC5DFD" w:rsidRDefault="00DC5DFD" w:rsidP="00B2281E">
            <w:pPr>
              <w:jc w:val="both"/>
              <w:rPr>
                <w:sz w:val="22"/>
              </w:rPr>
            </w:pPr>
          </w:p>
          <w:p w14:paraId="44189D86" w14:textId="77777777" w:rsidR="00DC5DFD" w:rsidRDefault="00DC5DFD" w:rsidP="00B2281E">
            <w:pPr>
              <w:jc w:val="both"/>
              <w:rPr>
                <w:sz w:val="22"/>
              </w:rPr>
            </w:pPr>
          </w:p>
          <w:p w14:paraId="7F60059A" w14:textId="77777777" w:rsidR="00DC5DFD" w:rsidRDefault="00DC5DFD" w:rsidP="00B2281E">
            <w:pPr>
              <w:jc w:val="both"/>
              <w:rPr>
                <w:sz w:val="22"/>
              </w:rPr>
            </w:pPr>
          </w:p>
        </w:tc>
      </w:tr>
    </w:tbl>
    <w:p w14:paraId="18D46965" w14:textId="77777777" w:rsidR="00FF2355" w:rsidRPr="00FF2355" w:rsidRDefault="00FF2355" w:rsidP="00FF2355">
      <w:pPr>
        <w:spacing w:after="120"/>
        <w:jc w:val="both"/>
        <w:rPr>
          <w:rFonts w:ascii="Arial" w:hAnsi="Arial" w:cs="Arial"/>
        </w:rPr>
      </w:pPr>
    </w:p>
    <w:p w14:paraId="202749E3" w14:textId="27DC0C67" w:rsidR="00A916AB" w:rsidRPr="00FF2355" w:rsidRDefault="002F6ABB" w:rsidP="00A916AB">
      <w:pPr>
        <w:numPr>
          <w:ilvl w:val="0"/>
          <w:numId w:val="1"/>
        </w:numPr>
        <w:tabs>
          <w:tab w:val="clear" w:pos="1854"/>
          <w:tab w:val="num" w:pos="1080"/>
        </w:tabs>
        <w:spacing w:after="120"/>
        <w:ind w:left="567" w:hanging="357"/>
        <w:jc w:val="both"/>
        <w:rPr>
          <w:rFonts w:ascii="Arial" w:hAnsi="Arial" w:cs="Arial"/>
        </w:rPr>
      </w:pPr>
      <w:r w:rsidRPr="00FF2355">
        <w:rPr>
          <w:rFonts w:ascii="Arial" w:hAnsi="Arial" w:cs="Arial"/>
        </w:rPr>
        <w:t>Dirección social y fiscal (calle, municipio, provincia y código postal)</w:t>
      </w:r>
      <w:r w:rsidR="00A916AB" w:rsidRPr="00FF2355">
        <w:rPr>
          <w:rFonts w:ascii="Arial" w:hAnsi="Arial" w:cs="Arial"/>
        </w:rPr>
        <w:t>.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DC5DFD" w14:paraId="115A084D" w14:textId="77777777" w:rsidTr="00B2281E">
        <w:tblPrEx>
          <w:tblCellMar>
            <w:top w:w="0" w:type="dxa"/>
            <w:bottom w:w="0" w:type="dxa"/>
          </w:tblCellMar>
        </w:tblPrEx>
        <w:trPr>
          <w:trHeight w:val="1060"/>
        </w:trPr>
        <w:tc>
          <w:tcPr>
            <w:tcW w:w="9356" w:type="dxa"/>
          </w:tcPr>
          <w:p w14:paraId="6AC905A6" w14:textId="77777777" w:rsidR="00DC5DFD" w:rsidRDefault="00DC5DFD" w:rsidP="00B2281E">
            <w:pPr>
              <w:ind w:left="567"/>
              <w:jc w:val="both"/>
              <w:rPr>
                <w:sz w:val="22"/>
              </w:rPr>
            </w:pPr>
          </w:p>
          <w:p w14:paraId="3CEA921D" w14:textId="77777777" w:rsidR="00DC5DFD" w:rsidRDefault="00DC5DFD" w:rsidP="00B2281E">
            <w:pPr>
              <w:ind w:left="567"/>
              <w:jc w:val="both"/>
              <w:rPr>
                <w:sz w:val="22"/>
              </w:rPr>
            </w:pPr>
          </w:p>
          <w:p w14:paraId="0DF43017" w14:textId="77777777" w:rsidR="00DC5DFD" w:rsidRDefault="00DC5DFD" w:rsidP="00B2281E">
            <w:pPr>
              <w:ind w:left="567"/>
              <w:jc w:val="both"/>
              <w:rPr>
                <w:sz w:val="22"/>
              </w:rPr>
            </w:pPr>
          </w:p>
          <w:p w14:paraId="6BE595C1" w14:textId="77777777" w:rsidR="00DC5DFD" w:rsidRDefault="00DC5DFD" w:rsidP="00B2281E">
            <w:pPr>
              <w:jc w:val="both"/>
              <w:rPr>
                <w:sz w:val="22"/>
              </w:rPr>
            </w:pPr>
          </w:p>
          <w:p w14:paraId="61AEFE2E" w14:textId="77777777" w:rsidR="00DC5DFD" w:rsidRDefault="00DC5DFD" w:rsidP="00B2281E">
            <w:pPr>
              <w:ind w:left="567"/>
              <w:jc w:val="both"/>
              <w:rPr>
                <w:sz w:val="22"/>
              </w:rPr>
            </w:pPr>
          </w:p>
        </w:tc>
      </w:tr>
    </w:tbl>
    <w:p w14:paraId="78B3CA13" w14:textId="77777777" w:rsidR="00FF2355" w:rsidRPr="00FF2355" w:rsidRDefault="00FF2355" w:rsidP="00FF2355">
      <w:pPr>
        <w:spacing w:after="120"/>
        <w:jc w:val="both"/>
        <w:rPr>
          <w:rFonts w:ascii="Arial" w:hAnsi="Arial" w:cs="Arial"/>
        </w:rPr>
      </w:pPr>
    </w:p>
    <w:p w14:paraId="1E4A579E" w14:textId="245C28AD" w:rsidR="00A916AB" w:rsidRPr="00FF2355" w:rsidRDefault="00940A1D" w:rsidP="00A916AB">
      <w:pPr>
        <w:numPr>
          <w:ilvl w:val="0"/>
          <w:numId w:val="1"/>
        </w:numPr>
        <w:tabs>
          <w:tab w:val="clear" w:pos="1854"/>
          <w:tab w:val="num" w:pos="1080"/>
        </w:tabs>
        <w:spacing w:after="120"/>
        <w:ind w:left="567" w:hanging="357"/>
        <w:jc w:val="both"/>
        <w:rPr>
          <w:rFonts w:ascii="Arial" w:hAnsi="Arial" w:cs="Arial"/>
        </w:rPr>
      </w:pPr>
      <w:r w:rsidRPr="00FF2355">
        <w:rPr>
          <w:rFonts w:ascii="Arial" w:hAnsi="Arial" w:cs="Arial"/>
        </w:rPr>
        <w:t>Datos de contacto de la entidad solicitante, cargo</w:t>
      </w:r>
      <w:r w:rsidR="002F6ABB" w:rsidRPr="00FF2355">
        <w:rPr>
          <w:rFonts w:ascii="Arial" w:hAnsi="Arial" w:cs="Arial"/>
        </w:rPr>
        <w:t>, teléfono y correo electrónico</w:t>
      </w:r>
      <w:r w:rsidR="00A916AB" w:rsidRPr="00FF2355">
        <w:rPr>
          <w:rFonts w:ascii="Arial" w:hAnsi="Arial" w:cs="Arial"/>
        </w:rPr>
        <w:t>.</w:t>
      </w:r>
      <w:r w:rsidR="003A1848" w:rsidRPr="00FF2355">
        <w:rPr>
          <w:rFonts w:ascii="Arial" w:hAnsi="Arial" w:cs="Arial"/>
        </w:rPr>
        <w:t xml:space="preserve"> Datos de contacto del gestor.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DC5DFD" w14:paraId="09C11970" w14:textId="77777777" w:rsidTr="00B2281E">
        <w:tblPrEx>
          <w:tblCellMar>
            <w:top w:w="0" w:type="dxa"/>
            <w:bottom w:w="0" w:type="dxa"/>
          </w:tblCellMar>
        </w:tblPrEx>
        <w:trPr>
          <w:trHeight w:val="1060"/>
        </w:trPr>
        <w:tc>
          <w:tcPr>
            <w:tcW w:w="9356" w:type="dxa"/>
          </w:tcPr>
          <w:p w14:paraId="449E9D34" w14:textId="77777777" w:rsidR="00DC5DFD" w:rsidRDefault="00DC5DFD" w:rsidP="00B2281E">
            <w:pPr>
              <w:ind w:left="567"/>
              <w:jc w:val="both"/>
              <w:rPr>
                <w:sz w:val="22"/>
              </w:rPr>
            </w:pPr>
          </w:p>
          <w:p w14:paraId="1401A258" w14:textId="77777777" w:rsidR="00DC5DFD" w:rsidRDefault="00DC5DFD" w:rsidP="00B2281E">
            <w:pPr>
              <w:ind w:left="567"/>
              <w:jc w:val="both"/>
              <w:rPr>
                <w:sz w:val="22"/>
              </w:rPr>
            </w:pPr>
          </w:p>
          <w:p w14:paraId="1DBDC444" w14:textId="77777777" w:rsidR="00DC5DFD" w:rsidRDefault="00DC5DFD" w:rsidP="00B2281E">
            <w:pPr>
              <w:jc w:val="both"/>
              <w:rPr>
                <w:sz w:val="22"/>
              </w:rPr>
            </w:pPr>
          </w:p>
          <w:p w14:paraId="141F2452" w14:textId="77777777" w:rsidR="00DC5DFD" w:rsidRDefault="00DC5DFD" w:rsidP="00B2281E">
            <w:pPr>
              <w:ind w:left="567"/>
              <w:jc w:val="both"/>
              <w:rPr>
                <w:sz w:val="22"/>
              </w:rPr>
            </w:pPr>
          </w:p>
        </w:tc>
      </w:tr>
    </w:tbl>
    <w:p w14:paraId="5859D323" w14:textId="77777777" w:rsidR="00FF2355" w:rsidRPr="00395F10" w:rsidRDefault="00FF2355" w:rsidP="00FF2355">
      <w:pPr>
        <w:spacing w:after="120"/>
        <w:jc w:val="both"/>
        <w:rPr>
          <w:rFonts w:ascii="Arial" w:hAnsi="Arial" w:cs="Arial"/>
          <w:color w:val="FF0000"/>
          <w:highlight w:val="yellow"/>
        </w:rPr>
      </w:pPr>
    </w:p>
    <w:p w14:paraId="25100D2F" w14:textId="5F33A1C9" w:rsidR="002F6ABB" w:rsidRPr="00FF2355" w:rsidRDefault="002F6ABB" w:rsidP="00A916AB">
      <w:pPr>
        <w:numPr>
          <w:ilvl w:val="0"/>
          <w:numId w:val="1"/>
        </w:numPr>
        <w:tabs>
          <w:tab w:val="clear" w:pos="1854"/>
          <w:tab w:val="num" w:pos="1080"/>
        </w:tabs>
        <w:spacing w:after="120"/>
        <w:ind w:left="567" w:hanging="357"/>
        <w:jc w:val="both"/>
        <w:rPr>
          <w:rFonts w:ascii="Arial" w:hAnsi="Arial" w:cs="Arial"/>
        </w:rPr>
      </w:pPr>
      <w:r w:rsidRPr="00FF2355">
        <w:rPr>
          <w:rFonts w:ascii="Arial" w:hAnsi="Arial" w:cs="Arial"/>
        </w:rPr>
        <w:t>Centro de trabajo donde se realicen las inversiones (Calle</w:t>
      </w:r>
      <w:r w:rsidR="00575D8C" w:rsidRPr="00FF2355">
        <w:rPr>
          <w:rFonts w:ascii="Arial" w:hAnsi="Arial" w:cs="Arial"/>
        </w:rPr>
        <w:t>, nº, código postal</w:t>
      </w:r>
      <w:r w:rsidRPr="00FF2355">
        <w:rPr>
          <w:rFonts w:ascii="Arial" w:hAnsi="Arial" w:cs="Arial"/>
        </w:rPr>
        <w:t>, municipio</w:t>
      </w:r>
      <w:r w:rsidR="00277EFE" w:rsidRPr="00FF2355">
        <w:rPr>
          <w:rFonts w:ascii="Arial" w:hAnsi="Arial" w:cs="Arial"/>
        </w:rPr>
        <w:t>).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DC5DFD" w14:paraId="4CAADFAD" w14:textId="77777777" w:rsidTr="00B2281E">
        <w:tblPrEx>
          <w:tblCellMar>
            <w:top w:w="0" w:type="dxa"/>
            <w:bottom w:w="0" w:type="dxa"/>
          </w:tblCellMar>
        </w:tblPrEx>
        <w:trPr>
          <w:trHeight w:val="1030"/>
        </w:trPr>
        <w:tc>
          <w:tcPr>
            <w:tcW w:w="9356" w:type="dxa"/>
          </w:tcPr>
          <w:p w14:paraId="0DDEC8BA" w14:textId="77777777" w:rsidR="00DC5DFD" w:rsidRDefault="00DC5DFD" w:rsidP="00B2281E">
            <w:pPr>
              <w:ind w:left="567"/>
              <w:jc w:val="both"/>
              <w:rPr>
                <w:sz w:val="22"/>
              </w:rPr>
            </w:pPr>
          </w:p>
          <w:p w14:paraId="36C7349B" w14:textId="77777777" w:rsidR="00DC5DFD" w:rsidRDefault="00DC5DFD" w:rsidP="00B2281E">
            <w:pPr>
              <w:ind w:left="567"/>
              <w:jc w:val="both"/>
              <w:rPr>
                <w:sz w:val="22"/>
              </w:rPr>
            </w:pPr>
          </w:p>
          <w:p w14:paraId="1339E3A8" w14:textId="77777777" w:rsidR="00DC5DFD" w:rsidRDefault="00DC5DFD" w:rsidP="00B2281E">
            <w:pPr>
              <w:jc w:val="both"/>
              <w:rPr>
                <w:sz w:val="22"/>
              </w:rPr>
            </w:pPr>
          </w:p>
          <w:p w14:paraId="2EDF6ED0" w14:textId="77777777" w:rsidR="00DC5DFD" w:rsidRDefault="00DC5DFD" w:rsidP="00B2281E">
            <w:pPr>
              <w:ind w:left="567"/>
              <w:jc w:val="both"/>
              <w:rPr>
                <w:sz w:val="22"/>
              </w:rPr>
            </w:pPr>
          </w:p>
        </w:tc>
      </w:tr>
    </w:tbl>
    <w:p w14:paraId="23BA3CCC" w14:textId="77777777" w:rsidR="00FF2355" w:rsidRPr="00FF2355" w:rsidRDefault="00FF2355" w:rsidP="00FF2355">
      <w:pPr>
        <w:spacing w:after="120"/>
        <w:jc w:val="both"/>
        <w:rPr>
          <w:rFonts w:ascii="Arial" w:hAnsi="Arial" w:cs="Arial"/>
        </w:rPr>
      </w:pPr>
    </w:p>
    <w:p w14:paraId="1FC085D1" w14:textId="1A7E7278" w:rsidR="002F6ABB" w:rsidRDefault="002F6ABB" w:rsidP="007E353F">
      <w:pPr>
        <w:numPr>
          <w:ilvl w:val="0"/>
          <w:numId w:val="1"/>
        </w:numPr>
        <w:tabs>
          <w:tab w:val="clear" w:pos="1854"/>
          <w:tab w:val="num" w:pos="1080"/>
        </w:tabs>
        <w:spacing w:after="120"/>
        <w:ind w:left="567" w:hanging="357"/>
        <w:jc w:val="both"/>
        <w:rPr>
          <w:rFonts w:ascii="Arial" w:hAnsi="Arial" w:cs="Arial"/>
        </w:rPr>
      </w:pPr>
      <w:r w:rsidRPr="00FF2355">
        <w:rPr>
          <w:rFonts w:ascii="Arial" w:hAnsi="Arial" w:cs="Arial"/>
        </w:rPr>
        <w:t>Actividad para la que solicita la subvención</w:t>
      </w:r>
      <w:r w:rsidR="00940A1D" w:rsidRPr="00FF2355">
        <w:rPr>
          <w:rFonts w:ascii="Arial" w:hAnsi="Arial" w:cs="Arial"/>
        </w:rPr>
        <w:t xml:space="preserve"> </w:t>
      </w:r>
      <w:r w:rsidR="00395F10" w:rsidRPr="00FF2355">
        <w:rPr>
          <w:rFonts w:ascii="Arial" w:hAnsi="Arial" w:cs="Arial"/>
        </w:rPr>
        <w:t>correspondiente al</w:t>
      </w:r>
      <w:r w:rsidR="00940A1D" w:rsidRPr="00FF2355">
        <w:rPr>
          <w:rFonts w:ascii="Arial" w:hAnsi="Arial" w:cs="Arial"/>
        </w:rPr>
        <w:t xml:space="preserve"> IAE (Impuesto de actividades económicas).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DC5DFD" w:rsidRPr="00F92459" w14:paraId="1C1EE84F" w14:textId="77777777" w:rsidTr="00B2281E">
        <w:tblPrEx>
          <w:tblCellMar>
            <w:top w:w="0" w:type="dxa"/>
            <w:bottom w:w="0" w:type="dxa"/>
          </w:tblCellMar>
        </w:tblPrEx>
        <w:trPr>
          <w:trHeight w:val="858"/>
        </w:trPr>
        <w:tc>
          <w:tcPr>
            <w:tcW w:w="9356" w:type="dxa"/>
            <w:tcBorders>
              <w:bottom w:val="single" w:sz="4" w:space="0" w:color="auto"/>
            </w:tcBorders>
          </w:tcPr>
          <w:p w14:paraId="2B1B6C9D" w14:textId="77777777" w:rsidR="00DC5DFD" w:rsidRPr="00F92459" w:rsidRDefault="00DC5DFD" w:rsidP="00B2281E">
            <w:pPr>
              <w:ind w:left="567"/>
              <w:jc w:val="both"/>
              <w:rPr>
                <w:sz w:val="22"/>
              </w:rPr>
            </w:pPr>
          </w:p>
          <w:p w14:paraId="5622959B" w14:textId="77777777" w:rsidR="00DC5DFD" w:rsidRDefault="00DC5DFD" w:rsidP="00B2281E">
            <w:pPr>
              <w:jc w:val="both"/>
              <w:rPr>
                <w:sz w:val="22"/>
              </w:rPr>
            </w:pPr>
          </w:p>
          <w:p w14:paraId="07D23B98" w14:textId="77777777" w:rsidR="00DC5DFD" w:rsidRDefault="00DC5DFD" w:rsidP="00B2281E">
            <w:pPr>
              <w:jc w:val="both"/>
              <w:rPr>
                <w:sz w:val="22"/>
              </w:rPr>
            </w:pPr>
          </w:p>
          <w:p w14:paraId="2744F95B" w14:textId="77777777" w:rsidR="00DC5DFD" w:rsidRPr="00F92459" w:rsidRDefault="00DC5DFD" w:rsidP="00B2281E">
            <w:pPr>
              <w:jc w:val="both"/>
              <w:rPr>
                <w:sz w:val="22"/>
              </w:rPr>
            </w:pPr>
          </w:p>
        </w:tc>
      </w:tr>
    </w:tbl>
    <w:p w14:paraId="7FFA2C53" w14:textId="3DDB5FF0" w:rsidR="00D34A67" w:rsidRDefault="00D34A67" w:rsidP="00DC5DFD">
      <w:pPr>
        <w:spacing w:after="120"/>
        <w:ind w:left="210"/>
        <w:jc w:val="both"/>
        <w:rPr>
          <w:rFonts w:ascii="Arial" w:hAnsi="Arial" w:cs="Arial"/>
        </w:rPr>
      </w:pPr>
    </w:p>
    <w:p w14:paraId="23FC48B7" w14:textId="207E55BF" w:rsidR="00DC5DFD" w:rsidRDefault="00DC5DFD" w:rsidP="00DC5DFD">
      <w:pPr>
        <w:spacing w:after="120"/>
        <w:ind w:left="210"/>
        <w:jc w:val="both"/>
        <w:rPr>
          <w:rFonts w:ascii="Arial" w:hAnsi="Arial" w:cs="Arial"/>
        </w:rPr>
      </w:pPr>
    </w:p>
    <w:p w14:paraId="29AC3BE2" w14:textId="4F82091E" w:rsidR="00DC5DFD" w:rsidRDefault="00DC5DFD" w:rsidP="00DC5DFD">
      <w:pPr>
        <w:spacing w:after="120"/>
        <w:ind w:left="210"/>
        <w:jc w:val="both"/>
        <w:rPr>
          <w:rFonts w:ascii="Arial" w:hAnsi="Arial" w:cs="Arial"/>
        </w:rPr>
      </w:pPr>
    </w:p>
    <w:p w14:paraId="4AA4B0B2" w14:textId="77777777" w:rsidR="00DC5DFD" w:rsidRDefault="00DC5DFD" w:rsidP="00DC5DFD">
      <w:pPr>
        <w:spacing w:after="120"/>
        <w:ind w:left="210"/>
        <w:jc w:val="both"/>
        <w:rPr>
          <w:rFonts w:ascii="Arial" w:hAnsi="Arial" w:cs="Arial"/>
        </w:rPr>
      </w:pPr>
    </w:p>
    <w:p w14:paraId="3C9D2BBE" w14:textId="530FA6CA" w:rsidR="00D34A67" w:rsidRDefault="00D34A67" w:rsidP="007E353F">
      <w:pPr>
        <w:numPr>
          <w:ilvl w:val="0"/>
          <w:numId w:val="1"/>
        </w:numPr>
        <w:tabs>
          <w:tab w:val="clear" w:pos="1854"/>
          <w:tab w:val="num" w:pos="1080"/>
        </w:tabs>
        <w:spacing w:after="120"/>
        <w:ind w:left="56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¿Ha sido beneficiario de estas ayudas en la convocatoria 2025?</w:t>
      </w:r>
    </w:p>
    <w:p w14:paraId="181C5675" w14:textId="77777777" w:rsidR="00DC5DFD" w:rsidRPr="00FF2355" w:rsidRDefault="00DC5DFD" w:rsidP="00DC5DFD">
      <w:pPr>
        <w:spacing w:after="120"/>
        <w:jc w:val="both"/>
        <w:rPr>
          <w:rFonts w:ascii="Arial" w:hAnsi="Arial" w:cs="Arial"/>
          <w:highlight w:val="yellow"/>
        </w:rPr>
      </w:pPr>
    </w:p>
    <w:p w14:paraId="37DA66D0" w14:textId="77777777" w:rsidR="002F6ABB" w:rsidRPr="00FF2355" w:rsidRDefault="002F6ABB" w:rsidP="002F6ABB">
      <w:pPr>
        <w:spacing w:before="120"/>
        <w:rPr>
          <w:rFonts w:ascii="Arial" w:hAnsi="Arial" w:cs="Arial"/>
          <w:b/>
        </w:rPr>
      </w:pPr>
      <w:r w:rsidRPr="00FF2355">
        <w:rPr>
          <w:rFonts w:ascii="Arial" w:hAnsi="Arial" w:cs="Arial"/>
          <w:b/>
        </w:rPr>
        <w:t>2.- PRESENTACIÓN DEL PROYECTO (Obligatorio cumplimentar).</w:t>
      </w:r>
    </w:p>
    <w:p w14:paraId="50A702C4" w14:textId="0C5939FE" w:rsidR="002F6ABB" w:rsidRPr="00FF2355" w:rsidRDefault="002F6ABB" w:rsidP="002F6ABB">
      <w:pPr>
        <w:spacing w:before="120"/>
        <w:jc w:val="both"/>
        <w:rPr>
          <w:rFonts w:ascii="Arial" w:hAnsi="Arial" w:cs="Arial"/>
        </w:rPr>
      </w:pPr>
      <w:r w:rsidRPr="00FF2355">
        <w:rPr>
          <w:rFonts w:ascii="Arial" w:hAnsi="Arial" w:cs="Arial"/>
        </w:rPr>
        <w:t xml:space="preserve">Indicar el destino de las inversiones dentro de la actividad a desarrollar. </w:t>
      </w:r>
    </w:p>
    <w:p w14:paraId="56128FD3" w14:textId="21248797" w:rsidR="00FF2355" w:rsidRDefault="00FF2355" w:rsidP="002F6ABB">
      <w:pPr>
        <w:spacing w:before="120"/>
        <w:jc w:val="both"/>
        <w:rPr>
          <w:rFonts w:ascii="Arial" w:hAnsi="Arial" w:cs="Arial"/>
          <w:color w:val="4472C4" w:themeColor="accent1"/>
        </w:rPr>
      </w:pPr>
    </w:p>
    <w:tbl>
      <w:tblPr>
        <w:tblW w:w="911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11"/>
      </w:tblGrid>
      <w:tr w:rsidR="00DC5DFD" w14:paraId="42479D18" w14:textId="77777777" w:rsidTr="00B2281E">
        <w:tblPrEx>
          <w:tblCellMar>
            <w:top w:w="0" w:type="dxa"/>
            <w:bottom w:w="0" w:type="dxa"/>
          </w:tblCellMar>
        </w:tblPrEx>
        <w:trPr>
          <w:trHeight w:val="878"/>
        </w:trPr>
        <w:tc>
          <w:tcPr>
            <w:tcW w:w="9111" w:type="dxa"/>
          </w:tcPr>
          <w:p w14:paraId="1D674A62" w14:textId="77777777" w:rsidR="00DC5DFD" w:rsidRDefault="00DC5DFD" w:rsidP="00B2281E">
            <w:pPr>
              <w:ind w:left="567"/>
              <w:jc w:val="both"/>
              <w:rPr>
                <w:sz w:val="22"/>
              </w:rPr>
            </w:pPr>
          </w:p>
          <w:p w14:paraId="1E9D48C0" w14:textId="77777777" w:rsidR="00DC5DFD" w:rsidRDefault="00DC5DFD" w:rsidP="00B2281E">
            <w:pPr>
              <w:ind w:left="567"/>
              <w:jc w:val="both"/>
              <w:rPr>
                <w:sz w:val="22"/>
              </w:rPr>
            </w:pPr>
          </w:p>
          <w:p w14:paraId="12FCBB9B" w14:textId="77777777" w:rsidR="00DC5DFD" w:rsidRDefault="00DC5DFD" w:rsidP="00B2281E">
            <w:pPr>
              <w:ind w:left="567"/>
              <w:jc w:val="both"/>
              <w:rPr>
                <w:sz w:val="22"/>
              </w:rPr>
            </w:pPr>
          </w:p>
          <w:p w14:paraId="04B5D239" w14:textId="77777777" w:rsidR="00DC5DFD" w:rsidRDefault="00DC5DFD" w:rsidP="00B2281E">
            <w:pPr>
              <w:ind w:left="567"/>
              <w:jc w:val="both"/>
              <w:rPr>
                <w:sz w:val="22"/>
              </w:rPr>
            </w:pPr>
          </w:p>
          <w:p w14:paraId="4E4E8EED" w14:textId="77777777" w:rsidR="00DC5DFD" w:rsidRDefault="00DC5DFD" w:rsidP="00B2281E">
            <w:pPr>
              <w:ind w:left="567"/>
              <w:jc w:val="both"/>
              <w:rPr>
                <w:sz w:val="22"/>
              </w:rPr>
            </w:pPr>
          </w:p>
          <w:p w14:paraId="36CDF91C" w14:textId="77777777" w:rsidR="00DC5DFD" w:rsidRDefault="00DC5DFD" w:rsidP="00B2281E">
            <w:pPr>
              <w:ind w:left="567"/>
              <w:jc w:val="both"/>
              <w:rPr>
                <w:sz w:val="22"/>
              </w:rPr>
            </w:pPr>
          </w:p>
          <w:p w14:paraId="16DA66F0" w14:textId="77777777" w:rsidR="00DC5DFD" w:rsidRDefault="00DC5DFD" w:rsidP="00B2281E">
            <w:pPr>
              <w:ind w:left="567"/>
              <w:jc w:val="both"/>
              <w:rPr>
                <w:sz w:val="22"/>
              </w:rPr>
            </w:pPr>
          </w:p>
          <w:p w14:paraId="53ABCEC4" w14:textId="77777777" w:rsidR="00DC5DFD" w:rsidRDefault="00DC5DFD" w:rsidP="00B2281E">
            <w:pPr>
              <w:ind w:left="567"/>
              <w:jc w:val="both"/>
              <w:rPr>
                <w:sz w:val="22"/>
              </w:rPr>
            </w:pPr>
          </w:p>
          <w:p w14:paraId="01281D48" w14:textId="77777777" w:rsidR="00DC5DFD" w:rsidRDefault="00DC5DFD" w:rsidP="00B2281E">
            <w:pPr>
              <w:ind w:left="567"/>
              <w:jc w:val="both"/>
              <w:rPr>
                <w:sz w:val="22"/>
              </w:rPr>
            </w:pPr>
          </w:p>
          <w:p w14:paraId="7AF81218" w14:textId="77777777" w:rsidR="00DC5DFD" w:rsidRDefault="00DC5DFD" w:rsidP="00B2281E">
            <w:pPr>
              <w:ind w:left="567"/>
              <w:jc w:val="both"/>
              <w:rPr>
                <w:sz w:val="22"/>
              </w:rPr>
            </w:pPr>
          </w:p>
          <w:p w14:paraId="19DB12BE" w14:textId="77777777" w:rsidR="00DC5DFD" w:rsidRDefault="00DC5DFD" w:rsidP="00B2281E">
            <w:pPr>
              <w:ind w:left="567"/>
              <w:jc w:val="both"/>
              <w:rPr>
                <w:sz w:val="22"/>
              </w:rPr>
            </w:pPr>
          </w:p>
          <w:p w14:paraId="046AB0F5" w14:textId="77777777" w:rsidR="00DC5DFD" w:rsidRDefault="00DC5DFD" w:rsidP="00B2281E">
            <w:pPr>
              <w:ind w:left="567"/>
              <w:jc w:val="both"/>
              <w:rPr>
                <w:sz w:val="22"/>
              </w:rPr>
            </w:pPr>
          </w:p>
          <w:p w14:paraId="0C1367BF" w14:textId="77777777" w:rsidR="00DC5DFD" w:rsidRDefault="00DC5DFD" w:rsidP="00B2281E">
            <w:pPr>
              <w:ind w:left="567"/>
              <w:jc w:val="both"/>
              <w:rPr>
                <w:sz w:val="22"/>
              </w:rPr>
            </w:pPr>
          </w:p>
          <w:p w14:paraId="5F7FBB77" w14:textId="77777777" w:rsidR="00DC5DFD" w:rsidRDefault="00DC5DFD" w:rsidP="00B2281E">
            <w:pPr>
              <w:ind w:left="567"/>
              <w:jc w:val="both"/>
              <w:rPr>
                <w:sz w:val="22"/>
              </w:rPr>
            </w:pPr>
          </w:p>
        </w:tc>
      </w:tr>
    </w:tbl>
    <w:p w14:paraId="322204CD" w14:textId="77777777" w:rsidR="00B61531" w:rsidRPr="00607642" w:rsidRDefault="00B61531" w:rsidP="002F6ABB">
      <w:pPr>
        <w:spacing w:before="120"/>
        <w:jc w:val="both"/>
        <w:rPr>
          <w:rFonts w:ascii="Arial" w:hAnsi="Arial" w:cs="Arial"/>
          <w:color w:val="FF0000"/>
        </w:rPr>
      </w:pPr>
    </w:p>
    <w:p w14:paraId="5E1F0004" w14:textId="02D7D92C" w:rsidR="002F6ABB" w:rsidRPr="00FF2355" w:rsidRDefault="002F6ABB" w:rsidP="00F651E7">
      <w:pPr>
        <w:spacing w:before="120" w:after="120"/>
        <w:rPr>
          <w:rFonts w:ascii="Arial" w:hAnsi="Arial" w:cs="Arial"/>
          <w:b/>
        </w:rPr>
      </w:pPr>
      <w:r w:rsidRPr="00FF2355">
        <w:rPr>
          <w:rFonts w:ascii="Arial" w:hAnsi="Arial" w:cs="Arial"/>
          <w:b/>
        </w:rPr>
        <w:t>3.- L</w:t>
      </w:r>
      <w:r w:rsidR="00FF2355" w:rsidRPr="00FF2355">
        <w:rPr>
          <w:rFonts w:ascii="Arial" w:hAnsi="Arial" w:cs="Arial"/>
          <w:b/>
        </w:rPr>
        <w:t>Í</w:t>
      </w:r>
      <w:r w:rsidRPr="00FF2355">
        <w:rPr>
          <w:rFonts w:ascii="Arial" w:hAnsi="Arial" w:cs="Arial"/>
          <w:b/>
        </w:rPr>
        <w:t>NEA</w:t>
      </w:r>
      <w:r w:rsidR="00FF2355" w:rsidRPr="00FF2355">
        <w:rPr>
          <w:rFonts w:ascii="Arial" w:hAnsi="Arial" w:cs="Arial"/>
          <w:b/>
        </w:rPr>
        <w:t>S</w:t>
      </w:r>
      <w:r w:rsidRPr="00FF2355">
        <w:rPr>
          <w:rFonts w:ascii="Arial" w:hAnsi="Arial" w:cs="Arial"/>
          <w:b/>
        </w:rPr>
        <w:t xml:space="preserve"> DE SUBVENCIÓN. (Obligatorio cumplimentar).</w:t>
      </w:r>
    </w:p>
    <w:p w14:paraId="66508798" w14:textId="7E15B6CA" w:rsidR="002F6ABB" w:rsidRPr="00FF2355" w:rsidRDefault="002F6ABB" w:rsidP="00F651E7">
      <w:pPr>
        <w:spacing w:after="240"/>
        <w:jc w:val="both"/>
        <w:rPr>
          <w:rFonts w:ascii="Arial" w:eastAsia="Times New Roman" w:hAnsi="Arial" w:cs="Arial"/>
          <w:lang w:eastAsia="de-DE"/>
        </w:rPr>
      </w:pPr>
      <w:r w:rsidRPr="00FF2355">
        <w:rPr>
          <w:rFonts w:ascii="Arial" w:eastAsia="Times New Roman" w:hAnsi="Arial" w:cs="Arial"/>
          <w:lang w:eastAsia="de-DE"/>
        </w:rPr>
        <w:t>Marque con una “X” la línea de subvención para la que presenta la solicitud</w:t>
      </w:r>
      <w:r w:rsidR="00FF2355">
        <w:rPr>
          <w:rFonts w:ascii="Arial" w:eastAsia="Times New Roman" w:hAnsi="Arial" w:cs="Arial"/>
          <w:lang w:eastAsia="de-DE"/>
        </w:rPr>
        <w:t>.</w:t>
      </w:r>
      <w:r w:rsidRPr="00FF2355">
        <w:rPr>
          <w:rFonts w:ascii="Arial" w:eastAsia="Times New Roman" w:hAnsi="Arial" w:cs="Arial"/>
          <w:lang w:eastAsia="de-DE"/>
        </w:rPr>
        <w:t xml:space="preserve"> Se presentará una única solicitud por quienes soliciten a la vez las </w:t>
      </w:r>
      <w:r w:rsidR="001E54B7" w:rsidRPr="00FF2355">
        <w:rPr>
          <w:rFonts w:ascii="Arial" w:eastAsia="Times New Roman" w:hAnsi="Arial" w:cs="Arial"/>
          <w:lang w:eastAsia="de-DE"/>
        </w:rPr>
        <w:t>L</w:t>
      </w:r>
      <w:r w:rsidRPr="00FF2355">
        <w:rPr>
          <w:rFonts w:ascii="Arial" w:eastAsia="Times New Roman" w:hAnsi="Arial" w:cs="Arial"/>
          <w:lang w:eastAsia="de-DE"/>
        </w:rPr>
        <w:t>íneas 1 y 3.</w:t>
      </w:r>
    </w:p>
    <w:tbl>
      <w:tblPr>
        <w:tblW w:w="55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0"/>
        <w:gridCol w:w="800"/>
      </w:tblGrid>
      <w:tr w:rsidR="00FF2355" w:rsidRPr="00FF2355" w14:paraId="386BFB04" w14:textId="77777777" w:rsidTr="00D053ED">
        <w:trPr>
          <w:trHeight w:val="390"/>
          <w:jc w:val="center"/>
        </w:trPr>
        <w:tc>
          <w:tcPr>
            <w:tcW w:w="4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ED2DF" w14:textId="77777777" w:rsidR="002F6ABB" w:rsidRPr="00FF2355" w:rsidRDefault="002F6ABB" w:rsidP="00D053ED">
            <w:pPr>
              <w:jc w:val="both"/>
              <w:rPr>
                <w:rFonts w:ascii="Arial" w:eastAsia="Times New Roman" w:hAnsi="Arial" w:cs="Arial"/>
              </w:rPr>
            </w:pPr>
            <w:r w:rsidRPr="00FF2355">
              <w:rPr>
                <w:rFonts w:ascii="Arial" w:eastAsia="Times New Roman" w:hAnsi="Arial" w:cs="Arial"/>
              </w:rPr>
              <w:t>Línea 1 Creación de nuevas empresas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C8A21" w14:textId="77777777" w:rsidR="002F6ABB" w:rsidRPr="00FF2355" w:rsidRDefault="002F6ABB" w:rsidP="00D053ED">
            <w:pPr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FF2355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</w:tr>
      <w:tr w:rsidR="00FF2355" w:rsidRPr="00FF2355" w14:paraId="7C49A46D" w14:textId="77777777" w:rsidTr="00D053ED">
        <w:trPr>
          <w:trHeight w:val="390"/>
          <w:jc w:val="center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998EE" w14:textId="77777777" w:rsidR="002F6ABB" w:rsidRPr="00FF2355" w:rsidRDefault="002F6ABB" w:rsidP="00D053ED">
            <w:pPr>
              <w:jc w:val="both"/>
              <w:rPr>
                <w:rFonts w:ascii="Arial" w:eastAsia="Times New Roman" w:hAnsi="Arial" w:cs="Arial"/>
              </w:rPr>
            </w:pPr>
            <w:r w:rsidRPr="00FF2355">
              <w:rPr>
                <w:rFonts w:ascii="Arial" w:eastAsia="Times New Roman" w:hAnsi="Arial" w:cs="Arial"/>
              </w:rPr>
              <w:t>Línea 2 Consolidación de empresas existentes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C9916" w14:textId="77777777" w:rsidR="002F6ABB" w:rsidRPr="00FF2355" w:rsidRDefault="002F6ABB" w:rsidP="00D053ED">
            <w:pPr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FF2355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</w:tr>
      <w:tr w:rsidR="00FF2355" w:rsidRPr="00FF2355" w14:paraId="7D047D00" w14:textId="77777777" w:rsidTr="00D053ED">
        <w:trPr>
          <w:trHeight w:val="390"/>
          <w:jc w:val="center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35D5B8" w14:textId="77777777" w:rsidR="002F6ABB" w:rsidRPr="00FF2355" w:rsidRDefault="002F6ABB" w:rsidP="00D053ED">
            <w:pPr>
              <w:jc w:val="both"/>
              <w:rPr>
                <w:rFonts w:ascii="Arial" w:eastAsia="Times New Roman" w:hAnsi="Arial" w:cs="Arial"/>
              </w:rPr>
            </w:pPr>
            <w:r w:rsidRPr="00FF2355">
              <w:rPr>
                <w:rFonts w:ascii="Arial" w:eastAsia="Times New Roman" w:hAnsi="Arial" w:cs="Arial"/>
              </w:rPr>
              <w:t>Línea 3 Alquiler de espacios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4D1E2" w14:textId="77777777" w:rsidR="002F6ABB" w:rsidRPr="00FF2355" w:rsidRDefault="002F6ABB" w:rsidP="00D053ED">
            <w:pPr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FF2355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</w:tr>
    </w:tbl>
    <w:p w14:paraId="303C6828" w14:textId="77777777" w:rsidR="002F6ABB" w:rsidRPr="00607642" w:rsidRDefault="002F6ABB" w:rsidP="002F6ABB">
      <w:pPr>
        <w:jc w:val="both"/>
        <w:rPr>
          <w:rFonts w:ascii="Arial" w:eastAsia="Times New Roman" w:hAnsi="Arial" w:cs="Arial"/>
          <w:color w:val="FF0000"/>
          <w:lang w:eastAsia="de-DE"/>
        </w:rPr>
      </w:pPr>
    </w:p>
    <w:p w14:paraId="18748373" w14:textId="77777777" w:rsidR="002F6ABB" w:rsidRPr="00FF2355" w:rsidRDefault="002F6ABB" w:rsidP="00F651E7">
      <w:pPr>
        <w:spacing w:after="120"/>
        <w:jc w:val="both"/>
        <w:rPr>
          <w:rFonts w:ascii="Arial" w:hAnsi="Arial" w:cs="Arial"/>
          <w:b/>
        </w:rPr>
      </w:pPr>
      <w:r w:rsidRPr="00FF2355">
        <w:rPr>
          <w:rFonts w:ascii="Arial" w:hAnsi="Arial" w:cs="Arial"/>
          <w:b/>
        </w:rPr>
        <w:t>4.- TIPO DE EMPRESA SOLICITANTE.</w:t>
      </w:r>
      <w:r w:rsidRPr="00FF2355">
        <w:rPr>
          <w:rFonts w:ascii="Arial" w:hAnsi="Arial" w:cs="Arial"/>
          <w:b/>
          <w:bCs/>
        </w:rPr>
        <w:t xml:space="preserve"> </w:t>
      </w:r>
      <w:r w:rsidRPr="00FF2355">
        <w:rPr>
          <w:rFonts w:ascii="Arial" w:hAnsi="Arial" w:cs="Arial"/>
          <w:b/>
        </w:rPr>
        <w:t>(Obligatorio cumplimentar).</w:t>
      </w:r>
    </w:p>
    <w:p w14:paraId="48E3A01A" w14:textId="77777777" w:rsidR="002F6ABB" w:rsidRPr="00FF2355" w:rsidRDefault="002F6ABB" w:rsidP="00F651E7">
      <w:pPr>
        <w:spacing w:after="240"/>
        <w:jc w:val="both"/>
        <w:rPr>
          <w:rFonts w:ascii="Arial" w:hAnsi="Arial" w:cs="Arial"/>
        </w:rPr>
      </w:pPr>
      <w:r w:rsidRPr="00FF2355">
        <w:rPr>
          <w:rFonts w:ascii="Arial" w:hAnsi="Arial" w:cs="Arial"/>
        </w:rPr>
        <w:t>Marque con una “X” lo que corresponda, según lo establecido en el artículo 3º de las bases de la convocatoria:</w:t>
      </w:r>
    </w:p>
    <w:tbl>
      <w:tblPr>
        <w:tblW w:w="553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1"/>
        <w:gridCol w:w="779"/>
      </w:tblGrid>
      <w:tr w:rsidR="00FF2355" w:rsidRPr="00FF2355" w14:paraId="28ECB8D3" w14:textId="77777777" w:rsidTr="00D053ED">
        <w:trPr>
          <w:trHeight w:val="495"/>
          <w:jc w:val="center"/>
        </w:trPr>
        <w:tc>
          <w:tcPr>
            <w:tcW w:w="4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1F0AB" w14:textId="77777777" w:rsidR="002F6ABB" w:rsidRPr="00FF2355" w:rsidRDefault="002F6ABB" w:rsidP="00D053ED">
            <w:pPr>
              <w:jc w:val="both"/>
              <w:rPr>
                <w:rFonts w:ascii="Arial" w:eastAsia="Times New Roman" w:hAnsi="Arial" w:cs="Arial"/>
              </w:rPr>
            </w:pPr>
            <w:r w:rsidRPr="00FF2355">
              <w:rPr>
                <w:rFonts w:ascii="Arial" w:eastAsia="Times New Roman" w:hAnsi="Arial" w:cs="Arial"/>
              </w:rPr>
              <w:t>Empresario/a individual</w:t>
            </w:r>
          </w:p>
        </w:tc>
        <w:tc>
          <w:tcPr>
            <w:tcW w:w="7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AA731" w14:textId="77777777" w:rsidR="002F6ABB" w:rsidRPr="00FF2355" w:rsidRDefault="002F6ABB" w:rsidP="00D053ED">
            <w:pPr>
              <w:jc w:val="both"/>
              <w:rPr>
                <w:rFonts w:ascii="Arial" w:eastAsia="Times New Roman" w:hAnsi="Arial" w:cs="Arial"/>
              </w:rPr>
            </w:pPr>
            <w:r w:rsidRPr="00FF2355">
              <w:rPr>
                <w:rFonts w:ascii="Arial" w:eastAsia="Times New Roman" w:hAnsi="Arial" w:cs="Arial"/>
              </w:rPr>
              <w:t> </w:t>
            </w:r>
          </w:p>
        </w:tc>
      </w:tr>
      <w:tr w:rsidR="00FF2355" w:rsidRPr="00FF2355" w14:paraId="11DBE9E2" w14:textId="77777777" w:rsidTr="00D053ED">
        <w:trPr>
          <w:trHeight w:val="495"/>
          <w:jc w:val="center"/>
        </w:trPr>
        <w:tc>
          <w:tcPr>
            <w:tcW w:w="4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B4F12" w14:textId="77777777" w:rsidR="002F6ABB" w:rsidRPr="00FF2355" w:rsidRDefault="002F6ABB" w:rsidP="00D053ED">
            <w:pPr>
              <w:jc w:val="both"/>
              <w:rPr>
                <w:rFonts w:ascii="Arial" w:eastAsia="Times New Roman" w:hAnsi="Arial" w:cs="Arial"/>
              </w:rPr>
            </w:pPr>
            <w:r w:rsidRPr="00FF2355">
              <w:rPr>
                <w:rFonts w:ascii="Arial" w:eastAsia="Times New Roman" w:hAnsi="Arial" w:cs="Arial"/>
              </w:rPr>
              <w:t>Microempresa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525E7" w14:textId="77777777" w:rsidR="002F6ABB" w:rsidRPr="00FF2355" w:rsidRDefault="002F6ABB" w:rsidP="00D053ED">
            <w:pPr>
              <w:jc w:val="both"/>
              <w:rPr>
                <w:rFonts w:ascii="Arial" w:eastAsia="Times New Roman" w:hAnsi="Arial" w:cs="Arial"/>
              </w:rPr>
            </w:pPr>
            <w:r w:rsidRPr="00FF2355">
              <w:rPr>
                <w:rFonts w:ascii="Arial" w:eastAsia="Times New Roman" w:hAnsi="Arial" w:cs="Arial"/>
              </w:rPr>
              <w:t> </w:t>
            </w:r>
          </w:p>
        </w:tc>
      </w:tr>
      <w:tr w:rsidR="00FF2355" w:rsidRPr="00FF2355" w14:paraId="1EAF0A6F" w14:textId="77777777" w:rsidTr="00D053ED">
        <w:trPr>
          <w:trHeight w:val="495"/>
          <w:jc w:val="center"/>
        </w:trPr>
        <w:tc>
          <w:tcPr>
            <w:tcW w:w="4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84A36" w14:textId="77777777" w:rsidR="002F6ABB" w:rsidRPr="00FF2355" w:rsidRDefault="002F6ABB" w:rsidP="00D053ED">
            <w:pPr>
              <w:jc w:val="both"/>
              <w:rPr>
                <w:rFonts w:ascii="Arial" w:eastAsia="Times New Roman" w:hAnsi="Arial" w:cs="Arial"/>
              </w:rPr>
            </w:pPr>
            <w:r w:rsidRPr="00FF2355">
              <w:rPr>
                <w:rFonts w:ascii="Arial" w:eastAsia="Times New Roman" w:hAnsi="Arial" w:cs="Arial"/>
              </w:rPr>
              <w:t>Pequeña Empresa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3BB8E" w14:textId="77777777" w:rsidR="002F6ABB" w:rsidRPr="00FF2355" w:rsidRDefault="002F6ABB" w:rsidP="00D053ED">
            <w:pPr>
              <w:jc w:val="both"/>
              <w:rPr>
                <w:rFonts w:ascii="Arial" w:eastAsia="Times New Roman" w:hAnsi="Arial" w:cs="Arial"/>
              </w:rPr>
            </w:pPr>
            <w:r w:rsidRPr="00FF2355">
              <w:rPr>
                <w:rFonts w:ascii="Arial" w:eastAsia="Times New Roman" w:hAnsi="Arial" w:cs="Arial"/>
              </w:rPr>
              <w:t> </w:t>
            </w:r>
          </w:p>
        </w:tc>
      </w:tr>
      <w:tr w:rsidR="00FF2355" w:rsidRPr="00FF2355" w14:paraId="526BA582" w14:textId="77777777" w:rsidTr="00D053ED">
        <w:trPr>
          <w:trHeight w:val="495"/>
          <w:jc w:val="center"/>
        </w:trPr>
        <w:tc>
          <w:tcPr>
            <w:tcW w:w="4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0019E" w14:textId="77777777" w:rsidR="002F6ABB" w:rsidRPr="00FF2355" w:rsidRDefault="002F6ABB" w:rsidP="00D053ED">
            <w:pPr>
              <w:jc w:val="both"/>
              <w:rPr>
                <w:rFonts w:ascii="Arial" w:eastAsia="Times New Roman" w:hAnsi="Arial" w:cs="Arial"/>
              </w:rPr>
            </w:pPr>
            <w:r w:rsidRPr="00FF2355">
              <w:rPr>
                <w:rFonts w:ascii="Arial" w:eastAsia="Times New Roman" w:hAnsi="Arial" w:cs="Arial"/>
              </w:rPr>
              <w:t>Mediana Empresa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AD435" w14:textId="77777777" w:rsidR="002F6ABB" w:rsidRPr="00FF2355" w:rsidRDefault="002F6ABB" w:rsidP="00D053ED">
            <w:pPr>
              <w:jc w:val="both"/>
              <w:rPr>
                <w:rFonts w:ascii="Arial" w:eastAsia="Times New Roman" w:hAnsi="Arial" w:cs="Arial"/>
              </w:rPr>
            </w:pPr>
            <w:r w:rsidRPr="00FF2355">
              <w:rPr>
                <w:rFonts w:ascii="Arial" w:eastAsia="Times New Roman" w:hAnsi="Arial" w:cs="Arial"/>
              </w:rPr>
              <w:t> </w:t>
            </w:r>
          </w:p>
        </w:tc>
      </w:tr>
    </w:tbl>
    <w:p w14:paraId="06B9452C" w14:textId="77777777" w:rsidR="002F6ABB" w:rsidRPr="00607642" w:rsidRDefault="002F6ABB" w:rsidP="002F6ABB">
      <w:pPr>
        <w:jc w:val="both"/>
        <w:rPr>
          <w:rFonts w:ascii="Arial" w:hAnsi="Arial" w:cs="Arial"/>
          <w:color w:val="FF0000"/>
        </w:rPr>
      </w:pPr>
    </w:p>
    <w:p w14:paraId="0AF5E316" w14:textId="3217B022" w:rsidR="0041399D" w:rsidRPr="00BD6E23" w:rsidRDefault="00F53BEA" w:rsidP="00806DC4">
      <w:pPr>
        <w:spacing w:before="120"/>
        <w:jc w:val="both"/>
        <w:rPr>
          <w:rFonts w:ascii="Arial" w:hAnsi="Arial" w:cs="Arial"/>
          <w:b/>
        </w:rPr>
      </w:pPr>
      <w:bookmarkStart w:id="0" w:name="_Hlk216701356"/>
      <w:r w:rsidRPr="00BD6E23">
        <w:rPr>
          <w:rFonts w:ascii="Arial" w:hAnsi="Arial" w:cs="Arial"/>
          <w:b/>
        </w:rPr>
        <w:t xml:space="preserve">5. </w:t>
      </w:r>
      <w:r w:rsidR="00806DC4" w:rsidRPr="00BD6E23">
        <w:rPr>
          <w:rFonts w:ascii="Arial" w:hAnsi="Arial" w:cs="Arial"/>
          <w:b/>
        </w:rPr>
        <w:t xml:space="preserve">DECLARACIÓN DEL </w:t>
      </w:r>
      <w:bookmarkEnd w:id="0"/>
      <w:r w:rsidR="00806DC4" w:rsidRPr="00BD6E23">
        <w:rPr>
          <w:rFonts w:ascii="Arial" w:hAnsi="Arial" w:cs="Arial"/>
          <w:b/>
        </w:rPr>
        <w:t xml:space="preserve">EMPLEO </w:t>
      </w:r>
      <w:r w:rsidR="0041399D" w:rsidRPr="00BD6E23">
        <w:rPr>
          <w:rFonts w:ascii="Arial" w:hAnsi="Arial" w:cs="Arial"/>
          <w:b/>
        </w:rPr>
        <w:t>(obligatorio cumplimentar)</w:t>
      </w:r>
    </w:p>
    <w:p w14:paraId="10357C28" w14:textId="749FD23D" w:rsidR="0041399D" w:rsidRPr="00BD6E23" w:rsidRDefault="0041399D" w:rsidP="0041399D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before="120" w:after="120"/>
        <w:jc w:val="both"/>
        <w:rPr>
          <w:rFonts w:ascii="Arial" w:eastAsia="Times New Roman" w:hAnsi="Arial" w:cs="Arial"/>
          <w:bCs/>
        </w:rPr>
      </w:pPr>
      <w:r w:rsidRPr="00BD6E23">
        <w:rPr>
          <w:rFonts w:ascii="Arial" w:hAnsi="Arial" w:cs="Arial"/>
          <w:b/>
        </w:rPr>
        <w:t>Empleo estable directo nuevo a crear:</w:t>
      </w:r>
      <w:r w:rsidR="00806DC4" w:rsidRPr="00BD6E23">
        <w:rPr>
          <w:rFonts w:ascii="Arial" w:hAnsi="Arial" w:cs="Arial"/>
          <w:b/>
        </w:rPr>
        <w:t xml:space="preserve"> </w:t>
      </w:r>
    </w:p>
    <w:p w14:paraId="6E458EA9" w14:textId="77777777" w:rsidR="00D30A89" w:rsidRPr="00BD6E23" w:rsidRDefault="0041399D" w:rsidP="0041399D">
      <w:pPr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bCs/>
        </w:rPr>
      </w:pPr>
      <w:r w:rsidRPr="00BD6E23">
        <w:rPr>
          <w:rFonts w:ascii="Arial" w:eastAsia="Times New Roman" w:hAnsi="Arial" w:cs="Arial"/>
          <w:bCs/>
        </w:rPr>
        <w:t>S</w:t>
      </w:r>
      <w:r w:rsidR="00E92F9A" w:rsidRPr="00BD6E23">
        <w:rPr>
          <w:rFonts w:ascii="Arial" w:eastAsia="Times New Roman" w:hAnsi="Arial" w:cs="Arial"/>
          <w:bCs/>
        </w:rPr>
        <w:t xml:space="preserve">e considera </w:t>
      </w:r>
      <w:r w:rsidR="00E92F9A" w:rsidRPr="00BD6E23">
        <w:rPr>
          <w:rFonts w:ascii="Arial" w:eastAsia="Times New Roman" w:hAnsi="Arial" w:cs="Arial"/>
          <w:bCs/>
          <w:u w:val="single"/>
        </w:rPr>
        <w:t>Empleo estable directo</w:t>
      </w:r>
      <w:r w:rsidR="00E92F9A" w:rsidRPr="00BD6E23">
        <w:rPr>
          <w:rFonts w:ascii="Arial" w:eastAsia="Times New Roman" w:hAnsi="Arial" w:cs="Arial"/>
          <w:bCs/>
        </w:rPr>
        <w:t>:</w:t>
      </w:r>
      <w:r w:rsidRPr="00BD6E23">
        <w:rPr>
          <w:rFonts w:ascii="Arial" w:eastAsia="Times New Roman" w:hAnsi="Arial" w:cs="Arial"/>
          <w:bCs/>
        </w:rPr>
        <w:t xml:space="preserve"> </w:t>
      </w:r>
    </w:p>
    <w:p w14:paraId="167785EC" w14:textId="77777777" w:rsidR="00DC5DFD" w:rsidRDefault="00D30A89" w:rsidP="0041399D">
      <w:pPr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bCs/>
        </w:rPr>
      </w:pPr>
      <w:r w:rsidRPr="00BD6E23">
        <w:rPr>
          <w:rFonts w:ascii="Arial" w:eastAsia="Times New Roman" w:hAnsi="Arial" w:cs="Arial"/>
          <w:bCs/>
        </w:rPr>
        <w:t>El empleo del propio autónomo y el empleo del autónomo colaborador (familiar hasta el segundo grado por consanguinidad o afinidad del trabajador autónomo titular, que convive y trabaja con</w:t>
      </w:r>
      <w:r w:rsidR="00DC5DFD">
        <w:rPr>
          <w:rFonts w:ascii="Arial" w:eastAsia="Times New Roman" w:hAnsi="Arial" w:cs="Arial"/>
          <w:bCs/>
        </w:rPr>
        <w:t xml:space="preserve"> </w:t>
      </w:r>
    </w:p>
    <w:p w14:paraId="3ADCFA7F" w14:textId="77777777" w:rsidR="00DC5DFD" w:rsidRDefault="00DC5DFD" w:rsidP="0041399D">
      <w:pPr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bCs/>
        </w:rPr>
      </w:pPr>
    </w:p>
    <w:p w14:paraId="08C8E4DA" w14:textId="4A82A7D7" w:rsidR="00D30A89" w:rsidRPr="00BD6E23" w:rsidRDefault="00D30A89" w:rsidP="0041399D">
      <w:pPr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bCs/>
        </w:rPr>
      </w:pPr>
      <w:r w:rsidRPr="00BD6E23">
        <w:rPr>
          <w:rFonts w:ascii="Arial" w:eastAsia="Times New Roman" w:hAnsi="Arial" w:cs="Arial"/>
          <w:bCs/>
        </w:rPr>
        <w:lastRenderedPageBreak/>
        <w:t>él cuya incorporación al Régimen Especial de Trabajadores Autónomos -RETA- resulta obligatoria). Se excluyen los autónomos económicamente dependientes.</w:t>
      </w:r>
    </w:p>
    <w:p w14:paraId="4B00F3B4" w14:textId="0664B329" w:rsidR="00D30A89" w:rsidRPr="00BD6E23" w:rsidRDefault="00D30A89" w:rsidP="00D30A89">
      <w:pPr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bCs/>
        </w:rPr>
      </w:pPr>
      <w:r w:rsidRPr="00BD6E23">
        <w:rPr>
          <w:rFonts w:ascii="Arial" w:eastAsia="Times New Roman" w:hAnsi="Arial" w:cs="Arial"/>
          <w:bCs/>
        </w:rPr>
        <w:t xml:space="preserve">El empleo de los asalariados con contratos por tiempo indefinido a jornada completa y a tiempo parcial, los contratados por tiempo indefinido fijo discontinuo a jornada completa y a tiempo parcial (para los contratos a tiempo parcial). </w:t>
      </w:r>
    </w:p>
    <w:p w14:paraId="2AB55A01" w14:textId="0D684D7E" w:rsidR="00D30A89" w:rsidRDefault="00D30A89" w:rsidP="00D30A89">
      <w:pPr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bCs/>
        </w:rPr>
      </w:pPr>
      <w:r w:rsidRPr="00BD6E23">
        <w:rPr>
          <w:rFonts w:ascii="Arial" w:eastAsia="Times New Roman" w:hAnsi="Arial" w:cs="Arial"/>
          <w:bCs/>
        </w:rPr>
        <w:t xml:space="preserve">Se considera </w:t>
      </w:r>
      <w:r w:rsidRPr="00BD6E23">
        <w:rPr>
          <w:rFonts w:ascii="Arial" w:eastAsia="Times New Roman" w:hAnsi="Arial" w:cs="Arial"/>
          <w:bCs/>
          <w:u w:val="single"/>
        </w:rPr>
        <w:t>Nuevo empleo</w:t>
      </w:r>
      <w:r w:rsidRPr="00BD6E23">
        <w:rPr>
          <w:rFonts w:ascii="Arial" w:eastAsia="Times New Roman" w:hAnsi="Arial" w:cs="Arial"/>
          <w:bCs/>
        </w:rPr>
        <w:t xml:space="preserve"> el creado en el centro de trabajo para el que se solicita la subvención, en el período comprendido entre el 1 de enero de 2025 y el 30 de septiembre de 2026. Para las empresas que hubieran sido beneficiarias en esta Línea 1 en la convocatoria de 2025, se considerará como nuevo empleo el de los contratos no incluidos en dicha convocatoria.</w:t>
      </w:r>
    </w:p>
    <w:p w14:paraId="75718315" w14:textId="77777777" w:rsidR="00CB4B23" w:rsidRPr="00BD6E23" w:rsidRDefault="00CB4B23" w:rsidP="00D30A89">
      <w:pPr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bCs/>
        </w:rPr>
      </w:pPr>
    </w:p>
    <w:tbl>
      <w:tblPr>
        <w:tblStyle w:val="Tablaconcuadrcula"/>
        <w:tblW w:w="8540" w:type="dxa"/>
        <w:tblLook w:val="04A0" w:firstRow="1" w:lastRow="0" w:firstColumn="1" w:lastColumn="0" w:noHBand="0" w:noVBand="1"/>
      </w:tblPr>
      <w:tblGrid>
        <w:gridCol w:w="6099"/>
        <w:gridCol w:w="2441"/>
      </w:tblGrid>
      <w:tr w:rsidR="00BD6E23" w:rsidRPr="00BD6E23" w14:paraId="7FC0CD52" w14:textId="77777777" w:rsidTr="00DC5DFD">
        <w:trPr>
          <w:trHeight w:val="396"/>
        </w:trPr>
        <w:tc>
          <w:tcPr>
            <w:tcW w:w="6099" w:type="dxa"/>
            <w:vAlign w:val="center"/>
          </w:tcPr>
          <w:p w14:paraId="0F96C03E" w14:textId="72926947" w:rsidR="00C65C4F" w:rsidRPr="00DC5DFD" w:rsidRDefault="00F5286C" w:rsidP="00DC5DFD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5DFD">
              <w:rPr>
                <w:rFonts w:ascii="Arial" w:hAnsi="Arial" w:cs="Arial"/>
                <w:b/>
                <w:sz w:val="18"/>
                <w:szCs w:val="18"/>
              </w:rPr>
              <w:t>TIPO DE EMPLEO</w:t>
            </w:r>
          </w:p>
        </w:tc>
        <w:tc>
          <w:tcPr>
            <w:tcW w:w="2441" w:type="dxa"/>
            <w:vAlign w:val="center"/>
          </w:tcPr>
          <w:p w14:paraId="2559C3FF" w14:textId="608A0DCB" w:rsidR="00C65C4F" w:rsidRPr="00DC5DFD" w:rsidRDefault="00C65C4F" w:rsidP="00DC5DFD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5DFD">
              <w:rPr>
                <w:rFonts w:ascii="Arial" w:hAnsi="Arial" w:cs="Arial"/>
                <w:b/>
                <w:sz w:val="18"/>
                <w:szCs w:val="18"/>
              </w:rPr>
              <w:t xml:space="preserve">Nº </w:t>
            </w:r>
            <w:r w:rsidR="00F5286C" w:rsidRPr="00DC5DFD">
              <w:rPr>
                <w:rFonts w:ascii="Arial" w:hAnsi="Arial" w:cs="Arial"/>
                <w:b/>
                <w:sz w:val="18"/>
                <w:szCs w:val="18"/>
              </w:rPr>
              <w:t>PUESTOS A CREAR</w:t>
            </w:r>
          </w:p>
        </w:tc>
      </w:tr>
      <w:tr w:rsidR="00BD6E23" w:rsidRPr="00BD6E23" w14:paraId="0C509A17" w14:textId="77777777" w:rsidTr="00D30A89">
        <w:trPr>
          <w:trHeight w:val="396"/>
        </w:trPr>
        <w:tc>
          <w:tcPr>
            <w:tcW w:w="6099" w:type="dxa"/>
            <w:vAlign w:val="center"/>
          </w:tcPr>
          <w:p w14:paraId="2291D221" w14:textId="0B3ADBB5" w:rsidR="00C65C4F" w:rsidRPr="00BD6E23" w:rsidRDefault="00C65C4F" w:rsidP="00CC61B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D6E23">
              <w:rPr>
                <w:rFonts w:ascii="Arial" w:hAnsi="Arial" w:cs="Arial"/>
                <w:sz w:val="18"/>
                <w:szCs w:val="18"/>
              </w:rPr>
              <w:t xml:space="preserve">Autónomos individuales </w:t>
            </w:r>
          </w:p>
        </w:tc>
        <w:tc>
          <w:tcPr>
            <w:tcW w:w="2441" w:type="dxa"/>
            <w:vAlign w:val="center"/>
          </w:tcPr>
          <w:p w14:paraId="4F3701E5" w14:textId="77777777" w:rsidR="00C65C4F" w:rsidRPr="00BD6E23" w:rsidRDefault="00C65C4F" w:rsidP="00CC61B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4FA1" w:rsidRPr="00BD6E23" w14:paraId="442AC4EF" w14:textId="77777777" w:rsidTr="00D30A89">
        <w:trPr>
          <w:trHeight w:val="396"/>
        </w:trPr>
        <w:tc>
          <w:tcPr>
            <w:tcW w:w="6099" w:type="dxa"/>
            <w:vAlign w:val="center"/>
          </w:tcPr>
          <w:p w14:paraId="2A2C41CF" w14:textId="112BCA57" w:rsidR="00114FA1" w:rsidRPr="00BD6E23" w:rsidRDefault="00114FA1" w:rsidP="00CC61B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D6E23">
              <w:rPr>
                <w:rFonts w:ascii="Arial" w:hAnsi="Arial" w:cs="Arial"/>
                <w:sz w:val="18"/>
                <w:szCs w:val="18"/>
              </w:rPr>
              <w:t>Autónomos de la sociedad solicitante</w:t>
            </w:r>
          </w:p>
        </w:tc>
        <w:tc>
          <w:tcPr>
            <w:tcW w:w="2441" w:type="dxa"/>
            <w:vAlign w:val="center"/>
          </w:tcPr>
          <w:p w14:paraId="7EE5779D" w14:textId="77777777" w:rsidR="00114FA1" w:rsidRPr="00BD6E23" w:rsidRDefault="00114FA1" w:rsidP="00CC61B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6E23" w:rsidRPr="00BD6E23" w14:paraId="1775A4A0" w14:textId="77777777" w:rsidTr="00D30A89">
        <w:trPr>
          <w:trHeight w:val="243"/>
        </w:trPr>
        <w:tc>
          <w:tcPr>
            <w:tcW w:w="6099" w:type="dxa"/>
            <w:vAlign w:val="center"/>
          </w:tcPr>
          <w:p w14:paraId="0B342D6A" w14:textId="77777777" w:rsidR="00C65C4F" w:rsidRPr="00BD6E23" w:rsidRDefault="00C65C4F" w:rsidP="00CC61B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D6E23">
              <w:rPr>
                <w:rFonts w:ascii="Arial" w:hAnsi="Arial" w:cs="Arial"/>
                <w:sz w:val="18"/>
                <w:szCs w:val="18"/>
              </w:rPr>
              <w:t>Autónomos colaboradores</w:t>
            </w:r>
          </w:p>
        </w:tc>
        <w:tc>
          <w:tcPr>
            <w:tcW w:w="2441" w:type="dxa"/>
            <w:vAlign w:val="center"/>
          </w:tcPr>
          <w:p w14:paraId="6BBEF2CD" w14:textId="77777777" w:rsidR="00C65C4F" w:rsidRPr="00BD6E23" w:rsidRDefault="00C65C4F" w:rsidP="00CC61B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6E23" w:rsidRPr="00BD6E23" w14:paraId="272E2025" w14:textId="77777777" w:rsidTr="00D30A89">
        <w:trPr>
          <w:trHeight w:val="396"/>
        </w:trPr>
        <w:tc>
          <w:tcPr>
            <w:tcW w:w="6099" w:type="dxa"/>
            <w:vAlign w:val="center"/>
          </w:tcPr>
          <w:p w14:paraId="1739553C" w14:textId="77777777" w:rsidR="00C65C4F" w:rsidRPr="00BD6E23" w:rsidRDefault="00C65C4F" w:rsidP="00CC61B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D6E23">
              <w:rPr>
                <w:rFonts w:ascii="Arial" w:hAnsi="Arial" w:cs="Arial"/>
                <w:sz w:val="18"/>
                <w:szCs w:val="18"/>
              </w:rPr>
              <w:t>Trabajadores indefinidos por cuenta ajena a tiempo completo</w:t>
            </w:r>
          </w:p>
        </w:tc>
        <w:tc>
          <w:tcPr>
            <w:tcW w:w="2441" w:type="dxa"/>
            <w:vAlign w:val="center"/>
          </w:tcPr>
          <w:p w14:paraId="0D87A0BD" w14:textId="77777777" w:rsidR="00C65C4F" w:rsidRPr="00BD6E23" w:rsidRDefault="00C65C4F" w:rsidP="00CC61B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6E23" w:rsidRPr="00BD6E23" w14:paraId="32DF4210" w14:textId="77777777" w:rsidTr="00D30A89">
        <w:trPr>
          <w:trHeight w:val="396"/>
        </w:trPr>
        <w:tc>
          <w:tcPr>
            <w:tcW w:w="6099" w:type="dxa"/>
            <w:vAlign w:val="center"/>
          </w:tcPr>
          <w:p w14:paraId="2F93E8BC" w14:textId="77777777" w:rsidR="00C65C4F" w:rsidRPr="00BD6E23" w:rsidRDefault="00C65C4F" w:rsidP="00CC61B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D6E23">
              <w:rPr>
                <w:rFonts w:ascii="Arial" w:hAnsi="Arial" w:cs="Arial"/>
                <w:sz w:val="18"/>
                <w:szCs w:val="18"/>
              </w:rPr>
              <w:t>Trabajadores indefinidos por cuenta ajena a tiempo parcial (suma de los coeficientes)</w:t>
            </w:r>
          </w:p>
        </w:tc>
        <w:tc>
          <w:tcPr>
            <w:tcW w:w="2441" w:type="dxa"/>
            <w:vAlign w:val="center"/>
          </w:tcPr>
          <w:p w14:paraId="58543E1A" w14:textId="77777777" w:rsidR="00C65C4F" w:rsidRPr="00BD6E23" w:rsidRDefault="00C65C4F" w:rsidP="00CC61B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6E23" w:rsidRPr="00BD6E23" w14:paraId="3C04254F" w14:textId="77777777" w:rsidTr="00D30A89">
        <w:trPr>
          <w:trHeight w:val="396"/>
        </w:trPr>
        <w:tc>
          <w:tcPr>
            <w:tcW w:w="6099" w:type="dxa"/>
            <w:vAlign w:val="center"/>
          </w:tcPr>
          <w:p w14:paraId="39F638C1" w14:textId="77777777" w:rsidR="00C65C4F" w:rsidRPr="00BD6E23" w:rsidRDefault="00C65C4F" w:rsidP="00CC61B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D6E23">
              <w:rPr>
                <w:rFonts w:ascii="Arial" w:hAnsi="Arial" w:cs="Arial"/>
                <w:sz w:val="18"/>
                <w:szCs w:val="18"/>
              </w:rPr>
              <w:t>Trabajadores fijos discontinuos a tiempo completo</w:t>
            </w:r>
          </w:p>
        </w:tc>
        <w:tc>
          <w:tcPr>
            <w:tcW w:w="2441" w:type="dxa"/>
            <w:vAlign w:val="center"/>
          </w:tcPr>
          <w:p w14:paraId="35EC0EE5" w14:textId="77777777" w:rsidR="00C65C4F" w:rsidRPr="00BD6E23" w:rsidRDefault="00C65C4F" w:rsidP="00CC61B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6E23" w:rsidRPr="00BD6E23" w14:paraId="0A5CD5BD" w14:textId="77777777" w:rsidTr="00D30A89">
        <w:trPr>
          <w:trHeight w:val="541"/>
        </w:trPr>
        <w:tc>
          <w:tcPr>
            <w:tcW w:w="6099" w:type="dxa"/>
            <w:vAlign w:val="center"/>
          </w:tcPr>
          <w:p w14:paraId="0618116F" w14:textId="77777777" w:rsidR="00C65C4F" w:rsidRPr="00BD6E23" w:rsidRDefault="00C65C4F" w:rsidP="00CC61B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D6E23">
              <w:rPr>
                <w:rFonts w:ascii="Arial" w:hAnsi="Arial" w:cs="Arial"/>
                <w:sz w:val="18"/>
                <w:szCs w:val="18"/>
              </w:rPr>
              <w:t>Trabajador fijo discontinuo a tiempo parcial (suma de los coeficientes de la jornada)</w:t>
            </w:r>
          </w:p>
        </w:tc>
        <w:tc>
          <w:tcPr>
            <w:tcW w:w="2441" w:type="dxa"/>
            <w:vAlign w:val="center"/>
          </w:tcPr>
          <w:p w14:paraId="6461789C" w14:textId="77777777" w:rsidR="00C65C4F" w:rsidRPr="00BD6E23" w:rsidRDefault="00C65C4F" w:rsidP="00CC61B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6E23" w:rsidRPr="00BD6E23" w14:paraId="757E4681" w14:textId="77777777" w:rsidTr="00D30A89">
        <w:trPr>
          <w:trHeight w:val="541"/>
        </w:trPr>
        <w:tc>
          <w:tcPr>
            <w:tcW w:w="6099" w:type="dxa"/>
            <w:vAlign w:val="center"/>
          </w:tcPr>
          <w:p w14:paraId="29DC96B2" w14:textId="5DFD932C" w:rsidR="000A4502" w:rsidRPr="00BD6E23" w:rsidRDefault="000A4502" w:rsidP="000A4502">
            <w:pPr>
              <w:spacing w:after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BD6E23">
              <w:rPr>
                <w:rFonts w:ascii="Arial" w:hAnsi="Arial" w:cs="Arial"/>
                <w:b/>
                <w:sz w:val="18"/>
                <w:szCs w:val="18"/>
              </w:rPr>
              <w:t>TOTAL EMPLEO ESTABLE NUEVO A CREAR</w:t>
            </w:r>
          </w:p>
        </w:tc>
        <w:tc>
          <w:tcPr>
            <w:tcW w:w="2441" w:type="dxa"/>
            <w:vAlign w:val="center"/>
          </w:tcPr>
          <w:p w14:paraId="0E8DEB08" w14:textId="77777777" w:rsidR="000A4502" w:rsidRPr="00BD6E23" w:rsidRDefault="000A4502" w:rsidP="00CC61B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3B9FBE5" w14:textId="77777777" w:rsidR="00114FA1" w:rsidRDefault="00114FA1" w:rsidP="00C65C4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Cs/>
          <w:color w:val="FF0000"/>
        </w:rPr>
      </w:pPr>
    </w:p>
    <w:p w14:paraId="79518851" w14:textId="77777777" w:rsidR="0041399D" w:rsidRPr="00D34A67" w:rsidRDefault="0041399D" w:rsidP="0041399D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bCs/>
        </w:rPr>
      </w:pPr>
      <w:r w:rsidRPr="00D34A67">
        <w:rPr>
          <w:rFonts w:ascii="Arial" w:hAnsi="Arial" w:cs="Arial"/>
          <w:b/>
        </w:rPr>
        <w:t>Empleo estable directo a mantener:</w:t>
      </w:r>
    </w:p>
    <w:p w14:paraId="04D074BD" w14:textId="1F45A34A" w:rsidR="00BD6E23" w:rsidRPr="00D34A67" w:rsidRDefault="0041399D" w:rsidP="00BD6E23">
      <w:pPr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bCs/>
        </w:rPr>
      </w:pPr>
      <w:r w:rsidRPr="00D34A67">
        <w:rPr>
          <w:rFonts w:ascii="Arial" w:eastAsia="Times New Roman" w:hAnsi="Arial" w:cs="Arial"/>
          <w:bCs/>
        </w:rPr>
        <w:t xml:space="preserve">Se considera </w:t>
      </w:r>
      <w:r w:rsidRPr="00D34A67">
        <w:rPr>
          <w:rFonts w:ascii="Arial" w:eastAsia="Times New Roman" w:hAnsi="Arial" w:cs="Arial"/>
          <w:bCs/>
          <w:u w:val="single"/>
        </w:rPr>
        <w:t>Empleo estable directo mantenido</w:t>
      </w:r>
      <w:r w:rsidRPr="00D34A67">
        <w:rPr>
          <w:rFonts w:ascii="Arial" w:eastAsia="Times New Roman" w:hAnsi="Arial" w:cs="Arial"/>
          <w:bCs/>
        </w:rPr>
        <w:t xml:space="preserve"> el que haya en la empresa con anterioridad al 1 de enero de 2025 respecto al empleo del propio autónomo y el empleo del autónomo colaborador</w:t>
      </w:r>
      <w:r w:rsidR="00BD6E23" w:rsidRPr="00D34A67">
        <w:rPr>
          <w:rFonts w:ascii="Arial" w:eastAsia="Times New Roman" w:hAnsi="Arial" w:cs="Arial"/>
          <w:bCs/>
        </w:rPr>
        <w:t xml:space="preserve"> (familiar hasta el segundo grado por consanguinidad o afinidad del trabajador autónomo titular, que convive y trabaja con él cuya incorporación al Régimen Especial de Trabajadores Autónomos -RETA- resulta obligatoria). Se excluyen los autónomos económicamente dependientes.</w:t>
      </w:r>
    </w:p>
    <w:p w14:paraId="281CB8C1" w14:textId="7AD2BFE2" w:rsidR="0041399D" w:rsidRPr="00DC5DFD" w:rsidRDefault="00BD6E23" w:rsidP="0041399D">
      <w:pPr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bCs/>
        </w:rPr>
      </w:pPr>
      <w:proofErr w:type="gramStart"/>
      <w:r w:rsidRPr="00D34A67">
        <w:rPr>
          <w:rFonts w:ascii="Arial" w:eastAsia="Times New Roman" w:hAnsi="Arial" w:cs="Arial"/>
          <w:bCs/>
        </w:rPr>
        <w:t>Igualmente</w:t>
      </w:r>
      <w:proofErr w:type="gramEnd"/>
      <w:r w:rsidRPr="00D34A67">
        <w:rPr>
          <w:rFonts w:ascii="Arial" w:eastAsia="Times New Roman" w:hAnsi="Arial" w:cs="Arial"/>
          <w:bCs/>
        </w:rPr>
        <w:t xml:space="preserve"> </w:t>
      </w:r>
      <w:r w:rsidR="0041399D" w:rsidRPr="00D34A67">
        <w:rPr>
          <w:rFonts w:ascii="Arial" w:eastAsia="Times New Roman" w:hAnsi="Arial" w:cs="Arial"/>
          <w:bCs/>
        </w:rPr>
        <w:t xml:space="preserve">el empleo de los asalariados con contratos por tiempo indefinido a jornada completa y a tiempo parcial, los contratados por tiempo indefinido fijo discontinuo a jornada completa y a tiempo parcial. </w:t>
      </w:r>
    </w:p>
    <w:tbl>
      <w:tblPr>
        <w:tblStyle w:val="Tablaconcuadrcula"/>
        <w:tblW w:w="8673" w:type="dxa"/>
        <w:tblLook w:val="04A0" w:firstRow="1" w:lastRow="0" w:firstColumn="1" w:lastColumn="0" w:noHBand="0" w:noVBand="1"/>
      </w:tblPr>
      <w:tblGrid>
        <w:gridCol w:w="6194"/>
        <w:gridCol w:w="2479"/>
      </w:tblGrid>
      <w:tr w:rsidR="00BD6E23" w:rsidRPr="00BD6E23" w14:paraId="02DED470" w14:textId="77777777" w:rsidTr="00CC61BC">
        <w:trPr>
          <w:trHeight w:val="399"/>
        </w:trPr>
        <w:tc>
          <w:tcPr>
            <w:tcW w:w="6194" w:type="dxa"/>
            <w:vAlign w:val="center"/>
          </w:tcPr>
          <w:p w14:paraId="6F68B61A" w14:textId="4CCC0F0F" w:rsidR="0041399D" w:rsidRPr="00DC5DFD" w:rsidRDefault="00F5286C" w:rsidP="00CC61BC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5DFD">
              <w:rPr>
                <w:rFonts w:ascii="Arial" w:hAnsi="Arial" w:cs="Arial"/>
                <w:b/>
                <w:sz w:val="18"/>
                <w:szCs w:val="18"/>
              </w:rPr>
              <w:t>TIPO DE EMPLEO</w:t>
            </w:r>
          </w:p>
        </w:tc>
        <w:tc>
          <w:tcPr>
            <w:tcW w:w="2479" w:type="dxa"/>
            <w:vAlign w:val="center"/>
          </w:tcPr>
          <w:p w14:paraId="1F1EFD0E" w14:textId="7F483793" w:rsidR="0041399D" w:rsidRPr="00DC5DFD" w:rsidRDefault="0041399D" w:rsidP="00CC61BC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5DFD">
              <w:rPr>
                <w:rFonts w:ascii="Arial" w:hAnsi="Arial" w:cs="Arial"/>
                <w:b/>
                <w:sz w:val="18"/>
                <w:szCs w:val="18"/>
              </w:rPr>
              <w:t xml:space="preserve">Nº </w:t>
            </w:r>
            <w:r w:rsidR="00F5286C" w:rsidRPr="00DC5DFD">
              <w:rPr>
                <w:rFonts w:ascii="Arial" w:hAnsi="Arial" w:cs="Arial"/>
                <w:b/>
                <w:sz w:val="18"/>
                <w:szCs w:val="18"/>
              </w:rPr>
              <w:t>PUESTOS MANTENIDOS</w:t>
            </w:r>
          </w:p>
        </w:tc>
      </w:tr>
      <w:tr w:rsidR="00BD6E23" w:rsidRPr="00BD6E23" w14:paraId="16E071F5" w14:textId="77777777" w:rsidTr="00CC61BC">
        <w:trPr>
          <w:trHeight w:val="399"/>
        </w:trPr>
        <w:tc>
          <w:tcPr>
            <w:tcW w:w="6194" w:type="dxa"/>
            <w:vAlign w:val="center"/>
          </w:tcPr>
          <w:p w14:paraId="398871B4" w14:textId="1E5C5B21" w:rsidR="0041399D" w:rsidRPr="00BD6E23" w:rsidRDefault="0041399D" w:rsidP="00CC61B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D6E23">
              <w:rPr>
                <w:rFonts w:ascii="Arial" w:hAnsi="Arial" w:cs="Arial"/>
                <w:sz w:val="18"/>
                <w:szCs w:val="18"/>
              </w:rPr>
              <w:t xml:space="preserve">Autónomos individuales </w:t>
            </w:r>
          </w:p>
        </w:tc>
        <w:tc>
          <w:tcPr>
            <w:tcW w:w="2479" w:type="dxa"/>
            <w:vAlign w:val="center"/>
          </w:tcPr>
          <w:p w14:paraId="427ED5E4" w14:textId="77777777" w:rsidR="0041399D" w:rsidRPr="00BD6E23" w:rsidRDefault="0041399D" w:rsidP="00CC61B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6E23" w:rsidRPr="00BD6E23" w14:paraId="700E2877" w14:textId="77777777" w:rsidTr="00CC61BC">
        <w:trPr>
          <w:trHeight w:val="399"/>
        </w:trPr>
        <w:tc>
          <w:tcPr>
            <w:tcW w:w="6194" w:type="dxa"/>
            <w:vAlign w:val="center"/>
          </w:tcPr>
          <w:p w14:paraId="3737D626" w14:textId="722D7078" w:rsidR="00BD6E23" w:rsidRPr="00BD6E23" w:rsidRDefault="00BD6E23" w:rsidP="00BD6E23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D6E23">
              <w:rPr>
                <w:rFonts w:ascii="Arial" w:hAnsi="Arial" w:cs="Arial"/>
                <w:sz w:val="18"/>
                <w:szCs w:val="18"/>
              </w:rPr>
              <w:t>Autónomos de la sociedad solicitante</w:t>
            </w:r>
          </w:p>
        </w:tc>
        <w:tc>
          <w:tcPr>
            <w:tcW w:w="2479" w:type="dxa"/>
            <w:vAlign w:val="center"/>
          </w:tcPr>
          <w:p w14:paraId="741F4E5D" w14:textId="77777777" w:rsidR="00BD6E23" w:rsidRPr="00BD6E23" w:rsidRDefault="00BD6E23" w:rsidP="00BD6E23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6E23" w:rsidRPr="00BD6E23" w14:paraId="04D13133" w14:textId="77777777" w:rsidTr="00CC61BC">
        <w:trPr>
          <w:trHeight w:val="245"/>
        </w:trPr>
        <w:tc>
          <w:tcPr>
            <w:tcW w:w="6194" w:type="dxa"/>
            <w:vAlign w:val="center"/>
          </w:tcPr>
          <w:p w14:paraId="3B808D96" w14:textId="77777777" w:rsidR="00BD6E23" w:rsidRPr="00BD6E23" w:rsidRDefault="00BD6E23" w:rsidP="00BD6E23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D6E23">
              <w:rPr>
                <w:rFonts w:ascii="Arial" w:hAnsi="Arial" w:cs="Arial"/>
                <w:sz w:val="18"/>
                <w:szCs w:val="18"/>
              </w:rPr>
              <w:t>Autónomos colaboradores</w:t>
            </w:r>
          </w:p>
        </w:tc>
        <w:tc>
          <w:tcPr>
            <w:tcW w:w="2479" w:type="dxa"/>
            <w:vAlign w:val="center"/>
          </w:tcPr>
          <w:p w14:paraId="4DC47534" w14:textId="77777777" w:rsidR="00BD6E23" w:rsidRPr="00BD6E23" w:rsidRDefault="00BD6E23" w:rsidP="00BD6E23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6E23" w:rsidRPr="00BD6E23" w14:paraId="2979FF47" w14:textId="77777777" w:rsidTr="00CC61BC">
        <w:trPr>
          <w:trHeight w:val="399"/>
        </w:trPr>
        <w:tc>
          <w:tcPr>
            <w:tcW w:w="6194" w:type="dxa"/>
            <w:vAlign w:val="center"/>
          </w:tcPr>
          <w:p w14:paraId="685914D1" w14:textId="77777777" w:rsidR="00BD6E23" w:rsidRPr="00BD6E23" w:rsidRDefault="00BD6E23" w:rsidP="00BD6E23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D6E23">
              <w:rPr>
                <w:rFonts w:ascii="Arial" w:hAnsi="Arial" w:cs="Arial"/>
                <w:sz w:val="18"/>
                <w:szCs w:val="18"/>
              </w:rPr>
              <w:t>Trabajadores indefinidos por cuenta ajena a tiempo completo</w:t>
            </w:r>
          </w:p>
        </w:tc>
        <w:tc>
          <w:tcPr>
            <w:tcW w:w="2479" w:type="dxa"/>
            <w:vAlign w:val="center"/>
          </w:tcPr>
          <w:p w14:paraId="3C8084F8" w14:textId="77777777" w:rsidR="00BD6E23" w:rsidRPr="00BD6E23" w:rsidRDefault="00BD6E23" w:rsidP="00BD6E23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6E23" w:rsidRPr="00BD6E23" w14:paraId="40757F24" w14:textId="77777777" w:rsidTr="00CC61BC">
        <w:trPr>
          <w:trHeight w:val="399"/>
        </w:trPr>
        <w:tc>
          <w:tcPr>
            <w:tcW w:w="6194" w:type="dxa"/>
            <w:vAlign w:val="center"/>
          </w:tcPr>
          <w:p w14:paraId="484310D2" w14:textId="77777777" w:rsidR="00BD6E23" w:rsidRPr="00BD6E23" w:rsidRDefault="00BD6E23" w:rsidP="00BD6E23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D6E23">
              <w:rPr>
                <w:rFonts w:ascii="Arial" w:hAnsi="Arial" w:cs="Arial"/>
                <w:sz w:val="18"/>
                <w:szCs w:val="18"/>
              </w:rPr>
              <w:t>Trabajadores indefinidos por cuenta ajena a tiempo parcial (suma de los coeficientes)</w:t>
            </w:r>
          </w:p>
        </w:tc>
        <w:tc>
          <w:tcPr>
            <w:tcW w:w="2479" w:type="dxa"/>
            <w:vAlign w:val="center"/>
          </w:tcPr>
          <w:p w14:paraId="4FE933CF" w14:textId="77777777" w:rsidR="00BD6E23" w:rsidRPr="00BD6E23" w:rsidRDefault="00BD6E23" w:rsidP="00BD6E23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6E23" w:rsidRPr="00BD6E23" w14:paraId="334AFDB9" w14:textId="77777777" w:rsidTr="00CC61BC">
        <w:trPr>
          <w:trHeight w:val="399"/>
        </w:trPr>
        <w:tc>
          <w:tcPr>
            <w:tcW w:w="6194" w:type="dxa"/>
            <w:vAlign w:val="center"/>
          </w:tcPr>
          <w:p w14:paraId="769B53FA" w14:textId="77777777" w:rsidR="00BD6E23" w:rsidRPr="00BD6E23" w:rsidRDefault="00BD6E23" w:rsidP="00BD6E23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D6E23">
              <w:rPr>
                <w:rFonts w:ascii="Arial" w:hAnsi="Arial" w:cs="Arial"/>
                <w:sz w:val="18"/>
                <w:szCs w:val="18"/>
              </w:rPr>
              <w:t>Trabajadores fijos discontinuos a tiempo completo</w:t>
            </w:r>
          </w:p>
        </w:tc>
        <w:tc>
          <w:tcPr>
            <w:tcW w:w="2479" w:type="dxa"/>
            <w:vAlign w:val="center"/>
          </w:tcPr>
          <w:p w14:paraId="3FF19E19" w14:textId="77777777" w:rsidR="00BD6E23" w:rsidRPr="00BD6E23" w:rsidRDefault="00BD6E23" w:rsidP="00BD6E23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6E23" w:rsidRPr="00BD6E23" w14:paraId="658B92F7" w14:textId="77777777" w:rsidTr="00CC61BC">
        <w:trPr>
          <w:trHeight w:val="545"/>
        </w:trPr>
        <w:tc>
          <w:tcPr>
            <w:tcW w:w="6194" w:type="dxa"/>
            <w:vAlign w:val="center"/>
          </w:tcPr>
          <w:p w14:paraId="5EF47779" w14:textId="77777777" w:rsidR="00BD6E23" w:rsidRPr="00BD6E23" w:rsidRDefault="00BD6E23" w:rsidP="00BD6E23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D6E23">
              <w:rPr>
                <w:rFonts w:ascii="Arial" w:hAnsi="Arial" w:cs="Arial"/>
                <w:sz w:val="18"/>
                <w:szCs w:val="18"/>
              </w:rPr>
              <w:t>Trabajador fijo discontinuo a tiempo parcial (suma de los coeficientes de la jornada)</w:t>
            </w:r>
          </w:p>
        </w:tc>
        <w:tc>
          <w:tcPr>
            <w:tcW w:w="2479" w:type="dxa"/>
            <w:vAlign w:val="center"/>
          </w:tcPr>
          <w:p w14:paraId="639851EB" w14:textId="77777777" w:rsidR="00BD6E23" w:rsidRPr="00BD6E23" w:rsidRDefault="00BD6E23" w:rsidP="00BD6E23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6E23" w:rsidRPr="00BD6E23" w14:paraId="4C0F0C93" w14:textId="77777777" w:rsidTr="00CC61BC">
        <w:trPr>
          <w:trHeight w:val="545"/>
        </w:trPr>
        <w:tc>
          <w:tcPr>
            <w:tcW w:w="6194" w:type="dxa"/>
            <w:vAlign w:val="center"/>
          </w:tcPr>
          <w:p w14:paraId="667F22E9" w14:textId="5786C228" w:rsidR="00BD6E23" w:rsidRPr="00BD6E23" w:rsidRDefault="00BD6E23" w:rsidP="00BD6E23">
            <w:pPr>
              <w:spacing w:after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D6E23">
              <w:rPr>
                <w:rFonts w:ascii="Arial" w:hAnsi="Arial" w:cs="Arial"/>
                <w:b/>
                <w:sz w:val="18"/>
                <w:szCs w:val="18"/>
              </w:rPr>
              <w:t>TOTAL EMPLEO ESTABLE A MANTENER</w:t>
            </w:r>
          </w:p>
        </w:tc>
        <w:tc>
          <w:tcPr>
            <w:tcW w:w="2479" w:type="dxa"/>
            <w:vAlign w:val="center"/>
          </w:tcPr>
          <w:p w14:paraId="366B43A6" w14:textId="77777777" w:rsidR="00BD6E23" w:rsidRPr="00BD6E23" w:rsidRDefault="00BD6E23" w:rsidP="00BD6E23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B340675" w14:textId="77777777" w:rsidR="00BD6E23" w:rsidRDefault="00BD6E23" w:rsidP="0052536A">
      <w:pPr>
        <w:spacing w:after="120"/>
        <w:jc w:val="both"/>
        <w:rPr>
          <w:rFonts w:ascii="Arial" w:hAnsi="Arial" w:cs="Arial"/>
          <w:b/>
          <w:color w:val="FF0000"/>
        </w:rPr>
      </w:pPr>
    </w:p>
    <w:p w14:paraId="1E8A4B12" w14:textId="77777777" w:rsidR="00DC5DFD" w:rsidRDefault="00DC5DFD" w:rsidP="0052536A">
      <w:pPr>
        <w:spacing w:after="120"/>
        <w:jc w:val="both"/>
        <w:rPr>
          <w:rFonts w:ascii="Arial" w:hAnsi="Arial" w:cs="Arial"/>
          <w:b/>
        </w:rPr>
      </w:pPr>
    </w:p>
    <w:p w14:paraId="0E6912F4" w14:textId="39BCE42C" w:rsidR="00806DC4" w:rsidRPr="00572339" w:rsidRDefault="005F7524" w:rsidP="0052536A">
      <w:pPr>
        <w:spacing w:after="120"/>
        <w:jc w:val="both"/>
        <w:rPr>
          <w:rFonts w:ascii="Arial" w:hAnsi="Arial" w:cs="Arial"/>
          <w:b/>
        </w:rPr>
      </w:pPr>
      <w:r w:rsidRPr="00572339">
        <w:rPr>
          <w:rFonts w:ascii="Arial" w:hAnsi="Arial" w:cs="Arial"/>
          <w:b/>
        </w:rPr>
        <w:t>6. DECLARACIÓN DEL NEGOCIO</w:t>
      </w:r>
      <w:r w:rsidR="00572339" w:rsidRPr="00572339">
        <w:rPr>
          <w:rFonts w:ascii="Arial" w:hAnsi="Arial" w:cs="Arial"/>
          <w:b/>
        </w:rPr>
        <w:t xml:space="preserve"> (sólo para la Línea 1):</w:t>
      </w:r>
    </w:p>
    <w:p w14:paraId="118BD314" w14:textId="0F2DD672" w:rsidR="005F7524" w:rsidRPr="00572339" w:rsidRDefault="005F7524" w:rsidP="0052536A">
      <w:pPr>
        <w:spacing w:after="120"/>
        <w:jc w:val="both"/>
        <w:rPr>
          <w:rFonts w:ascii="Arial" w:hAnsi="Arial" w:cs="Arial"/>
          <w:b/>
        </w:rPr>
      </w:pPr>
      <w:r w:rsidRPr="00572339">
        <w:rPr>
          <w:rFonts w:ascii="Arial" w:hAnsi="Arial" w:cs="Arial"/>
          <w:b/>
        </w:rPr>
        <w:t xml:space="preserve">El proyecto de nueva empresa ¿asume la continuidad de una actividad económica preexistente en el municipio? </w:t>
      </w:r>
      <w:r w:rsidR="00572339" w:rsidRPr="00572339">
        <w:rPr>
          <w:rFonts w:ascii="Arial" w:hAnsi="Arial" w:cs="Arial"/>
          <w:b/>
        </w:rPr>
        <w:t>Indique cuál.</w:t>
      </w:r>
    </w:p>
    <w:p w14:paraId="36CABB52" w14:textId="77777777" w:rsidR="00DC5DFD" w:rsidRDefault="00DC5DFD" w:rsidP="0052536A">
      <w:pPr>
        <w:spacing w:after="120"/>
        <w:jc w:val="both"/>
        <w:rPr>
          <w:rFonts w:ascii="Arial" w:hAnsi="Arial" w:cs="Arial"/>
          <w:b/>
          <w:color w:val="FF0000"/>
        </w:rPr>
      </w:pPr>
    </w:p>
    <w:p w14:paraId="08BF09E6" w14:textId="7861781A" w:rsidR="002F6ABB" w:rsidRPr="00B36FC9" w:rsidRDefault="00B36FC9" w:rsidP="0052536A">
      <w:pPr>
        <w:spacing w:after="120"/>
        <w:jc w:val="both"/>
        <w:rPr>
          <w:rFonts w:ascii="Arial" w:hAnsi="Arial" w:cs="Arial"/>
          <w:b/>
          <w:u w:val="single"/>
        </w:rPr>
      </w:pPr>
      <w:r w:rsidRPr="00B36FC9">
        <w:rPr>
          <w:rFonts w:ascii="Arial" w:hAnsi="Arial" w:cs="Arial"/>
          <w:b/>
        </w:rPr>
        <w:t>7</w:t>
      </w:r>
      <w:r w:rsidR="002F6ABB" w:rsidRPr="00B36FC9">
        <w:rPr>
          <w:rFonts w:ascii="Arial" w:hAnsi="Arial" w:cs="Arial"/>
          <w:b/>
        </w:rPr>
        <w:t>.- INCREMENTO DEL PORCENTAJE SUBVENCIONABLE.</w:t>
      </w:r>
    </w:p>
    <w:p w14:paraId="23EB6804" w14:textId="77777777" w:rsidR="002F6ABB" w:rsidRPr="00B36FC9" w:rsidRDefault="002F6ABB" w:rsidP="0052536A">
      <w:pPr>
        <w:spacing w:after="120"/>
        <w:jc w:val="both"/>
        <w:rPr>
          <w:rFonts w:ascii="Arial" w:hAnsi="Arial" w:cs="Arial"/>
        </w:rPr>
      </w:pPr>
      <w:r w:rsidRPr="00B36FC9">
        <w:rPr>
          <w:rFonts w:ascii="Arial" w:hAnsi="Arial" w:cs="Arial"/>
        </w:rPr>
        <w:t>A efectos de incrementar el porcentaje subvencionable, marcar con una “X” según corresponda:</w:t>
      </w:r>
    </w:p>
    <w:p w14:paraId="1902226B" w14:textId="77777777" w:rsidR="002F6ABB" w:rsidRPr="00B36FC9" w:rsidRDefault="002F6ABB" w:rsidP="002F6ABB">
      <w:pPr>
        <w:jc w:val="both"/>
        <w:rPr>
          <w:rFonts w:ascii="Arial" w:eastAsia="Times New Roman" w:hAnsi="Arial" w:cs="Arial"/>
          <w:lang w:eastAsia="de-DE"/>
        </w:rPr>
      </w:pPr>
    </w:p>
    <w:tbl>
      <w:tblPr>
        <w:tblW w:w="843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13"/>
        <w:gridCol w:w="1417"/>
      </w:tblGrid>
      <w:tr w:rsidR="00CF7889" w:rsidRPr="00CF7889" w14:paraId="2D63F8C0" w14:textId="77777777" w:rsidTr="00B36FC9">
        <w:trPr>
          <w:trHeight w:val="660"/>
        </w:trPr>
        <w:tc>
          <w:tcPr>
            <w:tcW w:w="7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F28DC" w14:textId="6C2A903E" w:rsidR="002F6ABB" w:rsidRPr="00CF7889" w:rsidRDefault="002F6ABB" w:rsidP="00D053ED">
            <w:pPr>
              <w:jc w:val="both"/>
              <w:rPr>
                <w:rFonts w:ascii="Arial" w:eastAsia="Times New Roman" w:hAnsi="Arial" w:cs="Arial"/>
              </w:rPr>
            </w:pPr>
            <w:r w:rsidRPr="00CF7889">
              <w:rPr>
                <w:rFonts w:ascii="Arial" w:eastAsia="Times New Roman" w:hAnsi="Arial" w:cs="Arial"/>
              </w:rPr>
              <w:t>Empresas creadas por mujeres. En caso de sociedades, creadas por socias trabajadoras.</w:t>
            </w:r>
            <w:r w:rsidR="00B36FC9" w:rsidRPr="00CF7889">
              <w:rPr>
                <w:rFonts w:ascii="Arial" w:eastAsia="Times New Roman" w:hAnsi="Arial" w:cs="Arial"/>
              </w:rPr>
              <w:t xml:space="preserve"> (Sólo para la Línea 1).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F260F" w14:textId="77777777" w:rsidR="002F6ABB" w:rsidRPr="00CF7889" w:rsidRDefault="002F6ABB" w:rsidP="00D053ED">
            <w:pPr>
              <w:jc w:val="both"/>
              <w:rPr>
                <w:rFonts w:ascii="Arial" w:eastAsia="Times New Roman" w:hAnsi="Arial" w:cs="Arial"/>
              </w:rPr>
            </w:pPr>
            <w:r w:rsidRPr="00CF7889">
              <w:rPr>
                <w:rFonts w:ascii="Arial" w:eastAsia="Times New Roman" w:hAnsi="Arial" w:cs="Arial"/>
              </w:rPr>
              <w:t> </w:t>
            </w:r>
          </w:p>
        </w:tc>
      </w:tr>
      <w:tr w:rsidR="00CF7889" w:rsidRPr="00CF7889" w14:paraId="1EB68BCD" w14:textId="77777777" w:rsidTr="00B36FC9">
        <w:trPr>
          <w:trHeight w:val="660"/>
        </w:trPr>
        <w:tc>
          <w:tcPr>
            <w:tcW w:w="7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AAC6C" w14:textId="3A6EB846" w:rsidR="002F6ABB" w:rsidRPr="00CF7889" w:rsidRDefault="002F6ABB" w:rsidP="00D053ED">
            <w:pPr>
              <w:jc w:val="both"/>
              <w:rPr>
                <w:rFonts w:ascii="Arial" w:eastAsia="Times New Roman" w:hAnsi="Arial" w:cs="Arial"/>
              </w:rPr>
            </w:pPr>
            <w:r w:rsidRPr="00CF7889">
              <w:rPr>
                <w:rFonts w:ascii="Arial" w:eastAsia="Times New Roman" w:hAnsi="Arial" w:cs="Arial"/>
              </w:rPr>
              <w:t>Empresas que creen al menos un puesto de trabajo por cuenta ajena estable (indefinido a jornada completa) para mujeres.</w:t>
            </w:r>
            <w:r w:rsidR="00B36FC9" w:rsidRPr="00CF7889">
              <w:rPr>
                <w:rFonts w:ascii="Arial" w:eastAsia="Times New Roman" w:hAnsi="Arial" w:cs="Arial"/>
              </w:rPr>
              <w:t xml:space="preserve"> (Sólo para la Línea 1)</w:t>
            </w:r>
            <w:r w:rsidR="00DC5DFD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5A0CD" w14:textId="77777777" w:rsidR="002F6ABB" w:rsidRPr="00CF7889" w:rsidRDefault="002F6ABB" w:rsidP="00D053ED">
            <w:pPr>
              <w:jc w:val="both"/>
              <w:rPr>
                <w:rFonts w:ascii="Arial" w:eastAsia="Times New Roman" w:hAnsi="Arial" w:cs="Arial"/>
              </w:rPr>
            </w:pPr>
            <w:r w:rsidRPr="00CF7889">
              <w:rPr>
                <w:rFonts w:ascii="Arial" w:eastAsia="Times New Roman" w:hAnsi="Arial" w:cs="Arial"/>
              </w:rPr>
              <w:t> </w:t>
            </w:r>
          </w:p>
        </w:tc>
      </w:tr>
      <w:tr w:rsidR="00CF7889" w:rsidRPr="00CF7889" w14:paraId="43C42EF1" w14:textId="77777777" w:rsidTr="00B36FC9">
        <w:trPr>
          <w:trHeight w:val="660"/>
        </w:trPr>
        <w:tc>
          <w:tcPr>
            <w:tcW w:w="7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DFB35" w14:textId="54563AC2" w:rsidR="002F6ABB" w:rsidRPr="00CF7889" w:rsidRDefault="002F6ABB" w:rsidP="00D053ED">
            <w:pPr>
              <w:jc w:val="both"/>
              <w:rPr>
                <w:rFonts w:ascii="Arial" w:eastAsia="Times New Roman" w:hAnsi="Arial" w:cs="Arial"/>
              </w:rPr>
            </w:pPr>
            <w:r w:rsidRPr="00CF7889">
              <w:rPr>
                <w:rFonts w:ascii="Arial" w:eastAsia="Times New Roman" w:hAnsi="Arial" w:cs="Arial"/>
              </w:rPr>
              <w:t>Empresas creadas por personas con discapacidad reconocida, en el momento de la solicitud, como mínimo en un 33%. Para las sociedades deberán ser socios trabajadores.</w:t>
            </w:r>
            <w:r w:rsidR="00B36FC9" w:rsidRPr="00CF7889">
              <w:rPr>
                <w:rFonts w:ascii="Arial" w:eastAsia="Times New Roman" w:hAnsi="Arial" w:cs="Arial"/>
              </w:rPr>
              <w:t xml:space="preserve"> (Sólo para la Línea 1).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B01E4" w14:textId="77777777" w:rsidR="002F6ABB" w:rsidRPr="00CF7889" w:rsidRDefault="002F6ABB" w:rsidP="00D053ED">
            <w:pPr>
              <w:jc w:val="both"/>
              <w:rPr>
                <w:rFonts w:ascii="Arial" w:eastAsia="Times New Roman" w:hAnsi="Arial" w:cs="Arial"/>
              </w:rPr>
            </w:pPr>
            <w:r w:rsidRPr="00CF7889">
              <w:rPr>
                <w:rFonts w:ascii="Arial" w:eastAsia="Times New Roman" w:hAnsi="Arial" w:cs="Arial"/>
              </w:rPr>
              <w:t> </w:t>
            </w:r>
          </w:p>
        </w:tc>
      </w:tr>
      <w:tr w:rsidR="00CF7889" w:rsidRPr="00CF7889" w14:paraId="5D525961" w14:textId="77777777" w:rsidTr="00B36FC9">
        <w:trPr>
          <w:trHeight w:val="890"/>
        </w:trPr>
        <w:tc>
          <w:tcPr>
            <w:tcW w:w="7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A4B7F" w14:textId="7E48ADD0" w:rsidR="002F6ABB" w:rsidRPr="00CF7889" w:rsidRDefault="002F6ABB" w:rsidP="00CF7889">
            <w:pPr>
              <w:jc w:val="both"/>
              <w:rPr>
                <w:rFonts w:ascii="Arial" w:eastAsia="Times New Roman" w:hAnsi="Arial" w:cs="Arial"/>
              </w:rPr>
            </w:pPr>
            <w:r w:rsidRPr="00CF7889">
              <w:rPr>
                <w:rFonts w:ascii="Arial" w:eastAsia="Times New Roman" w:hAnsi="Arial" w:cs="Arial"/>
              </w:rPr>
              <w:t>Empresas</w:t>
            </w:r>
            <w:r w:rsidR="00B36FC9" w:rsidRPr="00CF7889">
              <w:rPr>
                <w:rFonts w:ascii="Arial" w:eastAsia="Times New Roman" w:hAnsi="Arial" w:cs="Arial"/>
              </w:rPr>
              <w:t xml:space="preserve"> que se instalen (</w:t>
            </w:r>
            <w:r w:rsidR="00CF7889" w:rsidRPr="00CF7889">
              <w:rPr>
                <w:rFonts w:ascii="Arial" w:eastAsia="Times New Roman" w:hAnsi="Arial" w:cs="Arial"/>
              </w:rPr>
              <w:t xml:space="preserve">Línea 1) o </w:t>
            </w:r>
            <w:r w:rsidRPr="00CF7889">
              <w:rPr>
                <w:rFonts w:ascii="Arial" w:eastAsia="Times New Roman" w:hAnsi="Arial" w:cs="Arial"/>
              </w:rPr>
              <w:t xml:space="preserve">que </w:t>
            </w:r>
            <w:r w:rsidR="00CF7889" w:rsidRPr="00CF7889">
              <w:rPr>
                <w:rFonts w:ascii="Arial" w:eastAsia="Times New Roman" w:hAnsi="Arial" w:cs="Arial"/>
              </w:rPr>
              <w:t xml:space="preserve">efectúen inversiones (Línea 2) </w:t>
            </w:r>
            <w:r w:rsidRPr="00CF7889">
              <w:rPr>
                <w:rFonts w:ascii="Arial" w:eastAsia="Times New Roman" w:hAnsi="Arial" w:cs="Arial"/>
              </w:rPr>
              <w:t>en alguno de los municipios de</w:t>
            </w:r>
            <w:r w:rsidR="00CF7889">
              <w:rPr>
                <w:rFonts w:ascii="Arial" w:eastAsia="Times New Roman" w:hAnsi="Arial" w:cs="Arial"/>
              </w:rPr>
              <w:t xml:space="preserve"> </w:t>
            </w:r>
            <w:r w:rsidR="00CF7889" w:rsidRPr="00CF7889">
              <w:rPr>
                <w:rFonts w:ascii="Arial" w:eastAsia="Times New Roman" w:hAnsi="Arial" w:cs="Arial"/>
                <w:b/>
                <w:u w:val="single"/>
              </w:rPr>
              <w:t>Tierra de Campos</w:t>
            </w:r>
            <w:r w:rsidR="00CF7889" w:rsidRPr="00CF7889">
              <w:rPr>
                <w:rFonts w:ascii="Arial" w:eastAsia="Times New Roman" w:hAnsi="Arial" w:cs="Arial"/>
              </w:rPr>
              <w:t>, recogidos en la ORDEN IEM/1444/2024, de 25 de noviembre, por la que se aprueba el Programa Territorial de Fomento para Tierra de Campos (2024-2031).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F04A8" w14:textId="77777777" w:rsidR="002F6ABB" w:rsidRPr="00CF7889" w:rsidRDefault="002F6ABB" w:rsidP="00D053ED">
            <w:pPr>
              <w:jc w:val="both"/>
              <w:rPr>
                <w:rFonts w:ascii="Arial" w:eastAsia="Times New Roman" w:hAnsi="Arial" w:cs="Arial"/>
              </w:rPr>
            </w:pPr>
            <w:r w:rsidRPr="00CF7889">
              <w:rPr>
                <w:rFonts w:ascii="Arial" w:eastAsia="Times New Roman" w:hAnsi="Arial" w:cs="Arial"/>
              </w:rPr>
              <w:t> </w:t>
            </w:r>
          </w:p>
        </w:tc>
      </w:tr>
    </w:tbl>
    <w:p w14:paraId="68FF14C8" w14:textId="77777777" w:rsidR="00CF7889" w:rsidRPr="00607642" w:rsidRDefault="00CF7889" w:rsidP="002F6ABB">
      <w:pPr>
        <w:jc w:val="both"/>
        <w:rPr>
          <w:rFonts w:ascii="Arial" w:eastAsia="Times New Roman" w:hAnsi="Arial" w:cs="Arial"/>
          <w:color w:val="FF0000"/>
          <w:lang w:eastAsia="de-DE"/>
        </w:rPr>
      </w:pPr>
    </w:p>
    <w:p w14:paraId="6BA4D1C3" w14:textId="73CDC1FA" w:rsidR="002F6ABB" w:rsidRPr="00957A02" w:rsidRDefault="00B36FC9" w:rsidP="00F078B1">
      <w:pPr>
        <w:spacing w:before="120"/>
        <w:jc w:val="both"/>
        <w:rPr>
          <w:rFonts w:ascii="Arial" w:hAnsi="Arial" w:cs="Arial"/>
          <w:b/>
        </w:rPr>
      </w:pPr>
      <w:r w:rsidRPr="00957A02">
        <w:rPr>
          <w:rFonts w:ascii="Arial" w:hAnsi="Arial" w:cs="Arial"/>
          <w:b/>
        </w:rPr>
        <w:t>8</w:t>
      </w:r>
      <w:r w:rsidR="002F6ABB" w:rsidRPr="00957A02">
        <w:rPr>
          <w:rFonts w:ascii="Arial" w:hAnsi="Arial" w:cs="Arial"/>
          <w:b/>
        </w:rPr>
        <w:t>.- ASPECTOS ECONÓMICOS Y FINANCIEROS. (Obligatorio cumplimentar).</w:t>
      </w:r>
    </w:p>
    <w:p w14:paraId="2D10273E" w14:textId="4E38D7E3" w:rsidR="002F6ABB" w:rsidRPr="00957A02" w:rsidRDefault="002F6ABB" w:rsidP="002F6ABB">
      <w:pPr>
        <w:spacing w:before="120"/>
        <w:jc w:val="both"/>
        <w:rPr>
          <w:rFonts w:ascii="Arial" w:hAnsi="Arial" w:cs="Arial"/>
        </w:rPr>
      </w:pPr>
      <w:r w:rsidRPr="00957A02">
        <w:rPr>
          <w:rFonts w:ascii="Arial" w:hAnsi="Arial" w:cs="Arial"/>
        </w:rPr>
        <w:t xml:space="preserve">Cumplimentar detalladamente los siguientes apartados sobre gastos admitidos (de acuerdo con el artículo </w:t>
      </w:r>
      <w:r w:rsidR="008B7222" w:rsidRPr="00957A02">
        <w:rPr>
          <w:rFonts w:ascii="Arial" w:hAnsi="Arial" w:cs="Arial"/>
        </w:rPr>
        <w:t>5</w:t>
      </w:r>
      <w:r w:rsidRPr="00957A02">
        <w:rPr>
          <w:rFonts w:ascii="Arial" w:hAnsi="Arial" w:cs="Arial"/>
        </w:rPr>
        <w:t>º de las bases de la convocatoria), que serán objeto de la subvención.</w:t>
      </w:r>
    </w:p>
    <w:p w14:paraId="5FBE43AC" w14:textId="77777777" w:rsidR="002F6ABB" w:rsidRPr="00957A02" w:rsidRDefault="002F6ABB" w:rsidP="002F6ABB">
      <w:pPr>
        <w:jc w:val="both"/>
        <w:rPr>
          <w:rFonts w:ascii="Arial" w:hAnsi="Arial" w:cs="Arial"/>
          <w:b/>
        </w:rPr>
      </w:pPr>
    </w:p>
    <w:p w14:paraId="213708A2" w14:textId="77777777" w:rsidR="002F6ABB" w:rsidRPr="00957A02" w:rsidRDefault="002F6ABB" w:rsidP="002F6ABB">
      <w:pPr>
        <w:numPr>
          <w:ilvl w:val="0"/>
          <w:numId w:val="4"/>
        </w:numPr>
        <w:jc w:val="both"/>
        <w:rPr>
          <w:rFonts w:ascii="Arial" w:hAnsi="Arial" w:cs="Arial"/>
          <w:b/>
        </w:rPr>
      </w:pPr>
      <w:r w:rsidRPr="00957A02">
        <w:rPr>
          <w:rFonts w:ascii="Arial" w:hAnsi="Arial" w:cs="Arial"/>
          <w:b/>
        </w:rPr>
        <w:t>GASTOS DE INVERSIÓN.</w:t>
      </w:r>
    </w:p>
    <w:p w14:paraId="5752FEF3" w14:textId="77777777" w:rsidR="002F6ABB" w:rsidRPr="00957A02" w:rsidRDefault="002F6ABB" w:rsidP="002F6ABB">
      <w:pPr>
        <w:ind w:left="720"/>
        <w:jc w:val="both"/>
        <w:rPr>
          <w:rFonts w:ascii="Arial" w:hAnsi="Arial" w:cs="Arial"/>
          <w:b/>
        </w:rPr>
      </w:pPr>
    </w:p>
    <w:p w14:paraId="260B90C9" w14:textId="41FACA40" w:rsidR="002F6ABB" w:rsidRPr="00957A02" w:rsidRDefault="002F6ABB" w:rsidP="002F6ABB">
      <w:pPr>
        <w:numPr>
          <w:ilvl w:val="0"/>
          <w:numId w:val="5"/>
        </w:numPr>
        <w:tabs>
          <w:tab w:val="num" w:pos="1080"/>
        </w:tabs>
        <w:jc w:val="both"/>
        <w:rPr>
          <w:rFonts w:ascii="Arial" w:hAnsi="Arial" w:cs="Arial"/>
        </w:rPr>
      </w:pPr>
      <w:r w:rsidRPr="00957A02">
        <w:rPr>
          <w:rFonts w:ascii="Arial" w:hAnsi="Arial" w:cs="Arial"/>
          <w:b/>
        </w:rPr>
        <w:t>CAPITULO I. GASTOS OCASIONADOS POR HONORARIOS TÉCNICOS</w:t>
      </w:r>
      <w:r w:rsidR="00F56FF7">
        <w:rPr>
          <w:rFonts w:ascii="Arial" w:hAnsi="Arial" w:cs="Arial"/>
          <w:b/>
        </w:rPr>
        <w:t>.</w:t>
      </w:r>
    </w:p>
    <w:p w14:paraId="24BE4710" w14:textId="77777777" w:rsidR="002F6ABB" w:rsidRPr="00957A02" w:rsidRDefault="002F6ABB" w:rsidP="002F6ABB">
      <w:pPr>
        <w:tabs>
          <w:tab w:val="num" w:pos="1080"/>
        </w:tabs>
        <w:ind w:left="1440"/>
        <w:jc w:val="both"/>
        <w:rPr>
          <w:rFonts w:ascii="Arial" w:hAnsi="Arial" w:cs="Arial"/>
        </w:rPr>
      </w:pPr>
    </w:p>
    <w:p w14:paraId="3603A832" w14:textId="77777777" w:rsidR="008B7222" w:rsidRPr="00957A02" w:rsidRDefault="008B7222" w:rsidP="008B7222">
      <w:pPr>
        <w:tabs>
          <w:tab w:val="num" w:pos="1080"/>
        </w:tabs>
        <w:jc w:val="both"/>
        <w:rPr>
          <w:rFonts w:ascii="Arial" w:eastAsia="Times New Roman" w:hAnsi="Arial" w:cs="Arial"/>
          <w:sz w:val="22"/>
          <w:szCs w:val="22"/>
        </w:rPr>
      </w:pPr>
      <w:r w:rsidRPr="00957A02">
        <w:rPr>
          <w:rFonts w:ascii="Arial" w:hAnsi="Arial" w:cs="Arial"/>
        </w:rPr>
        <w:t>Directamente relacionados con la constitución de la empresa, con la redacción de proyectos, con la dirección de obra, según el siguiente desglose</w:t>
      </w:r>
      <w:r w:rsidRPr="00957A02">
        <w:rPr>
          <w:rFonts w:ascii="Arial" w:hAnsi="Arial" w:cs="Arial"/>
          <w:i/>
        </w:rPr>
        <w:t xml:space="preserve"> </w:t>
      </w:r>
      <w:r w:rsidRPr="00957A02">
        <w:rPr>
          <w:rFonts w:ascii="Arial" w:hAnsi="Arial" w:cs="Arial"/>
        </w:rPr>
        <w:t>(presupuestos, facturas proforma o de facturas):</w:t>
      </w:r>
      <w:r w:rsidRPr="00957A02">
        <w:rPr>
          <w:rFonts w:ascii="Arial" w:eastAsia="Times New Roman" w:hAnsi="Arial" w:cs="Arial"/>
          <w:sz w:val="22"/>
          <w:szCs w:val="22"/>
        </w:rPr>
        <w:t xml:space="preserve"> </w:t>
      </w:r>
    </w:p>
    <w:p w14:paraId="7C90403B" w14:textId="77777777" w:rsidR="002F6ABB" w:rsidRPr="00957A02" w:rsidRDefault="002F6ABB" w:rsidP="002F6ABB">
      <w:pPr>
        <w:jc w:val="both"/>
        <w:rPr>
          <w:rFonts w:ascii="Arial" w:hAnsi="Arial" w:cs="Arial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6"/>
        <w:gridCol w:w="2009"/>
        <w:gridCol w:w="1973"/>
        <w:gridCol w:w="1936"/>
      </w:tblGrid>
      <w:tr w:rsidR="00957A02" w:rsidRPr="00957A02" w14:paraId="46F6ABA3" w14:textId="77777777" w:rsidTr="00D053ED">
        <w:trPr>
          <w:jc w:val="right"/>
        </w:trPr>
        <w:tc>
          <w:tcPr>
            <w:tcW w:w="2774" w:type="dxa"/>
          </w:tcPr>
          <w:p w14:paraId="44FD0308" w14:textId="77777777" w:rsidR="002F6ABB" w:rsidRPr="00957A02" w:rsidRDefault="002F6ABB" w:rsidP="00D053ED">
            <w:pPr>
              <w:jc w:val="center"/>
              <w:rPr>
                <w:rFonts w:ascii="Arial" w:hAnsi="Arial" w:cs="Arial"/>
              </w:rPr>
            </w:pPr>
            <w:proofErr w:type="spellStart"/>
            <w:r w:rsidRPr="00957A02">
              <w:rPr>
                <w:rFonts w:ascii="Arial" w:hAnsi="Arial" w:cs="Arial"/>
              </w:rPr>
              <w:t>Nº</w:t>
            </w:r>
            <w:proofErr w:type="spellEnd"/>
            <w:r w:rsidRPr="00957A02">
              <w:rPr>
                <w:rFonts w:ascii="Arial" w:hAnsi="Arial" w:cs="Arial"/>
              </w:rPr>
              <w:t xml:space="preserve"> PRESUPUESTO O FACTURA</w:t>
            </w:r>
          </w:p>
        </w:tc>
        <w:tc>
          <w:tcPr>
            <w:tcW w:w="2160" w:type="dxa"/>
          </w:tcPr>
          <w:p w14:paraId="396A1D74" w14:textId="77777777" w:rsidR="002F6ABB" w:rsidRPr="00957A02" w:rsidRDefault="002F6ABB" w:rsidP="00D053ED">
            <w:pPr>
              <w:jc w:val="center"/>
              <w:rPr>
                <w:rFonts w:ascii="Arial" w:hAnsi="Arial" w:cs="Arial"/>
              </w:rPr>
            </w:pPr>
            <w:r w:rsidRPr="00957A02">
              <w:rPr>
                <w:rFonts w:ascii="Arial" w:hAnsi="Arial" w:cs="Arial"/>
              </w:rPr>
              <w:t>PROVEDOR</w:t>
            </w:r>
          </w:p>
        </w:tc>
        <w:tc>
          <w:tcPr>
            <w:tcW w:w="2119" w:type="dxa"/>
          </w:tcPr>
          <w:p w14:paraId="36F8B2EC" w14:textId="77777777" w:rsidR="002F6ABB" w:rsidRPr="00957A02" w:rsidRDefault="002F6ABB" w:rsidP="00D053ED">
            <w:pPr>
              <w:jc w:val="center"/>
              <w:rPr>
                <w:rFonts w:ascii="Arial" w:hAnsi="Arial" w:cs="Arial"/>
              </w:rPr>
            </w:pPr>
            <w:r w:rsidRPr="00957A02">
              <w:rPr>
                <w:rFonts w:ascii="Arial" w:hAnsi="Arial" w:cs="Arial"/>
              </w:rPr>
              <w:t>CONCEPTO</w:t>
            </w:r>
          </w:p>
        </w:tc>
        <w:tc>
          <w:tcPr>
            <w:tcW w:w="2125" w:type="dxa"/>
          </w:tcPr>
          <w:p w14:paraId="7DF4E205" w14:textId="77777777" w:rsidR="002F6ABB" w:rsidRPr="00957A02" w:rsidRDefault="002F6ABB" w:rsidP="00D053ED">
            <w:pPr>
              <w:jc w:val="center"/>
              <w:rPr>
                <w:rFonts w:ascii="Arial" w:hAnsi="Arial" w:cs="Arial"/>
              </w:rPr>
            </w:pPr>
            <w:r w:rsidRPr="00957A02">
              <w:rPr>
                <w:rFonts w:ascii="Arial" w:hAnsi="Arial" w:cs="Arial"/>
              </w:rPr>
              <w:t>IMPORTE</w:t>
            </w:r>
          </w:p>
          <w:p w14:paraId="368FD54D" w14:textId="77777777" w:rsidR="002F6ABB" w:rsidRPr="00957A02" w:rsidRDefault="002F6ABB" w:rsidP="00D053ED">
            <w:pPr>
              <w:jc w:val="center"/>
              <w:rPr>
                <w:rFonts w:ascii="Arial" w:hAnsi="Arial" w:cs="Arial"/>
              </w:rPr>
            </w:pPr>
            <w:r w:rsidRPr="00957A02">
              <w:rPr>
                <w:rFonts w:ascii="Arial" w:hAnsi="Arial" w:cs="Arial"/>
              </w:rPr>
              <w:t>(</w:t>
            </w:r>
            <w:r w:rsidRPr="00957A02">
              <w:rPr>
                <w:rFonts w:ascii="Arial" w:hAnsi="Arial" w:cs="Arial"/>
                <w:b/>
              </w:rPr>
              <w:t>Sin IVA</w:t>
            </w:r>
            <w:r w:rsidRPr="00957A02">
              <w:rPr>
                <w:rFonts w:ascii="Arial" w:hAnsi="Arial" w:cs="Arial"/>
              </w:rPr>
              <w:t>)</w:t>
            </w:r>
          </w:p>
        </w:tc>
      </w:tr>
      <w:tr w:rsidR="00957A02" w:rsidRPr="00957A02" w14:paraId="59A9002C" w14:textId="77777777" w:rsidTr="00D053ED">
        <w:trPr>
          <w:jc w:val="right"/>
        </w:trPr>
        <w:tc>
          <w:tcPr>
            <w:tcW w:w="2774" w:type="dxa"/>
          </w:tcPr>
          <w:p w14:paraId="00235CB1" w14:textId="77777777" w:rsidR="002F6ABB" w:rsidRPr="00957A02" w:rsidRDefault="002F6ABB" w:rsidP="00D053ED">
            <w:pPr>
              <w:jc w:val="both"/>
              <w:rPr>
                <w:rFonts w:ascii="Arial" w:hAnsi="Arial" w:cs="Arial"/>
              </w:rPr>
            </w:pPr>
            <w:r w:rsidRPr="00957A02">
              <w:rPr>
                <w:rFonts w:ascii="Arial" w:hAnsi="Arial" w:cs="Arial"/>
              </w:rPr>
              <w:t>1</w:t>
            </w:r>
          </w:p>
        </w:tc>
        <w:tc>
          <w:tcPr>
            <w:tcW w:w="2160" w:type="dxa"/>
          </w:tcPr>
          <w:p w14:paraId="67A7A8EC" w14:textId="77777777" w:rsidR="002F6ABB" w:rsidRPr="00957A02" w:rsidRDefault="002F6ABB" w:rsidP="00D053E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19" w:type="dxa"/>
          </w:tcPr>
          <w:p w14:paraId="26084F89" w14:textId="77777777" w:rsidR="002F6ABB" w:rsidRPr="00957A02" w:rsidRDefault="002F6ABB" w:rsidP="00D053E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5" w:type="dxa"/>
          </w:tcPr>
          <w:p w14:paraId="27E00EEA" w14:textId="77777777" w:rsidR="002F6ABB" w:rsidRPr="00957A02" w:rsidRDefault="002F6ABB" w:rsidP="00D053ED">
            <w:pPr>
              <w:jc w:val="right"/>
              <w:rPr>
                <w:rFonts w:ascii="Arial" w:hAnsi="Arial" w:cs="Arial"/>
              </w:rPr>
            </w:pPr>
            <w:r w:rsidRPr="00957A02">
              <w:rPr>
                <w:rFonts w:ascii="Arial" w:hAnsi="Arial" w:cs="Arial"/>
              </w:rPr>
              <w:t>€</w:t>
            </w:r>
          </w:p>
        </w:tc>
      </w:tr>
      <w:tr w:rsidR="00957A02" w:rsidRPr="00957A02" w14:paraId="1C599F9D" w14:textId="77777777" w:rsidTr="00D053ED">
        <w:trPr>
          <w:jc w:val="right"/>
        </w:trPr>
        <w:tc>
          <w:tcPr>
            <w:tcW w:w="2774" w:type="dxa"/>
          </w:tcPr>
          <w:p w14:paraId="437877AB" w14:textId="77777777" w:rsidR="002F6ABB" w:rsidRPr="00957A02" w:rsidRDefault="002F6ABB" w:rsidP="00D053ED">
            <w:pPr>
              <w:jc w:val="both"/>
              <w:rPr>
                <w:rFonts w:ascii="Arial" w:hAnsi="Arial" w:cs="Arial"/>
              </w:rPr>
            </w:pPr>
            <w:r w:rsidRPr="00957A02">
              <w:rPr>
                <w:rFonts w:ascii="Arial" w:hAnsi="Arial" w:cs="Arial"/>
              </w:rPr>
              <w:t>2</w:t>
            </w:r>
          </w:p>
        </w:tc>
        <w:tc>
          <w:tcPr>
            <w:tcW w:w="2160" w:type="dxa"/>
          </w:tcPr>
          <w:p w14:paraId="7F93B33C" w14:textId="77777777" w:rsidR="002F6ABB" w:rsidRPr="00957A02" w:rsidRDefault="002F6ABB" w:rsidP="00D053E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19" w:type="dxa"/>
          </w:tcPr>
          <w:p w14:paraId="604FF603" w14:textId="77777777" w:rsidR="002F6ABB" w:rsidRPr="00957A02" w:rsidRDefault="002F6ABB" w:rsidP="00D053E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5" w:type="dxa"/>
          </w:tcPr>
          <w:p w14:paraId="769DBC9C" w14:textId="77777777" w:rsidR="002F6ABB" w:rsidRPr="00957A02" w:rsidRDefault="002F6ABB" w:rsidP="00D053ED">
            <w:pPr>
              <w:jc w:val="right"/>
              <w:rPr>
                <w:rFonts w:ascii="Arial" w:hAnsi="Arial" w:cs="Arial"/>
              </w:rPr>
            </w:pPr>
            <w:r w:rsidRPr="00957A02">
              <w:rPr>
                <w:rFonts w:ascii="Arial" w:hAnsi="Arial" w:cs="Arial"/>
              </w:rPr>
              <w:t>€</w:t>
            </w:r>
          </w:p>
        </w:tc>
      </w:tr>
      <w:tr w:rsidR="00957A02" w:rsidRPr="00957A02" w14:paraId="5622ECAD" w14:textId="77777777" w:rsidTr="00D053ED">
        <w:trPr>
          <w:jc w:val="right"/>
        </w:trPr>
        <w:tc>
          <w:tcPr>
            <w:tcW w:w="2774" w:type="dxa"/>
          </w:tcPr>
          <w:p w14:paraId="354D1617" w14:textId="77777777" w:rsidR="002F6ABB" w:rsidRPr="00957A02" w:rsidRDefault="002F6ABB" w:rsidP="00D053ED">
            <w:pPr>
              <w:jc w:val="both"/>
              <w:rPr>
                <w:rFonts w:ascii="Arial" w:hAnsi="Arial" w:cs="Arial"/>
              </w:rPr>
            </w:pPr>
            <w:r w:rsidRPr="00957A02">
              <w:rPr>
                <w:rFonts w:ascii="Arial" w:hAnsi="Arial" w:cs="Arial"/>
              </w:rPr>
              <w:t>3</w:t>
            </w:r>
          </w:p>
        </w:tc>
        <w:tc>
          <w:tcPr>
            <w:tcW w:w="2160" w:type="dxa"/>
          </w:tcPr>
          <w:p w14:paraId="695531D7" w14:textId="77777777" w:rsidR="002F6ABB" w:rsidRPr="00957A02" w:rsidRDefault="002F6ABB" w:rsidP="00D053E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19" w:type="dxa"/>
          </w:tcPr>
          <w:p w14:paraId="0465FBDF" w14:textId="77777777" w:rsidR="002F6ABB" w:rsidRPr="00957A02" w:rsidRDefault="002F6ABB" w:rsidP="00D053E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5" w:type="dxa"/>
          </w:tcPr>
          <w:p w14:paraId="577C49AA" w14:textId="77777777" w:rsidR="002F6ABB" w:rsidRPr="00957A02" w:rsidRDefault="002F6ABB" w:rsidP="00D053ED">
            <w:pPr>
              <w:jc w:val="right"/>
              <w:rPr>
                <w:rFonts w:ascii="Arial" w:hAnsi="Arial" w:cs="Arial"/>
              </w:rPr>
            </w:pPr>
            <w:r w:rsidRPr="00957A02">
              <w:rPr>
                <w:rFonts w:ascii="Arial" w:hAnsi="Arial" w:cs="Arial"/>
              </w:rPr>
              <w:t>€</w:t>
            </w:r>
          </w:p>
        </w:tc>
      </w:tr>
      <w:tr w:rsidR="00957A02" w:rsidRPr="00957A02" w14:paraId="0EBAE194" w14:textId="77777777" w:rsidTr="00D053ED">
        <w:trPr>
          <w:jc w:val="right"/>
        </w:trPr>
        <w:tc>
          <w:tcPr>
            <w:tcW w:w="2774" w:type="dxa"/>
          </w:tcPr>
          <w:p w14:paraId="14DE9499" w14:textId="77777777" w:rsidR="002F6ABB" w:rsidRPr="00957A02" w:rsidRDefault="002F6ABB" w:rsidP="00D053ED">
            <w:pPr>
              <w:jc w:val="both"/>
              <w:rPr>
                <w:rFonts w:ascii="Arial" w:hAnsi="Arial" w:cs="Arial"/>
              </w:rPr>
            </w:pPr>
            <w:r w:rsidRPr="00957A02">
              <w:rPr>
                <w:rFonts w:ascii="Arial" w:hAnsi="Arial" w:cs="Arial"/>
              </w:rPr>
              <w:t>…</w:t>
            </w:r>
          </w:p>
        </w:tc>
        <w:tc>
          <w:tcPr>
            <w:tcW w:w="2160" w:type="dxa"/>
          </w:tcPr>
          <w:p w14:paraId="39F76CB3" w14:textId="77777777" w:rsidR="002F6ABB" w:rsidRPr="00957A02" w:rsidRDefault="002F6ABB" w:rsidP="00D053E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19" w:type="dxa"/>
          </w:tcPr>
          <w:p w14:paraId="6411F4EE" w14:textId="77777777" w:rsidR="002F6ABB" w:rsidRPr="00957A02" w:rsidRDefault="002F6ABB" w:rsidP="00D053E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5" w:type="dxa"/>
          </w:tcPr>
          <w:p w14:paraId="1FEE2980" w14:textId="77777777" w:rsidR="002F6ABB" w:rsidRPr="00957A02" w:rsidRDefault="002F6ABB" w:rsidP="00D053ED">
            <w:pPr>
              <w:jc w:val="right"/>
              <w:rPr>
                <w:rFonts w:ascii="Arial" w:hAnsi="Arial" w:cs="Arial"/>
              </w:rPr>
            </w:pPr>
            <w:r w:rsidRPr="00957A02">
              <w:rPr>
                <w:rFonts w:ascii="Arial" w:hAnsi="Arial" w:cs="Arial"/>
              </w:rPr>
              <w:t>€</w:t>
            </w:r>
          </w:p>
        </w:tc>
      </w:tr>
      <w:tr w:rsidR="00957A02" w:rsidRPr="00957A02" w14:paraId="5627A677" w14:textId="77777777" w:rsidTr="00D053ED">
        <w:trPr>
          <w:jc w:val="right"/>
        </w:trPr>
        <w:tc>
          <w:tcPr>
            <w:tcW w:w="7053" w:type="dxa"/>
            <w:gridSpan w:val="3"/>
          </w:tcPr>
          <w:p w14:paraId="326CA895" w14:textId="77777777" w:rsidR="002F6ABB" w:rsidRPr="00957A02" w:rsidRDefault="002F6ABB" w:rsidP="00D053ED">
            <w:pPr>
              <w:jc w:val="right"/>
              <w:rPr>
                <w:rFonts w:ascii="Arial" w:hAnsi="Arial" w:cs="Arial"/>
                <w:b/>
              </w:rPr>
            </w:pPr>
            <w:proofErr w:type="gramStart"/>
            <w:r w:rsidRPr="00957A02">
              <w:rPr>
                <w:rFonts w:ascii="Arial" w:hAnsi="Arial" w:cs="Arial"/>
                <w:b/>
              </w:rPr>
              <w:t>TOTAL</w:t>
            </w:r>
            <w:proofErr w:type="gramEnd"/>
            <w:r w:rsidRPr="00957A02">
              <w:rPr>
                <w:rFonts w:ascii="Arial" w:hAnsi="Arial" w:cs="Arial"/>
                <w:b/>
              </w:rPr>
              <w:t xml:space="preserve"> IMPORTE (SIN IVA)</w:t>
            </w:r>
          </w:p>
        </w:tc>
        <w:tc>
          <w:tcPr>
            <w:tcW w:w="2125" w:type="dxa"/>
          </w:tcPr>
          <w:p w14:paraId="0D8C305A" w14:textId="77777777" w:rsidR="002F6ABB" w:rsidRPr="00957A02" w:rsidRDefault="002F6ABB" w:rsidP="00D053ED">
            <w:pPr>
              <w:jc w:val="right"/>
              <w:rPr>
                <w:rFonts w:ascii="Arial" w:hAnsi="Arial" w:cs="Arial"/>
                <w:b/>
              </w:rPr>
            </w:pPr>
            <w:r w:rsidRPr="00957A02">
              <w:rPr>
                <w:rFonts w:ascii="Arial" w:hAnsi="Arial" w:cs="Arial"/>
              </w:rPr>
              <w:t>€</w:t>
            </w:r>
          </w:p>
        </w:tc>
      </w:tr>
    </w:tbl>
    <w:p w14:paraId="48208A3C" w14:textId="77777777" w:rsidR="002F6ABB" w:rsidRPr="00607642" w:rsidRDefault="002F6ABB" w:rsidP="002F6ABB">
      <w:pPr>
        <w:jc w:val="both"/>
        <w:rPr>
          <w:rFonts w:ascii="Arial" w:hAnsi="Arial" w:cs="Arial"/>
          <w:color w:val="FF0000"/>
        </w:rPr>
      </w:pPr>
    </w:p>
    <w:p w14:paraId="23640D7E" w14:textId="714A338F" w:rsidR="002F6ABB" w:rsidRPr="00CB4B23" w:rsidRDefault="002F6ABB" w:rsidP="002F6ABB">
      <w:pPr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CB4B23">
        <w:rPr>
          <w:rFonts w:ascii="Arial" w:hAnsi="Arial" w:cs="Arial"/>
          <w:b/>
        </w:rPr>
        <w:t>CAPITULO II. OBRA CIVIL</w:t>
      </w:r>
      <w:r w:rsidR="00F56FF7">
        <w:rPr>
          <w:rFonts w:ascii="Arial" w:hAnsi="Arial" w:cs="Arial"/>
          <w:b/>
        </w:rPr>
        <w:t>.</w:t>
      </w:r>
    </w:p>
    <w:p w14:paraId="5066719D" w14:textId="77777777" w:rsidR="002F6ABB" w:rsidRPr="00CB4B23" w:rsidRDefault="002F6ABB" w:rsidP="002F6ABB">
      <w:pPr>
        <w:ind w:left="360"/>
        <w:jc w:val="both"/>
        <w:rPr>
          <w:rFonts w:ascii="Arial" w:hAnsi="Arial" w:cs="Arial"/>
          <w:u w:val="single"/>
        </w:rPr>
      </w:pPr>
    </w:p>
    <w:p w14:paraId="052181E2" w14:textId="77777777" w:rsidR="002F6ABB" w:rsidRPr="00CB4B23" w:rsidRDefault="002F6ABB" w:rsidP="002F6ABB">
      <w:pPr>
        <w:jc w:val="both"/>
        <w:rPr>
          <w:rFonts w:ascii="Arial" w:hAnsi="Arial" w:cs="Arial"/>
        </w:rPr>
      </w:pPr>
      <w:r w:rsidRPr="00CB4B23">
        <w:rPr>
          <w:rFonts w:ascii="Arial" w:hAnsi="Arial" w:cs="Arial"/>
        </w:rPr>
        <w:t>Nueva obra de construcción o acondicionamiento de local o nave y bajos, incluido el material e instalaciones normales de electricidad, fontanería, carpintería, etc. según el siguiente desglose (presupuestos, facturas proforma o copias de facturas):</w:t>
      </w:r>
    </w:p>
    <w:p w14:paraId="71807984" w14:textId="77777777" w:rsidR="002F6ABB" w:rsidRPr="00607642" w:rsidRDefault="002F6ABB" w:rsidP="002F6ABB">
      <w:pPr>
        <w:jc w:val="both"/>
        <w:rPr>
          <w:rFonts w:ascii="Arial" w:hAnsi="Arial" w:cs="Arial"/>
          <w:color w:val="FF000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6"/>
        <w:gridCol w:w="1959"/>
        <w:gridCol w:w="1973"/>
        <w:gridCol w:w="1936"/>
      </w:tblGrid>
      <w:tr w:rsidR="00CB4B23" w:rsidRPr="00CB4B23" w14:paraId="2FEFAB40" w14:textId="77777777" w:rsidTr="00CB4B23">
        <w:trPr>
          <w:jc w:val="right"/>
        </w:trPr>
        <w:tc>
          <w:tcPr>
            <w:tcW w:w="2626" w:type="dxa"/>
          </w:tcPr>
          <w:p w14:paraId="68C2A28E" w14:textId="77777777" w:rsidR="002F6ABB" w:rsidRPr="00CB4B23" w:rsidRDefault="002F6ABB" w:rsidP="00D053ED">
            <w:pPr>
              <w:jc w:val="center"/>
              <w:rPr>
                <w:rFonts w:ascii="Arial" w:hAnsi="Arial" w:cs="Arial"/>
              </w:rPr>
            </w:pPr>
            <w:r w:rsidRPr="00CB4B23">
              <w:rPr>
                <w:rFonts w:ascii="Arial" w:hAnsi="Arial" w:cs="Arial"/>
              </w:rPr>
              <w:t>Nº PRESUPUESTO O FACTURA</w:t>
            </w:r>
          </w:p>
        </w:tc>
        <w:tc>
          <w:tcPr>
            <w:tcW w:w="1959" w:type="dxa"/>
          </w:tcPr>
          <w:p w14:paraId="0DE3071E" w14:textId="77777777" w:rsidR="002F6ABB" w:rsidRPr="00CB4B23" w:rsidRDefault="002F6ABB" w:rsidP="00D053ED">
            <w:pPr>
              <w:jc w:val="center"/>
              <w:rPr>
                <w:rFonts w:ascii="Arial" w:hAnsi="Arial" w:cs="Arial"/>
              </w:rPr>
            </w:pPr>
            <w:r w:rsidRPr="00CB4B23">
              <w:rPr>
                <w:rFonts w:ascii="Arial" w:hAnsi="Arial" w:cs="Arial"/>
              </w:rPr>
              <w:t>PROVEDOR</w:t>
            </w:r>
          </w:p>
        </w:tc>
        <w:tc>
          <w:tcPr>
            <w:tcW w:w="1973" w:type="dxa"/>
          </w:tcPr>
          <w:p w14:paraId="5994C218" w14:textId="77777777" w:rsidR="002F6ABB" w:rsidRPr="00CB4B23" w:rsidRDefault="002F6ABB" w:rsidP="00D053ED">
            <w:pPr>
              <w:jc w:val="center"/>
              <w:rPr>
                <w:rFonts w:ascii="Arial" w:hAnsi="Arial" w:cs="Arial"/>
              </w:rPr>
            </w:pPr>
            <w:r w:rsidRPr="00CB4B23">
              <w:rPr>
                <w:rFonts w:ascii="Arial" w:hAnsi="Arial" w:cs="Arial"/>
              </w:rPr>
              <w:t>CONCEPTO</w:t>
            </w:r>
          </w:p>
        </w:tc>
        <w:tc>
          <w:tcPr>
            <w:tcW w:w="1936" w:type="dxa"/>
          </w:tcPr>
          <w:p w14:paraId="3AE6F566" w14:textId="77777777" w:rsidR="002F6ABB" w:rsidRPr="00CB4B23" w:rsidRDefault="002F6ABB" w:rsidP="00D053ED">
            <w:pPr>
              <w:jc w:val="center"/>
              <w:rPr>
                <w:rFonts w:ascii="Arial" w:hAnsi="Arial" w:cs="Arial"/>
              </w:rPr>
            </w:pPr>
            <w:r w:rsidRPr="00CB4B23">
              <w:rPr>
                <w:rFonts w:ascii="Arial" w:hAnsi="Arial" w:cs="Arial"/>
              </w:rPr>
              <w:t>IMPORTE</w:t>
            </w:r>
          </w:p>
          <w:p w14:paraId="49612C5C" w14:textId="77777777" w:rsidR="002F6ABB" w:rsidRPr="00CB4B23" w:rsidRDefault="002F6ABB" w:rsidP="00D053ED">
            <w:pPr>
              <w:jc w:val="center"/>
              <w:rPr>
                <w:rFonts w:ascii="Arial" w:hAnsi="Arial" w:cs="Arial"/>
              </w:rPr>
            </w:pPr>
            <w:r w:rsidRPr="00CB4B23">
              <w:rPr>
                <w:rFonts w:ascii="Arial" w:hAnsi="Arial" w:cs="Arial"/>
              </w:rPr>
              <w:t>(</w:t>
            </w:r>
            <w:r w:rsidRPr="00CB4B23">
              <w:rPr>
                <w:rFonts w:ascii="Arial" w:hAnsi="Arial" w:cs="Arial"/>
                <w:b/>
              </w:rPr>
              <w:t>Sin IVA</w:t>
            </w:r>
            <w:r w:rsidRPr="00CB4B23">
              <w:rPr>
                <w:rFonts w:ascii="Arial" w:hAnsi="Arial" w:cs="Arial"/>
              </w:rPr>
              <w:t>)</w:t>
            </w:r>
          </w:p>
        </w:tc>
      </w:tr>
      <w:tr w:rsidR="00CB4B23" w:rsidRPr="00CB4B23" w14:paraId="399B6B23" w14:textId="77777777" w:rsidTr="00CB4B23">
        <w:trPr>
          <w:jc w:val="right"/>
        </w:trPr>
        <w:tc>
          <w:tcPr>
            <w:tcW w:w="2626" w:type="dxa"/>
          </w:tcPr>
          <w:p w14:paraId="18898A53" w14:textId="77777777" w:rsidR="002F6ABB" w:rsidRPr="00CB4B23" w:rsidRDefault="002F6ABB" w:rsidP="00D053ED">
            <w:pPr>
              <w:jc w:val="both"/>
              <w:rPr>
                <w:rFonts w:ascii="Arial" w:hAnsi="Arial" w:cs="Arial"/>
              </w:rPr>
            </w:pPr>
            <w:r w:rsidRPr="00CB4B23">
              <w:rPr>
                <w:rFonts w:ascii="Arial" w:hAnsi="Arial" w:cs="Arial"/>
              </w:rPr>
              <w:t>1</w:t>
            </w:r>
          </w:p>
        </w:tc>
        <w:tc>
          <w:tcPr>
            <w:tcW w:w="1959" w:type="dxa"/>
          </w:tcPr>
          <w:p w14:paraId="6F8C3DFC" w14:textId="77777777" w:rsidR="002F6ABB" w:rsidRPr="00CB4B23" w:rsidRDefault="002F6ABB" w:rsidP="00D053E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73" w:type="dxa"/>
          </w:tcPr>
          <w:p w14:paraId="7232D059" w14:textId="77777777" w:rsidR="002F6ABB" w:rsidRPr="00CB4B23" w:rsidRDefault="002F6ABB" w:rsidP="00D053E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36" w:type="dxa"/>
          </w:tcPr>
          <w:p w14:paraId="226FE470" w14:textId="77777777" w:rsidR="002F6ABB" w:rsidRPr="00CB4B23" w:rsidRDefault="002F6ABB" w:rsidP="00D053ED">
            <w:pPr>
              <w:jc w:val="right"/>
              <w:rPr>
                <w:rFonts w:ascii="Arial" w:hAnsi="Arial" w:cs="Arial"/>
              </w:rPr>
            </w:pPr>
            <w:r w:rsidRPr="00CB4B23">
              <w:rPr>
                <w:rFonts w:ascii="Arial" w:hAnsi="Arial" w:cs="Arial"/>
              </w:rPr>
              <w:t>€</w:t>
            </w:r>
          </w:p>
        </w:tc>
      </w:tr>
      <w:tr w:rsidR="00CB4B23" w:rsidRPr="00CB4B23" w14:paraId="375E1A48" w14:textId="77777777" w:rsidTr="00CB4B23">
        <w:trPr>
          <w:jc w:val="right"/>
        </w:trPr>
        <w:tc>
          <w:tcPr>
            <w:tcW w:w="2626" w:type="dxa"/>
          </w:tcPr>
          <w:p w14:paraId="1A69FE60" w14:textId="77777777" w:rsidR="002F6ABB" w:rsidRPr="00CB4B23" w:rsidRDefault="002F6ABB" w:rsidP="00D053ED">
            <w:pPr>
              <w:jc w:val="both"/>
              <w:rPr>
                <w:rFonts w:ascii="Arial" w:hAnsi="Arial" w:cs="Arial"/>
              </w:rPr>
            </w:pPr>
            <w:r w:rsidRPr="00CB4B23">
              <w:rPr>
                <w:rFonts w:ascii="Arial" w:hAnsi="Arial" w:cs="Arial"/>
              </w:rPr>
              <w:t>2</w:t>
            </w:r>
          </w:p>
        </w:tc>
        <w:tc>
          <w:tcPr>
            <w:tcW w:w="1959" w:type="dxa"/>
          </w:tcPr>
          <w:p w14:paraId="6F50687D" w14:textId="77777777" w:rsidR="002F6ABB" w:rsidRPr="00CB4B23" w:rsidRDefault="002F6ABB" w:rsidP="00D053E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73" w:type="dxa"/>
          </w:tcPr>
          <w:p w14:paraId="7AC5656A" w14:textId="77777777" w:rsidR="002F6ABB" w:rsidRPr="00CB4B23" w:rsidRDefault="002F6ABB" w:rsidP="00D053E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36" w:type="dxa"/>
          </w:tcPr>
          <w:p w14:paraId="01D083D4" w14:textId="77777777" w:rsidR="002F6ABB" w:rsidRPr="00CB4B23" w:rsidRDefault="002F6ABB" w:rsidP="00D053ED">
            <w:pPr>
              <w:jc w:val="right"/>
              <w:rPr>
                <w:rFonts w:ascii="Arial" w:hAnsi="Arial" w:cs="Arial"/>
              </w:rPr>
            </w:pPr>
            <w:r w:rsidRPr="00CB4B23">
              <w:rPr>
                <w:rFonts w:ascii="Arial" w:hAnsi="Arial" w:cs="Arial"/>
              </w:rPr>
              <w:t>€</w:t>
            </w:r>
          </w:p>
        </w:tc>
      </w:tr>
      <w:tr w:rsidR="00CB4B23" w:rsidRPr="00CB4B23" w14:paraId="667EA594" w14:textId="77777777" w:rsidTr="00CB4B23">
        <w:trPr>
          <w:jc w:val="right"/>
        </w:trPr>
        <w:tc>
          <w:tcPr>
            <w:tcW w:w="2626" w:type="dxa"/>
          </w:tcPr>
          <w:p w14:paraId="302313D3" w14:textId="77777777" w:rsidR="002F6ABB" w:rsidRPr="00CB4B23" w:rsidRDefault="002F6ABB" w:rsidP="00D053ED">
            <w:pPr>
              <w:jc w:val="both"/>
              <w:rPr>
                <w:rFonts w:ascii="Arial" w:hAnsi="Arial" w:cs="Arial"/>
              </w:rPr>
            </w:pPr>
            <w:r w:rsidRPr="00CB4B23">
              <w:rPr>
                <w:rFonts w:ascii="Arial" w:hAnsi="Arial" w:cs="Arial"/>
              </w:rPr>
              <w:t>3</w:t>
            </w:r>
          </w:p>
        </w:tc>
        <w:tc>
          <w:tcPr>
            <w:tcW w:w="1959" w:type="dxa"/>
          </w:tcPr>
          <w:p w14:paraId="4CBC6410" w14:textId="77777777" w:rsidR="002F6ABB" w:rsidRPr="00CB4B23" w:rsidRDefault="002F6ABB" w:rsidP="00D053E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73" w:type="dxa"/>
          </w:tcPr>
          <w:p w14:paraId="72578E8E" w14:textId="77777777" w:rsidR="002F6ABB" w:rsidRPr="00CB4B23" w:rsidRDefault="002F6ABB" w:rsidP="00D053E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36" w:type="dxa"/>
          </w:tcPr>
          <w:p w14:paraId="2404C823" w14:textId="77777777" w:rsidR="002F6ABB" w:rsidRPr="00CB4B23" w:rsidRDefault="002F6ABB" w:rsidP="00D053ED">
            <w:pPr>
              <w:jc w:val="right"/>
              <w:rPr>
                <w:rFonts w:ascii="Arial" w:hAnsi="Arial" w:cs="Arial"/>
              </w:rPr>
            </w:pPr>
            <w:r w:rsidRPr="00CB4B23">
              <w:rPr>
                <w:rFonts w:ascii="Arial" w:hAnsi="Arial" w:cs="Arial"/>
              </w:rPr>
              <w:t>€</w:t>
            </w:r>
          </w:p>
        </w:tc>
      </w:tr>
      <w:tr w:rsidR="00CB4B23" w:rsidRPr="00CB4B23" w14:paraId="74D26A25" w14:textId="77777777" w:rsidTr="00CB4B23">
        <w:trPr>
          <w:jc w:val="right"/>
        </w:trPr>
        <w:tc>
          <w:tcPr>
            <w:tcW w:w="2626" w:type="dxa"/>
          </w:tcPr>
          <w:p w14:paraId="23A307D1" w14:textId="5E28A0C4" w:rsidR="00CB4B23" w:rsidRPr="00CB4B23" w:rsidRDefault="00CB4B23" w:rsidP="00CB4B23">
            <w:pPr>
              <w:jc w:val="both"/>
              <w:rPr>
                <w:rFonts w:ascii="Arial" w:hAnsi="Arial" w:cs="Arial"/>
              </w:rPr>
            </w:pPr>
            <w:r w:rsidRPr="00CB4B23">
              <w:rPr>
                <w:rFonts w:ascii="Arial" w:hAnsi="Arial" w:cs="Arial"/>
              </w:rPr>
              <w:t>…</w:t>
            </w:r>
          </w:p>
        </w:tc>
        <w:tc>
          <w:tcPr>
            <w:tcW w:w="1959" w:type="dxa"/>
          </w:tcPr>
          <w:p w14:paraId="406FA9BA" w14:textId="77777777" w:rsidR="00CB4B23" w:rsidRPr="00CB4B23" w:rsidRDefault="00CB4B23" w:rsidP="00CB4B2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73" w:type="dxa"/>
          </w:tcPr>
          <w:p w14:paraId="16CF2561" w14:textId="77777777" w:rsidR="00CB4B23" w:rsidRPr="00CB4B23" w:rsidRDefault="00CB4B23" w:rsidP="00CB4B2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36" w:type="dxa"/>
          </w:tcPr>
          <w:p w14:paraId="23D9C7CB" w14:textId="77777777" w:rsidR="00CB4B23" w:rsidRPr="00CB4B23" w:rsidRDefault="00CB4B23" w:rsidP="00CB4B23">
            <w:pPr>
              <w:jc w:val="right"/>
              <w:rPr>
                <w:rFonts w:ascii="Arial" w:hAnsi="Arial" w:cs="Arial"/>
              </w:rPr>
            </w:pPr>
            <w:r w:rsidRPr="00CB4B23">
              <w:rPr>
                <w:rFonts w:ascii="Arial" w:hAnsi="Arial" w:cs="Arial"/>
              </w:rPr>
              <w:t>€</w:t>
            </w:r>
          </w:p>
        </w:tc>
      </w:tr>
      <w:tr w:rsidR="00CB4B23" w:rsidRPr="00CB4B23" w14:paraId="61DD91D3" w14:textId="77777777" w:rsidTr="00CB4B23">
        <w:trPr>
          <w:jc w:val="right"/>
        </w:trPr>
        <w:tc>
          <w:tcPr>
            <w:tcW w:w="6558" w:type="dxa"/>
            <w:gridSpan w:val="3"/>
          </w:tcPr>
          <w:p w14:paraId="3863EB1E" w14:textId="77777777" w:rsidR="00CB4B23" w:rsidRPr="00CB4B23" w:rsidRDefault="00CB4B23" w:rsidP="00CB4B23">
            <w:pPr>
              <w:jc w:val="right"/>
              <w:rPr>
                <w:rFonts w:ascii="Arial" w:hAnsi="Arial" w:cs="Arial"/>
                <w:b/>
              </w:rPr>
            </w:pPr>
            <w:proofErr w:type="gramStart"/>
            <w:r w:rsidRPr="00CB4B23">
              <w:rPr>
                <w:rFonts w:ascii="Arial" w:hAnsi="Arial" w:cs="Arial"/>
                <w:b/>
              </w:rPr>
              <w:t>TOTAL</w:t>
            </w:r>
            <w:proofErr w:type="gramEnd"/>
            <w:r w:rsidRPr="00CB4B23">
              <w:rPr>
                <w:rFonts w:ascii="Arial" w:hAnsi="Arial" w:cs="Arial"/>
                <w:b/>
              </w:rPr>
              <w:t xml:space="preserve"> IMPORTE (SIN IVA)</w:t>
            </w:r>
          </w:p>
        </w:tc>
        <w:tc>
          <w:tcPr>
            <w:tcW w:w="1936" w:type="dxa"/>
          </w:tcPr>
          <w:p w14:paraId="6C3FAD05" w14:textId="77777777" w:rsidR="00CB4B23" w:rsidRPr="00CB4B23" w:rsidRDefault="00CB4B23" w:rsidP="00CB4B23">
            <w:pPr>
              <w:jc w:val="right"/>
              <w:rPr>
                <w:rFonts w:ascii="Arial" w:hAnsi="Arial" w:cs="Arial"/>
                <w:b/>
              </w:rPr>
            </w:pPr>
            <w:r w:rsidRPr="00CB4B23">
              <w:rPr>
                <w:rFonts w:ascii="Arial" w:hAnsi="Arial" w:cs="Arial"/>
              </w:rPr>
              <w:t>€</w:t>
            </w:r>
          </w:p>
        </w:tc>
      </w:tr>
    </w:tbl>
    <w:p w14:paraId="0C3032FB" w14:textId="77777777" w:rsidR="002F6ABB" w:rsidRPr="00607642" w:rsidRDefault="002F6ABB" w:rsidP="002F6ABB">
      <w:pPr>
        <w:jc w:val="both"/>
        <w:rPr>
          <w:rFonts w:ascii="Arial" w:hAnsi="Arial" w:cs="Arial"/>
          <w:i/>
          <w:color w:val="FF0000"/>
        </w:rPr>
      </w:pPr>
    </w:p>
    <w:p w14:paraId="30208D2B" w14:textId="5B44A5BE" w:rsidR="002F6ABB" w:rsidRPr="00CB4B23" w:rsidRDefault="002F6ABB" w:rsidP="002F6ABB">
      <w:pPr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CB4B23">
        <w:rPr>
          <w:rFonts w:ascii="Arial" w:hAnsi="Arial" w:cs="Arial"/>
          <w:b/>
        </w:rPr>
        <w:t>CAPITULO III. MAQUINARIA</w:t>
      </w:r>
      <w:r w:rsidR="00F56FF7">
        <w:rPr>
          <w:rFonts w:ascii="Arial" w:hAnsi="Arial" w:cs="Arial"/>
          <w:b/>
        </w:rPr>
        <w:t>.</w:t>
      </w:r>
    </w:p>
    <w:p w14:paraId="6BD4771F" w14:textId="77777777" w:rsidR="002F6ABB" w:rsidRPr="00CB4B23" w:rsidRDefault="002F6ABB" w:rsidP="002F6ABB">
      <w:pPr>
        <w:ind w:left="360"/>
        <w:jc w:val="both"/>
        <w:rPr>
          <w:rFonts w:ascii="Arial" w:hAnsi="Arial" w:cs="Arial"/>
        </w:rPr>
      </w:pPr>
    </w:p>
    <w:p w14:paraId="50EACB8F" w14:textId="0DC63FCC" w:rsidR="002F6ABB" w:rsidRPr="00CB4B23" w:rsidRDefault="002F6ABB" w:rsidP="002F6ABB">
      <w:pPr>
        <w:jc w:val="both"/>
        <w:rPr>
          <w:rFonts w:ascii="Arial" w:hAnsi="Arial" w:cs="Arial"/>
        </w:rPr>
      </w:pPr>
      <w:r w:rsidRPr="00CB4B23">
        <w:rPr>
          <w:rFonts w:ascii="Arial" w:hAnsi="Arial" w:cs="Arial"/>
        </w:rPr>
        <w:t xml:space="preserve">Adquisición de </w:t>
      </w:r>
      <w:r w:rsidR="00CB4B23" w:rsidRPr="00CB4B23">
        <w:rPr>
          <w:rFonts w:ascii="Arial" w:hAnsi="Arial" w:cs="Arial"/>
        </w:rPr>
        <w:t>m</w:t>
      </w:r>
      <w:r w:rsidRPr="00CB4B23">
        <w:rPr>
          <w:rFonts w:ascii="Arial" w:hAnsi="Arial" w:cs="Arial"/>
        </w:rPr>
        <w:t>aquinaria, con la cual se realiza la prestación de servicios que constituye la actividad. Se incluirán además aquellos elementos de transporte interno que se destinen al traslado de materiales y mercaderías dentro de las instalaciones, según el siguiente desglose</w:t>
      </w:r>
      <w:r w:rsidRPr="00CB4B23">
        <w:rPr>
          <w:rFonts w:ascii="Arial" w:hAnsi="Arial" w:cs="Arial"/>
          <w:i/>
        </w:rPr>
        <w:t xml:space="preserve"> </w:t>
      </w:r>
      <w:r w:rsidRPr="00CB4B23">
        <w:rPr>
          <w:rFonts w:ascii="Arial" w:hAnsi="Arial" w:cs="Arial"/>
        </w:rPr>
        <w:t>(presupuestos, facturas proforma o copias de facturas):</w:t>
      </w:r>
    </w:p>
    <w:p w14:paraId="5A900AFC" w14:textId="77777777" w:rsidR="002F6ABB" w:rsidRPr="00607642" w:rsidRDefault="002F6ABB" w:rsidP="002F6ABB">
      <w:pPr>
        <w:ind w:left="360"/>
        <w:jc w:val="both"/>
        <w:rPr>
          <w:rFonts w:ascii="Arial" w:hAnsi="Arial" w:cs="Arial"/>
          <w:color w:val="FF000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6"/>
        <w:gridCol w:w="1959"/>
        <w:gridCol w:w="1973"/>
        <w:gridCol w:w="1936"/>
      </w:tblGrid>
      <w:tr w:rsidR="00CB4B23" w:rsidRPr="00CB4B23" w14:paraId="74E3DA9E" w14:textId="77777777" w:rsidTr="00F56FF7">
        <w:trPr>
          <w:jc w:val="right"/>
        </w:trPr>
        <w:tc>
          <w:tcPr>
            <w:tcW w:w="2626" w:type="dxa"/>
          </w:tcPr>
          <w:p w14:paraId="63023DD0" w14:textId="77777777" w:rsidR="002F6ABB" w:rsidRPr="00CB4B23" w:rsidRDefault="002F6ABB" w:rsidP="00D053ED">
            <w:pPr>
              <w:jc w:val="center"/>
              <w:rPr>
                <w:rFonts w:ascii="Arial" w:hAnsi="Arial" w:cs="Arial"/>
              </w:rPr>
            </w:pPr>
            <w:r w:rsidRPr="00CB4B23">
              <w:rPr>
                <w:rFonts w:ascii="Arial" w:hAnsi="Arial" w:cs="Arial"/>
              </w:rPr>
              <w:t>Nº PRESUPUESTO O FACTURA</w:t>
            </w:r>
          </w:p>
        </w:tc>
        <w:tc>
          <w:tcPr>
            <w:tcW w:w="1959" w:type="dxa"/>
          </w:tcPr>
          <w:p w14:paraId="680A2D5A" w14:textId="77777777" w:rsidR="002F6ABB" w:rsidRPr="00CB4B23" w:rsidRDefault="002F6ABB" w:rsidP="00D053ED">
            <w:pPr>
              <w:jc w:val="center"/>
              <w:rPr>
                <w:rFonts w:ascii="Arial" w:hAnsi="Arial" w:cs="Arial"/>
              </w:rPr>
            </w:pPr>
            <w:r w:rsidRPr="00CB4B23">
              <w:rPr>
                <w:rFonts w:ascii="Arial" w:hAnsi="Arial" w:cs="Arial"/>
              </w:rPr>
              <w:t>PROVEDOR</w:t>
            </w:r>
          </w:p>
        </w:tc>
        <w:tc>
          <w:tcPr>
            <w:tcW w:w="1973" w:type="dxa"/>
          </w:tcPr>
          <w:p w14:paraId="697AB8E6" w14:textId="77777777" w:rsidR="002F6ABB" w:rsidRPr="00CB4B23" w:rsidRDefault="002F6ABB" w:rsidP="00D053ED">
            <w:pPr>
              <w:jc w:val="center"/>
              <w:rPr>
                <w:rFonts w:ascii="Arial" w:hAnsi="Arial" w:cs="Arial"/>
              </w:rPr>
            </w:pPr>
            <w:r w:rsidRPr="00CB4B23">
              <w:rPr>
                <w:rFonts w:ascii="Arial" w:hAnsi="Arial" w:cs="Arial"/>
              </w:rPr>
              <w:t>CONCEPTO</w:t>
            </w:r>
          </w:p>
        </w:tc>
        <w:tc>
          <w:tcPr>
            <w:tcW w:w="1936" w:type="dxa"/>
          </w:tcPr>
          <w:p w14:paraId="24143C47" w14:textId="77777777" w:rsidR="002F6ABB" w:rsidRPr="00CB4B23" w:rsidRDefault="002F6ABB" w:rsidP="00D053ED">
            <w:pPr>
              <w:jc w:val="center"/>
              <w:rPr>
                <w:rFonts w:ascii="Arial" w:hAnsi="Arial" w:cs="Arial"/>
              </w:rPr>
            </w:pPr>
            <w:r w:rsidRPr="00CB4B23">
              <w:rPr>
                <w:rFonts w:ascii="Arial" w:hAnsi="Arial" w:cs="Arial"/>
              </w:rPr>
              <w:t>IMPORTE</w:t>
            </w:r>
          </w:p>
          <w:p w14:paraId="375938C6" w14:textId="77777777" w:rsidR="002F6ABB" w:rsidRPr="00CB4B23" w:rsidRDefault="002F6ABB" w:rsidP="00D053ED">
            <w:pPr>
              <w:jc w:val="center"/>
              <w:rPr>
                <w:rFonts w:ascii="Arial" w:hAnsi="Arial" w:cs="Arial"/>
              </w:rPr>
            </w:pPr>
            <w:r w:rsidRPr="00CB4B23">
              <w:rPr>
                <w:rFonts w:ascii="Arial" w:hAnsi="Arial" w:cs="Arial"/>
              </w:rPr>
              <w:t>(</w:t>
            </w:r>
            <w:r w:rsidRPr="00CB4B23">
              <w:rPr>
                <w:rFonts w:ascii="Arial" w:hAnsi="Arial" w:cs="Arial"/>
                <w:b/>
              </w:rPr>
              <w:t>Sin IVA</w:t>
            </w:r>
            <w:r w:rsidRPr="00CB4B23">
              <w:rPr>
                <w:rFonts w:ascii="Arial" w:hAnsi="Arial" w:cs="Arial"/>
              </w:rPr>
              <w:t>)</w:t>
            </w:r>
          </w:p>
        </w:tc>
      </w:tr>
      <w:tr w:rsidR="00CB4B23" w:rsidRPr="00CB4B23" w14:paraId="4B4BF650" w14:textId="77777777" w:rsidTr="00F56FF7">
        <w:trPr>
          <w:jc w:val="right"/>
        </w:trPr>
        <w:tc>
          <w:tcPr>
            <w:tcW w:w="2626" w:type="dxa"/>
          </w:tcPr>
          <w:p w14:paraId="6446E5AB" w14:textId="77777777" w:rsidR="002F6ABB" w:rsidRPr="00CB4B23" w:rsidRDefault="002F6ABB" w:rsidP="00D053ED">
            <w:pPr>
              <w:jc w:val="both"/>
              <w:rPr>
                <w:rFonts w:ascii="Arial" w:hAnsi="Arial" w:cs="Arial"/>
              </w:rPr>
            </w:pPr>
            <w:r w:rsidRPr="00CB4B23">
              <w:rPr>
                <w:rFonts w:ascii="Arial" w:hAnsi="Arial" w:cs="Arial"/>
              </w:rPr>
              <w:t>1</w:t>
            </w:r>
          </w:p>
        </w:tc>
        <w:tc>
          <w:tcPr>
            <w:tcW w:w="1959" w:type="dxa"/>
          </w:tcPr>
          <w:p w14:paraId="0EE5BE25" w14:textId="77777777" w:rsidR="002F6ABB" w:rsidRPr="00CB4B23" w:rsidRDefault="002F6ABB" w:rsidP="00D053E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73" w:type="dxa"/>
          </w:tcPr>
          <w:p w14:paraId="1EBC4FEF" w14:textId="77777777" w:rsidR="002F6ABB" w:rsidRPr="00CB4B23" w:rsidRDefault="002F6ABB" w:rsidP="00D053E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36" w:type="dxa"/>
          </w:tcPr>
          <w:p w14:paraId="39534A08" w14:textId="77777777" w:rsidR="002F6ABB" w:rsidRPr="00CB4B23" w:rsidRDefault="002F6ABB" w:rsidP="00D053ED">
            <w:pPr>
              <w:jc w:val="right"/>
              <w:rPr>
                <w:rFonts w:ascii="Arial" w:hAnsi="Arial" w:cs="Arial"/>
              </w:rPr>
            </w:pPr>
            <w:r w:rsidRPr="00CB4B23">
              <w:rPr>
                <w:rFonts w:ascii="Arial" w:hAnsi="Arial" w:cs="Arial"/>
              </w:rPr>
              <w:t>€</w:t>
            </w:r>
          </w:p>
        </w:tc>
      </w:tr>
      <w:tr w:rsidR="00CB4B23" w:rsidRPr="00CB4B23" w14:paraId="2B26A562" w14:textId="77777777" w:rsidTr="00F56FF7">
        <w:trPr>
          <w:jc w:val="right"/>
        </w:trPr>
        <w:tc>
          <w:tcPr>
            <w:tcW w:w="2626" w:type="dxa"/>
          </w:tcPr>
          <w:p w14:paraId="3C3539FF" w14:textId="77777777" w:rsidR="002F6ABB" w:rsidRPr="00CB4B23" w:rsidRDefault="002F6ABB" w:rsidP="00D053ED">
            <w:pPr>
              <w:jc w:val="both"/>
              <w:rPr>
                <w:rFonts w:ascii="Arial" w:hAnsi="Arial" w:cs="Arial"/>
              </w:rPr>
            </w:pPr>
            <w:r w:rsidRPr="00CB4B23">
              <w:rPr>
                <w:rFonts w:ascii="Arial" w:hAnsi="Arial" w:cs="Arial"/>
              </w:rPr>
              <w:t>2</w:t>
            </w:r>
          </w:p>
        </w:tc>
        <w:tc>
          <w:tcPr>
            <w:tcW w:w="1959" w:type="dxa"/>
          </w:tcPr>
          <w:p w14:paraId="60FECACB" w14:textId="77777777" w:rsidR="002F6ABB" w:rsidRPr="00CB4B23" w:rsidRDefault="002F6ABB" w:rsidP="00D053E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73" w:type="dxa"/>
          </w:tcPr>
          <w:p w14:paraId="29B6C1D0" w14:textId="77777777" w:rsidR="002F6ABB" w:rsidRPr="00CB4B23" w:rsidRDefault="002F6ABB" w:rsidP="00D053E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36" w:type="dxa"/>
          </w:tcPr>
          <w:p w14:paraId="633609E6" w14:textId="77777777" w:rsidR="002F6ABB" w:rsidRPr="00CB4B23" w:rsidRDefault="002F6ABB" w:rsidP="00D053ED">
            <w:pPr>
              <w:jc w:val="right"/>
              <w:rPr>
                <w:rFonts w:ascii="Arial" w:hAnsi="Arial" w:cs="Arial"/>
              </w:rPr>
            </w:pPr>
            <w:r w:rsidRPr="00CB4B23">
              <w:rPr>
                <w:rFonts w:ascii="Arial" w:hAnsi="Arial" w:cs="Arial"/>
              </w:rPr>
              <w:t>€</w:t>
            </w:r>
          </w:p>
        </w:tc>
      </w:tr>
      <w:tr w:rsidR="00CB4B23" w:rsidRPr="00CB4B23" w14:paraId="1411A1CD" w14:textId="77777777" w:rsidTr="00F56FF7">
        <w:trPr>
          <w:jc w:val="right"/>
        </w:trPr>
        <w:tc>
          <w:tcPr>
            <w:tcW w:w="2626" w:type="dxa"/>
          </w:tcPr>
          <w:p w14:paraId="04A35881" w14:textId="77777777" w:rsidR="002F6ABB" w:rsidRPr="00CB4B23" w:rsidRDefault="002F6ABB" w:rsidP="00D053ED">
            <w:pPr>
              <w:jc w:val="both"/>
              <w:rPr>
                <w:rFonts w:ascii="Arial" w:hAnsi="Arial" w:cs="Arial"/>
              </w:rPr>
            </w:pPr>
            <w:r w:rsidRPr="00CB4B23">
              <w:rPr>
                <w:rFonts w:ascii="Arial" w:hAnsi="Arial" w:cs="Arial"/>
              </w:rPr>
              <w:t>3</w:t>
            </w:r>
          </w:p>
        </w:tc>
        <w:tc>
          <w:tcPr>
            <w:tcW w:w="1959" w:type="dxa"/>
          </w:tcPr>
          <w:p w14:paraId="0986ED50" w14:textId="77777777" w:rsidR="002F6ABB" w:rsidRPr="00CB4B23" w:rsidRDefault="002F6ABB" w:rsidP="00D053E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73" w:type="dxa"/>
          </w:tcPr>
          <w:p w14:paraId="184ABC21" w14:textId="77777777" w:rsidR="002F6ABB" w:rsidRPr="00CB4B23" w:rsidRDefault="002F6ABB" w:rsidP="00D053E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36" w:type="dxa"/>
          </w:tcPr>
          <w:p w14:paraId="061FFBF5" w14:textId="77777777" w:rsidR="002F6ABB" w:rsidRPr="00CB4B23" w:rsidRDefault="002F6ABB" w:rsidP="00D053ED">
            <w:pPr>
              <w:jc w:val="right"/>
              <w:rPr>
                <w:rFonts w:ascii="Arial" w:hAnsi="Arial" w:cs="Arial"/>
              </w:rPr>
            </w:pPr>
            <w:r w:rsidRPr="00CB4B23">
              <w:rPr>
                <w:rFonts w:ascii="Arial" w:hAnsi="Arial" w:cs="Arial"/>
              </w:rPr>
              <w:t>€</w:t>
            </w:r>
          </w:p>
        </w:tc>
      </w:tr>
      <w:tr w:rsidR="00CB4B23" w:rsidRPr="00CB4B23" w14:paraId="4F4E627D" w14:textId="77777777" w:rsidTr="00F56FF7">
        <w:trPr>
          <w:jc w:val="right"/>
        </w:trPr>
        <w:tc>
          <w:tcPr>
            <w:tcW w:w="2626" w:type="dxa"/>
          </w:tcPr>
          <w:p w14:paraId="0378E701" w14:textId="77777777" w:rsidR="002F6ABB" w:rsidRPr="00CB4B23" w:rsidRDefault="002F6ABB" w:rsidP="00D053ED">
            <w:pPr>
              <w:jc w:val="both"/>
              <w:rPr>
                <w:rFonts w:ascii="Arial" w:hAnsi="Arial" w:cs="Arial"/>
              </w:rPr>
            </w:pPr>
            <w:r w:rsidRPr="00CB4B23">
              <w:rPr>
                <w:rFonts w:ascii="Arial" w:hAnsi="Arial" w:cs="Arial"/>
              </w:rPr>
              <w:t>…</w:t>
            </w:r>
          </w:p>
        </w:tc>
        <w:tc>
          <w:tcPr>
            <w:tcW w:w="1959" w:type="dxa"/>
          </w:tcPr>
          <w:p w14:paraId="5042C750" w14:textId="77777777" w:rsidR="002F6ABB" w:rsidRPr="00CB4B23" w:rsidRDefault="002F6ABB" w:rsidP="00D053E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73" w:type="dxa"/>
          </w:tcPr>
          <w:p w14:paraId="2CE51983" w14:textId="77777777" w:rsidR="002F6ABB" w:rsidRPr="00CB4B23" w:rsidRDefault="002F6ABB" w:rsidP="00D053E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36" w:type="dxa"/>
          </w:tcPr>
          <w:p w14:paraId="6C107B12" w14:textId="77777777" w:rsidR="002F6ABB" w:rsidRPr="00CB4B23" w:rsidRDefault="002F6ABB" w:rsidP="00D053ED">
            <w:pPr>
              <w:jc w:val="right"/>
              <w:rPr>
                <w:rFonts w:ascii="Arial" w:hAnsi="Arial" w:cs="Arial"/>
              </w:rPr>
            </w:pPr>
            <w:r w:rsidRPr="00CB4B23">
              <w:rPr>
                <w:rFonts w:ascii="Arial" w:hAnsi="Arial" w:cs="Arial"/>
              </w:rPr>
              <w:t>€</w:t>
            </w:r>
          </w:p>
        </w:tc>
      </w:tr>
      <w:tr w:rsidR="00CB4B23" w:rsidRPr="00CB4B23" w14:paraId="2C8D33D2" w14:textId="77777777" w:rsidTr="00F56FF7">
        <w:trPr>
          <w:jc w:val="right"/>
        </w:trPr>
        <w:tc>
          <w:tcPr>
            <w:tcW w:w="6558" w:type="dxa"/>
            <w:gridSpan w:val="3"/>
          </w:tcPr>
          <w:p w14:paraId="60D0B840" w14:textId="77777777" w:rsidR="002F6ABB" w:rsidRPr="00CB4B23" w:rsidRDefault="002F6ABB" w:rsidP="00D053ED">
            <w:pPr>
              <w:jc w:val="right"/>
              <w:rPr>
                <w:rFonts w:ascii="Arial" w:hAnsi="Arial" w:cs="Arial"/>
                <w:b/>
              </w:rPr>
            </w:pPr>
            <w:proofErr w:type="gramStart"/>
            <w:r w:rsidRPr="00CB4B23">
              <w:rPr>
                <w:rFonts w:ascii="Arial" w:hAnsi="Arial" w:cs="Arial"/>
                <w:b/>
              </w:rPr>
              <w:t>TOTAL</w:t>
            </w:r>
            <w:proofErr w:type="gramEnd"/>
            <w:r w:rsidRPr="00CB4B23">
              <w:rPr>
                <w:rFonts w:ascii="Arial" w:hAnsi="Arial" w:cs="Arial"/>
                <w:b/>
              </w:rPr>
              <w:t xml:space="preserve"> IMPORTE (SIN IVA)</w:t>
            </w:r>
          </w:p>
        </w:tc>
        <w:tc>
          <w:tcPr>
            <w:tcW w:w="1936" w:type="dxa"/>
          </w:tcPr>
          <w:p w14:paraId="42395561" w14:textId="77777777" w:rsidR="002F6ABB" w:rsidRPr="00CB4B23" w:rsidRDefault="002F6ABB" w:rsidP="00D053ED">
            <w:pPr>
              <w:jc w:val="right"/>
              <w:rPr>
                <w:rFonts w:ascii="Arial" w:hAnsi="Arial" w:cs="Arial"/>
                <w:b/>
              </w:rPr>
            </w:pPr>
            <w:r w:rsidRPr="00CB4B23">
              <w:rPr>
                <w:rFonts w:ascii="Arial" w:hAnsi="Arial" w:cs="Arial"/>
              </w:rPr>
              <w:t>€</w:t>
            </w:r>
          </w:p>
        </w:tc>
      </w:tr>
    </w:tbl>
    <w:p w14:paraId="4009C100" w14:textId="77777777" w:rsidR="002F6ABB" w:rsidRPr="00607642" w:rsidRDefault="002F6ABB" w:rsidP="002F6ABB">
      <w:pPr>
        <w:ind w:left="360"/>
        <w:jc w:val="both"/>
        <w:rPr>
          <w:rFonts w:ascii="Arial" w:hAnsi="Arial" w:cs="Arial"/>
          <w:b/>
          <w:color w:val="FF0000"/>
        </w:rPr>
      </w:pPr>
    </w:p>
    <w:p w14:paraId="513E024D" w14:textId="0C586F5E" w:rsidR="002F6ABB" w:rsidRPr="00CB4B23" w:rsidRDefault="002F6ABB" w:rsidP="002F6ABB">
      <w:pPr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CB4B23">
        <w:rPr>
          <w:rFonts w:ascii="Arial" w:hAnsi="Arial" w:cs="Arial"/>
          <w:b/>
        </w:rPr>
        <w:t>CAPITULO IV. UTILLAJE</w:t>
      </w:r>
      <w:r w:rsidR="00F56FF7">
        <w:rPr>
          <w:rFonts w:ascii="Arial" w:hAnsi="Arial" w:cs="Arial"/>
          <w:b/>
        </w:rPr>
        <w:t>.</w:t>
      </w:r>
    </w:p>
    <w:p w14:paraId="52EB33FD" w14:textId="77777777" w:rsidR="002F6ABB" w:rsidRPr="00CB4B23" w:rsidRDefault="002F6ABB" w:rsidP="002F6ABB">
      <w:pPr>
        <w:ind w:left="360"/>
        <w:jc w:val="both"/>
        <w:rPr>
          <w:rFonts w:ascii="Arial" w:hAnsi="Arial" w:cs="Arial"/>
          <w:b/>
        </w:rPr>
      </w:pPr>
    </w:p>
    <w:p w14:paraId="24365FF5" w14:textId="77777777" w:rsidR="002F6ABB" w:rsidRPr="00CB4B23" w:rsidRDefault="002F6ABB" w:rsidP="002F6ABB">
      <w:pPr>
        <w:jc w:val="both"/>
        <w:rPr>
          <w:rFonts w:ascii="Arial" w:hAnsi="Arial" w:cs="Arial"/>
        </w:rPr>
      </w:pPr>
      <w:r w:rsidRPr="00CB4B23">
        <w:rPr>
          <w:rFonts w:ascii="Arial" w:hAnsi="Arial" w:cs="Arial"/>
        </w:rPr>
        <w:t>Adquisición de utensilios o herramientas nuevas que se pueden utilizar autónomamente o conjuntamente con la maquinaria, según el siguiente desglose (presupuestos facturas proforma o copias de facturas):</w:t>
      </w:r>
    </w:p>
    <w:p w14:paraId="550BF4D2" w14:textId="77777777" w:rsidR="002F6ABB" w:rsidRPr="00607642" w:rsidRDefault="002F6ABB" w:rsidP="002F6ABB">
      <w:pPr>
        <w:jc w:val="both"/>
        <w:rPr>
          <w:rFonts w:ascii="Arial" w:hAnsi="Arial" w:cs="Arial"/>
          <w:color w:val="FF000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6"/>
        <w:gridCol w:w="1959"/>
        <w:gridCol w:w="1973"/>
        <w:gridCol w:w="1936"/>
      </w:tblGrid>
      <w:tr w:rsidR="00CB4B23" w:rsidRPr="00CB4B23" w14:paraId="2DC9B865" w14:textId="77777777" w:rsidTr="00D053ED">
        <w:trPr>
          <w:jc w:val="right"/>
        </w:trPr>
        <w:tc>
          <w:tcPr>
            <w:tcW w:w="2835" w:type="dxa"/>
          </w:tcPr>
          <w:p w14:paraId="46BC0CAE" w14:textId="77777777" w:rsidR="002F6ABB" w:rsidRPr="00CB4B23" w:rsidRDefault="002F6ABB" w:rsidP="00D053ED">
            <w:pPr>
              <w:jc w:val="center"/>
              <w:rPr>
                <w:rFonts w:ascii="Arial" w:hAnsi="Arial" w:cs="Arial"/>
              </w:rPr>
            </w:pPr>
            <w:r w:rsidRPr="00CB4B23">
              <w:rPr>
                <w:rFonts w:ascii="Arial" w:hAnsi="Arial" w:cs="Arial"/>
              </w:rPr>
              <w:t>Nº PRESUPUESTO O FACTURA</w:t>
            </w:r>
          </w:p>
        </w:tc>
        <w:tc>
          <w:tcPr>
            <w:tcW w:w="2099" w:type="dxa"/>
          </w:tcPr>
          <w:p w14:paraId="373F5ABC" w14:textId="77777777" w:rsidR="002F6ABB" w:rsidRPr="00CB4B23" w:rsidRDefault="002F6ABB" w:rsidP="00D053ED">
            <w:pPr>
              <w:jc w:val="center"/>
              <w:rPr>
                <w:rFonts w:ascii="Arial" w:hAnsi="Arial" w:cs="Arial"/>
              </w:rPr>
            </w:pPr>
            <w:r w:rsidRPr="00CB4B23">
              <w:rPr>
                <w:rFonts w:ascii="Arial" w:hAnsi="Arial" w:cs="Arial"/>
              </w:rPr>
              <w:t>PROVEDOR</w:t>
            </w:r>
          </w:p>
        </w:tc>
        <w:tc>
          <w:tcPr>
            <w:tcW w:w="2119" w:type="dxa"/>
          </w:tcPr>
          <w:p w14:paraId="1488AAE0" w14:textId="77777777" w:rsidR="002F6ABB" w:rsidRPr="00CB4B23" w:rsidRDefault="002F6ABB" w:rsidP="00D053ED">
            <w:pPr>
              <w:jc w:val="center"/>
              <w:rPr>
                <w:rFonts w:ascii="Arial" w:hAnsi="Arial" w:cs="Arial"/>
              </w:rPr>
            </w:pPr>
            <w:r w:rsidRPr="00CB4B23">
              <w:rPr>
                <w:rFonts w:ascii="Arial" w:hAnsi="Arial" w:cs="Arial"/>
              </w:rPr>
              <w:t>CONCEPTO</w:t>
            </w:r>
          </w:p>
        </w:tc>
        <w:tc>
          <w:tcPr>
            <w:tcW w:w="2125" w:type="dxa"/>
          </w:tcPr>
          <w:p w14:paraId="5A101F47" w14:textId="77777777" w:rsidR="002F6ABB" w:rsidRPr="00CB4B23" w:rsidRDefault="002F6ABB" w:rsidP="00D053ED">
            <w:pPr>
              <w:jc w:val="center"/>
              <w:rPr>
                <w:rFonts w:ascii="Arial" w:hAnsi="Arial" w:cs="Arial"/>
              </w:rPr>
            </w:pPr>
            <w:r w:rsidRPr="00CB4B23">
              <w:rPr>
                <w:rFonts w:ascii="Arial" w:hAnsi="Arial" w:cs="Arial"/>
              </w:rPr>
              <w:t>IMPORTE</w:t>
            </w:r>
          </w:p>
          <w:p w14:paraId="378CC0B5" w14:textId="77777777" w:rsidR="002F6ABB" w:rsidRPr="00CB4B23" w:rsidRDefault="002F6ABB" w:rsidP="00D053ED">
            <w:pPr>
              <w:jc w:val="center"/>
              <w:rPr>
                <w:rFonts w:ascii="Arial" w:hAnsi="Arial" w:cs="Arial"/>
              </w:rPr>
            </w:pPr>
            <w:r w:rsidRPr="00CB4B23">
              <w:rPr>
                <w:rFonts w:ascii="Arial" w:hAnsi="Arial" w:cs="Arial"/>
              </w:rPr>
              <w:t>(</w:t>
            </w:r>
            <w:r w:rsidRPr="00CB4B23">
              <w:rPr>
                <w:rFonts w:ascii="Arial" w:hAnsi="Arial" w:cs="Arial"/>
                <w:b/>
              </w:rPr>
              <w:t>Sin IVA</w:t>
            </w:r>
            <w:r w:rsidRPr="00CB4B23">
              <w:rPr>
                <w:rFonts w:ascii="Arial" w:hAnsi="Arial" w:cs="Arial"/>
              </w:rPr>
              <w:t>)</w:t>
            </w:r>
          </w:p>
        </w:tc>
      </w:tr>
      <w:tr w:rsidR="00CB4B23" w:rsidRPr="00CB4B23" w14:paraId="1C543839" w14:textId="77777777" w:rsidTr="00D053ED">
        <w:trPr>
          <w:jc w:val="right"/>
        </w:trPr>
        <w:tc>
          <w:tcPr>
            <w:tcW w:w="2835" w:type="dxa"/>
          </w:tcPr>
          <w:p w14:paraId="2EB3CFF6" w14:textId="77777777" w:rsidR="002F6ABB" w:rsidRPr="00CB4B23" w:rsidRDefault="002F6ABB" w:rsidP="00D053ED">
            <w:pPr>
              <w:jc w:val="both"/>
              <w:rPr>
                <w:rFonts w:ascii="Arial" w:hAnsi="Arial" w:cs="Arial"/>
              </w:rPr>
            </w:pPr>
            <w:r w:rsidRPr="00CB4B23">
              <w:rPr>
                <w:rFonts w:ascii="Arial" w:hAnsi="Arial" w:cs="Arial"/>
              </w:rPr>
              <w:t>1</w:t>
            </w:r>
          </w:p>
        </w:tc>
        <w:tc>
          <w:tcPr>
            <w:tcW w:w="2099" w:type="dxa"/>
          </w:tcPr>
          <w:p w14:paraId="433DDEF8" w14:textId="77777777" w:rsidR="002F6ABB" w:rsidRPr="00CB4B23" w:rsidRDefault="002F6ABB" w:rsidP="00D053E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19" w:type="dxa"/>
          </w:tcPr>
          <w:p w14:paraId="379F9853" w14:textId="77777777" w:rsidR="002F6ABB" w:rsidRPr="00CB4B23" w:rsidRDefault="002F6ABB" w:rsidP="00D053E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5" w:type="dxa"/>
          </w:tcPr>
          <w:p w14:paraId="00A385E4" w14:textId="77777777" w:rsidR="002F6ABB" w:rsidRPr="00CB4B23" w:rsidRDefault="002F6ABB" w:rsidP="00D053ED">
            <w:pPr>
              <w:jc w:val="right"/>
              <w:rPr>
                <w:rFonts w:ascii="Arial" w:hAnsi="Arial" w:cs="Arial"/>
              </w:rPr>
            </w:pPr>
            <w:r w:rsidRPr="00CB4B23">
              <w:rPr>
                <w:rFonts w:ascii="Arial" w:hAnsi="Arial" w:cs="Arial"/>
              </w:rPr>
              <w:t>€</w:t>
            </w:r>
          </w:p>
        </w:tc>
      </w:tr>
      <w:tr w:rsidR="00CB4B23" w:rsidRPr="00CB4B23" w14:paraId="09B50444" w14:textId="77777777" w:rsidTr="00D053ED">
        <w:trPr>
          <w:jc w:val="right"/>
        </w:trPr>
        <w:tc>
          <w:tcPr>
            <w:tcW w:w="2835" w:type="dxa"/>
          </w:tcPr>
          <w:p w14:paraId="65FDA59E" w14:textId="77777777" w:rsidR="002F6ABB" w:rsidRPr="00CB4B23" w:rsidRDefault="002F6ABB" w:rsidP="00D053ED">
            <w:pPr>
              <w:jc w:val="both"/>
              <w:rPr>
                <w:rFonts w:ascii="Arial" w:hAnsi="Arial" w:cs="Arial"/>
              </w:rPr>
            </w:pPr>
            <w:r w:rsidRPr="00CB4B23">
              <w:rPr>
                <w:rFonts w:ascii="Arial" w:hAnsi="Arial" w:cs="Arial"/>
              </w:rPr>
              <w:t>2</w:t>
            </w:r>
          </w:p>
        </w:tc>
        <w:tc>
          <w:tcPr>
            <w:tcW w:w="2099" w:type="dxa"/>
          </w:tcPr>
          <w:p w14:paraId="4EC78B9B" w14:textId="77777777" w:rsidR="002F6ABB" w:rsidRPr="00CB4B23" w:rsidRDefault="002F6ABB" w:rsidP="00D053E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19" w:type="dxa"/>
          </w:tcPr>
          <w:p w14:paraId="58439C5D" w14:textId="77777777" w:rsidR="002F6ABB" w:rsidRPr="00CB4B23" w:rsidRDefault="002F6ABB" w:rsidP="00D053E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5" w:type="dxa"/>
          </w:tcPr>
          <w:p w14:paraId="34D27A92" w14:textId="77777777" w:rsidR="002F6ABB" w:rsidRPr="00CB4B23" w:rsidRDefault="002F6ABB" w:rsidP="00D053ED">
            <w:pPr>
              <w:jc w:val="right"/>
              <w:rPr>
                <w:rFonts w:ascii="Arial" w:hAnsi="Arial" w:cs="Arial"/>
              </w:rPr>
            </w:pPr>
            <w:r w:rsidRPr="00CB4B23">
              <w:rPr>
                <w:rFonts w:ascii="Arial" w:hAnsi="Arial" w:cs="Arial"/>
              </w:rPr>
              <w:t>€</w:t>
            </w:r>
          </w:p>
        </w:tc>
      </w:tr>
      <w:tr w:rsidR="00CB4B23" w:rsidRPr="00CB4B23" w14:paraId="2D254B37" w14:textId="77777777" w:rsidTr="00D053ED">
        <w:trPr>
          <w:jc w:val="right"/>
        </w:trPr>
        <w:tc>
          <w:tcPr>
            <w:tcW w:w="2835" w:type="dxa"/>
          </w:tcPr>
          <w:p w14:paraId="00715449" w14:textId="77777777" w:rsidR="002F6ABB" w:rsidRPr="00CB4B23" w:rsidRDefault="002F6ABB" w:rsidP="00D053ED">
            <w:pPr>
              <w:jc w:val="both"/>
              <w:rPr>
                <w:rFonts w:ascii="Arial" w:hAnsi="Arial" w:cs="Arial"/>
              </w:rPr>
            </w:pPr>
            <w:r w:rsidRPr="00CB4B23">
              <w:rPr>
                <w:rFonts w:ascii="Arial" w:hAnsi="Arial" w:cs="Arial"/>
              </w:rPr>
              <w:t>3</w:t>
            </w:r>
          </w:p>
        </w:tc>
        <w:tc>
          <w:tcPr>
            <w:tcW w:w="2099" w:type="dxa"/>
          </w:tcPr>
          <w:p w14:paraId="16BB351C" w14:textId="77777777" w:rsidR="002F6ABB" w:rsidRPr="00CB4B23" w:rsidRDefault="002F6ABB" w:rsidP="00D053E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19" w:type="dxa"/>
          </w:tcPr>
          <w:p w14:paraId="26F13CAE" w14:textId="77777777" w:rsidR="002F6ABB" w:rsidRPr="00CB4B23" w:rsidRDefault="002F6ABB" w:rsidP="00D053E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5" w:type="dxa"/>
          </w:tcPr>
          <w:p w14:paraId="0FB1A576" w14:textId="77777777" w:rsidR="002F6ABB" w:rsidRPr="00CB4B23" w:rsidRDefault="002F6ABB" w:rsidP="00D053ED">
            <w:pPr>
              <w:jc w:val="right"/>
              <w:rPr>
                <w:rFonts w:ascii="Arial" w:hAnsi="Arial" w:cs="Arial"/>
              </w:rPr>
            </w:pPr>
            <w:r w:rsidRPr="00CB4B23">
              <w:rPr>
                <w:rFonts w:ascii="Arial" w:hAnsi="Arial" w:cs="Arial"/>
              </w:rPr>
              <w:t>€</w:t>
            </w:r>
          </w:p>
        </w:tc>
      </w:tr>
      <w:tr w:rsidR="00CB4B23" w:rsidRPr="00CB4B23" w14:paraId="60976DA0" w14:textId="77777777" w:rsidTr="00D053ED">
        <w:trPr>
          <w:jc w:val="right"/>
        </w:trPr>
        <w:tc>
          <w:tcPr>
            <w:tcW w:w="2835" w:type="dxa"/>
          </w:tcPr>
          <w:p w14:paraId="0AC346AD" w14:textId="77777777" w:rsidR="002F6ABB" w:rsidRPr="00CB4B23" w:rsidRDefault="002F6ABB" w:rsidP="00D053ED">
            <w:pPr>
              <w:jc w:val="both"/>
              <w:rPr>
                <w:rFonts w:ascii="Arial" w:hAnsi="Arial" w:cs="Arial"/>
              </w:rPr>
            </w:pPr>
            <w:r w:rsidRPr="00CB4B23">
              <w:rPr>
                <w:rFonts w:ascii="Arial" w:hAnsi="Arial" w:cs="Arial"/>
              </w:rPr>
              <w:t>…</w:t>
            </w:r>
          </w:p>
        </w:tc>
        <w:tc>
          <w:tcPr>
            <w:tcW w:w="2099" w:type="dxa"/>
          </w:tcPr>
          <w:p w14:paraId="007B13D6" w14:textId="77777777" w:rsidR="002F6ABB" w:rsidRPr="00CB4B23" w:rsidRDefault="002F6ABB" w:rsidP="00D053E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19" w:type="dxa"/>
          </w:tcPr>
          <w:p w14:paraId="0CB49E52" w14:textId="77777777" w:rsidR="002F6ABB" w:rsidRPr="00CB4B23" w:rsidRDefault="002F6ABB" w:rsidP="00D053E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5" w:type="dxa"/>
          </w:tcPr>
          <w:p w14:paraId="082A7A03" w14:textId="77777777" w:rsidR="002F6ABB" w:rsidRPr="00CB4B23" w:rsidRDefault="002F6ABB" w:rsidP="00D053ED">
            <w:pPr>
              <w:jc w:val="right"/>
              <w:rPr>
                <w:rFonts w:ascii="Arial" w:hAnsi="Arial" w:cs="Arial"/>
              </w:rPr>
            </w:pPr>
            <w:r w:rsidRPr="00CB4B23">
              <w:rPr>
                <w:rFonts w:ascii="Arial" w:hAnsi="Arial" w:cs="Arial"/>
              </w:rPr>
              <w:t>€</w:t>
            </w:r>
          </w:p>
        </w:tc>
      </w:tr>
      <w:tr w:rsidR="00CB4B23" w:rsidRPr="00CB4B23" w14:paraId="595120D4" w14:textId="77777777" w:rsidTr="00D053ED">
        <w:trPr>
          <w:jc w:val="right"/>
        </w:trPr>
        <w:tc>
          <w:tcPr>
            <w:tcW w:w="7053" w:type="dxa"/>
            <w:gridSpan w:val="3"/>
          </w:tcPr>
          <w:p w14:paraId="2C55773B" w14:textId="77777777" w:rsidR="002F6ABB" w:rsidRPr="00CB4B23" w:rsidRDefault="002F6ABB" w:rsidP="00D053ED">
            <w:pPr>
              <w:jc w:val="right"/>
              <w:rPr>
                <w:rFonts w:ascii="Arial" w:hAnsi="Arial" w:cs="Arial"/>
              </w:rPr>
            </w:pPr>
            <w:proofErr w:type="gramStart"/>
            <w:r w:rsidRPr="00CB4B23">
              <w:rPr>
                <w:rFonts w:ascii="Arial" w:hAnsi="Arial" w:cs="Arial"/>
                <w:b/>
              </w:rPr>
              <w:t>TOTAL</w:t>
            </w:r>
            <w:proofErr w:type="gramEnd"/>
            <w:r w:rsidRPr="00CB4B23">
              <w:rPr>
                <w:rFonts w:ascii="Arial" w:hAnsi="Arial" w:cs="Arial"/>
                <w:b/>
              </w:rPr>
              <w:t xml:space="preserve"> IMPORTE (SIN IVA)</w:t>
            </w:r>
          </w:p>
        </w:tc>
        <w:tc>
          <w:tcPr>
            <w:tcW w:w="2125" w:type="dxa"/>
          </w:tcPr>
          <w:p w14:paraId="65CBDFAF" w14:textId="77777777" w:rsidR="002F6ABB" w:rsidRPr="00CB4B23" w:rsidRDefault="002F6ABB" w:rsidP="00D053ED">
            <w:pPr>
              <w:jc w:val="right"/>
              <w:rPr>
                <w:rFonts w:ascii="Arial" w:hAnsi="Arial" w:cs="Arial"/>
              </w:rPr>
            </w:pPr>
            <w:r w:rsidRPr="00CB4B23">
              <w:rPr>
                <w:rFonts w:ascii="Arial" w:hAnsi="Arial" w:cs="Arial"/>
              </w:rPr>
              <w:t>€</w:t>
            </w:r>
          </w:p>
        </w:tc>
      </w:tr>
    </w:tbl>
    <w:p w14:paraId="7F5CE6E6" w14:textId="77777777" w:rsidR="002F6ABB" w:rsidRPr="00607642" w:rsidRDefault="002F6ABB" w:rsidP="002F6ABB">
      <w:pPr>
        <w:jc w:val="both"/>
        <w:rPr>
          <w:rFonts w:ascii="Arial" w:hAnsi="Arial" w:cs="Arial"/>
          <w:color w:val="FF0000"/>
        </w:rPr>
      </w:pPr>
    </w:p>
    <w:p w14:paraId="2A1307DB" w14:textId="39EFB99C" w:rsidR="002F6ABB" w:rsidRPr="00CB4B23" w:rsidRDefault="002F6ABB" w:rsidP="002F6ABB">
      <w:pPr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CB4B23">
        <w:rPr>
          <w:rFonts w:ascii="Arial" w:hAnsi="Arial" w:cs="Arial"/>
          <w:b/>
        </w:rPr>
        <w:t>CAPITULO V. MOBILIARIO</w:t>
      </w:r>
      <w:r w:rsidR="00F56FF7">
        <w:rPr>
          <w:rFonts w:ascii="Arial" w:hAnsi="Arial" w:cs="Arial"/>
          <w:b/>
        </w:rPr>
        <w:t>.</w:t>
      </w:r>
    </w:p>
    <w:p w14:paraId="3721319A" w14:textId="77777777" w:rsidR="002F6ABB" w:rsidRPr="00CB4B23" w:rsidRDefault="002F6ABB" w:rsidP="002F6ABB">
      <w:pPr>
        <w:ind w:left="360"/>
        <w:jc w:val="both"/>
        <w:rPr>
          <w:rFonts w:ascii="Arial" w:hAnsi="Arial" w:cs="Arial"/>
          <w:b/>
        </w:rPr>
      </w:pPr>
      <w:r w:rsidRPr="00CB4B23">
        <w:rPr>
          <w:rFonts w:ascii="Arial" w:hAnsi="Arial" w:cs="Arial"/>
          <w:b/>
        </w:rPr>
        <w:t xml:space="preserve"> </w:t>
      </w:r>
    </w:p>
    <w:p w14:paraId="0F78C102" w14:textId="487FBECA" w:rsidR="002F6ABB" w:rsidRPr="00CB4B23" w:rsidRDefault="00CB4B23" w:rsidP="002F6ABB">
      <w:pPr>
        <w:jc w:val="both"/>
        <w:rPr>
          <w:rFonts w:ascii="Arial" w:hAnsi="Arial" w:cs="Arial"/>
        </w:rPr>
      </w:pPr>
      <w:r w:rsidRPr="00CB4B23">
        <w:rPr>
          <w:rFonts w:ascii="Arial" w:hAnsi="Arial" w:cs="Arial"/>
        </w:rPr>
        <w:t>No se aceptarán los gastos de elementos considerados gastos de suministros o activos corrientes.</w:t>
      </w:r>
      <w:r>
        <w:rPr>
          <w:rFonts w:ascii="Arial" w:hAnsi="Arial" w:cs="Arial"/>
        </w:rPr>
        <w:t xml:space="preserve"> </w:t>
      </w:r>
      <w:r w:rsidR="002F6ABB" w:rsidRPr="00CB4B23">
        <w:rPr>
          <w:rFonts w:ascii="Arial" w:hAnsi="Arial" w:cs="Arial"/>
        </w:rPr>
        <w:t>Según el siguiente desglose</w:t>
      </w:r>
      <w:r w:rsidR="002F6ABB" w:rsidRPr="00CB4B23">
        <w:rPr>
          <w:rFonts w:ascii="Arial" w:hAnsi="Arial" w:cs="Arial"/>
          <w:i/>
        </w:rPr>
        <w:t xml:space="preserve"> (</w:t>
      </w:r>
      <w:r w:rsidR="002F6ABB" w:rsidRPr="00CB4B23">
        <w:rPr>
          <w:rFonts w:ascii="Arial" w:hAnsi="Arial" w:cs="Arial"/>
        </w:rPr>
        <w:t>presupuestos, facturas proforma o copias de facturas)</w:t>
      </w:r>
      <w:r w:rsidR="002F6ABB" w:rsidRPr="00CB4B23">
        <w:rPr>
          <w:rFonts w:ascii="Arial" w:hAnsi="Arial" w:cs="Arial"/>
          <w:i/>
        </w:rPr>
        <w:t>:</w:t>
      </w:r>
    </w:p>
    <w:p w14:paraId="269117F6" w14:textId="77777777" w:rsidR="002F6ABB" w:rsidRPr="00CB4B23" w:rsidRDefault="002F6ABB" w:rsidP="002F6ABB">
      <w:pPr>
        <w:ind w:left="360"/>
        <w:jc w:val="both"/>
        <w:rPr>
          <w:rFonts w:ascii="Arial" w:hAnsi="Arial" w:cs="Arial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6"/>
        <w:gridCol w:w="1959"/>
        <w:gridCol w:w="1973"/>
        <w:gridCol w:w="1936"/>
      </w:tblGrid>
      <w:tr w:rsidR="00CB4B23" w:rsidRPr="00CB4B23" w14:paraId="4C109783" w14:textId="77777777" w:rsidTr="00D053ED">
        <w:trPr>
          <w:jc w:val="right"/>
        </w:trPr>
        <w:tc>
          <w:tcPr>
            <w:tcW w:w="2835" w:type="dxa"/>
          </w:tcPr>
          <w:p w14:paraId="2750EE9E" w14:textId="77777777" w:rsidR="002F6ABB" w:rsidRPr="00CB4B23" w:rsidRDefault="002F6ABB" w:rsidP="00D053ED">
            <w:pPr>
              <w:jc w:val="center"/>
              <w:rPr>
                <w:rFonts w:ascii="Arial" w:hAnsi="Arial" w:cs="Arial"/>
              </w:rPr>
            </w:pPr>
            <w:r w:rsidRPr="00CB4B23">
              <w:rPr>
                <w:rFonts w:ascii="Arial" w:hAnsi="Arial" w:cs="Arial"/>
              </w:rPr>
              <w:t>Nº PRESUPUESTO O FACTURA</w:t>
            </w:r>
          </w:p>
        </w:tc>
        <w:tc>
          <w:tcPr>
            <w:tcW w:w="2099" w:type="dxa"/>
          </w:tcPr>
          <w:p w14:paraId="66DEEA5A" w14:textId="77777777" w:rsidR="002F6ABB" w:rsidRPr="00CB4B23" w:rsidRDefault="002F6ABB" w:rsidP="00D053ED">
            <w:pPr>
              <w:jc w:val="center"/>
              <w:rPr>
                <w:rFonts w:ascii="Arial" w:hAnsi="Arial" w:cs="Arial"/>
              </w:rPr>
            </w:pPr>
            <w:r w:rsidRPr="00CB4B23">
              <w:rPr>
                <w:rFonts w:ascii="Arial" w:hAnsi="Arial" w:cs="Arial"/>
              </w:rPr>
              <w:t>PROVEDOR</w:t>
            </w:r>
          </w:p>
        </w:tc>
        <w:tc>
          <w:tcPr>
            <w:tcW w:w="2119" w:type="dxa"/>
          </w:tcPr>
          <w:p w14:paraId="10D17F6D" w14:textId="77777777" w:rsidR="002F6ABB" w:rsidRPr="00CB4B23" w:rsidRDefault="002F6ABB" w:rsidP="00D053ED">
            <w:pPr>
              <w:jc w:val="center"/>
              <w:rPr>
                <w:rFonts w:ascii="Arial" w:hAnsi="Arial" w:cs="Arial"/>
              </w:rPr>
            </w:pPr>
            <w:r w:rsidRPr="00CB4B23">
              <w:rPr>
                <w:rFonts w:ascii="Arial" w:hAnsi="Arial" w:cs="Arial"/>
              </w:rPr>
              <w:t>CONCEPTO</w:t>
            </w:r>
          </w:p>
        </w:tc>
        <w:tc>
          <w:tcPr>
            <w:tcW w:w="2125" w:type="dxa"/>
          </w:tcPr>
          <w:p w14:paraId="50122E52" w14:textId="77777777" w:rsidR="002F6ABB" w:rsidRPr="00CB4B23" w:rsidRDefault="002F6ABB" w:rsidP="00D053ED">
            <w:pPr>
              <w:jc w:val="center"/>
              <w:rPr>
                <w:rFonts w:ascii="Arial" w:hAnsi="Arial" w:cs="Arial"/>
              </w:rPr>
            </w:pPr>
            <w:r w:rsidRPr="00CB4B23">
              <w:rPr>
                <w:rFonts w:ascii="Arial" w:hAnsi="Arial" w:cs="Arial"/>
              </w:rPr>
              <w:t>IMPORTE</w:t>
            </w:r>
          </w:p>
          <w:p w14:paraId="6487E2B1" w14:textId="77777777" w:rsidR="002F6ABB" w:rsidRPr="00CB4B23" w:rsidRDefault="002F6ABB" w:rsidP="00D053ED">
            <w:pPr>
              <w:jc w:val="center"/>
              <w:rPr>
                <w:rFonts w:ascii="Arial" w:hAnsi="Arial" w:cs="Arial"/>
              </w:rPr>
            </w:pPr>
            <w:r w:rsidRPr="00CB4B23">
              <w:rPr>
                <w:rFonts w:ascii="Arial" w:hAnsi="Arial" w:cs="Arial"/>
              </w:rPr>
              <w:t>(</w:t>
            </w:r>
            <w:r w:rsidRPr="00CB4B23">
              <w:rPr>
                <w:rFonts w:ascii="Arial" w:hAnsi="Arial" w:cs="Arial"/>
                <w:b/>
              </w:rPr>
              <w:t>Sin IVA</w:t>
            </w:r>
            <w:r w:rsidRPr="00CB4B23">
              <w:rPr>
                <w:rFonts w:ascii="Arial" w:hAnsi="Arial" w:cs="Arial"/>
              </w:rPr>
              <w:t>)</w:t>
            </w:r>
          </w:p>
        </w:tc>
      </w:tr>
      <w:tr w:rsidR="00CB4B23" w:rsidRPr="00CB4B23" w14:paraId="675DEBA8" w14:textId="77777777" w:rsidTr="00D053ED">
        <w:trPr>
          <w:jc w:val="right"/>
        </w:trPr>
        <w:tc>
          <w:tcPr>
            <w:tcW w:w="2835" w:type="dxa"/>
          </w:tcPr>
          <w:p w14:paraId="3391560E" w14:textId="77777777" w:rsidR="002F6ABB" w:rsidRPr="00CB4B23" w:rsidRDefault="002F6ABB" w:rsidP="00D053ED">
            <w:pPr>
              <w:jc w:val="both"/>
              <w:rPr>
                <w:rFonts w:ascii="Arial" w:hAnsi="Arial" w:cs="Arial"/>
              </w:rPr>
            </w:pPr>
            <w:r w:rsidRPr="00CB4B23">
              <w:rPr>
                <w:rFonts w:ascii="Arial" w:hAnsi="Arial" w:cs="Arial"/>
              </w:rPr>
              <w:t>1</w:t>
            </w:r>
          </w:p>
        </w:tc>
        <w:tc>
          <w:tcPr>
            <w:tcW w:w="2099" w:type="dxa"/>
          </w:tcPr>
          <w:p w14:paraId="699F2C47" w14:textId="77777777" w:rsidR="002F6ABB" w:rsidRPr="00CB4B23" w:rsidRDefault="002F6ABB" w:rsidP="00D053E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19" w:type="dxa"/>
          </w:tcPr>
          <w:p w14:paraId="1A728DCA" w14:textId="77777777" w:rsidR="002F6ABB" w:rsidRPr="00CB4B23" w:rsidRDefault="002F6ABB" w:rsidP="00D053E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5" w:type="dxa"/>
          </w:tcPr>
          <w:p w14:paraId="37B64ABC" w14:textId="77777777" w:rsidR="002F6ABB" w:rsidRPr="00CB4B23" w:rsidRDefault="002F6ABB" w:rsidP="00D053ED">
            <w:pPr>
              <w:jc w:val="right"/>
              <w:rPr>
                <w:rFonts w:ascii="Arial" w:hAnsi="Arial" w:cs="Arial"/>
              </w:rPr>
            </w:pPr>
            <w:r w:rsidRPr="00CB4B23">
              <w:rPr>
                <w:rFonts w:ascii="Arial" w:hAnsi="Arial" w:cs="Arial"/>
              </w:rPr>
              <w:t>€</w:t>
            </w:r>
          </w:p>
        </w:tc>
      </w:tr>
      <w:tr w:rsidR="00CB4B23" w:rsidRPr="00CB4B23" w14:paraId="7B58B9E1" w14:textId="77777777" w:rsidTr="00D053ED">
        <w:trPr>
          <w:jc w:val="right"/>
        </w:trPr>
        <w:tc>
          <w:tcPr>
            <w:tcW w:w="2835" w:type="dxa"/>
          </w:tcPr>
          <w:p w14:paraId="19267250" w14:textId="77777777" w:rsidR="002F6ABB" w:rsidRPr="00CB4B23" w:rsidRDefault="002F6ABB" w:rsidP="00D053ED">
            <w:pPr>
              <w:jc w:val="both"/>
              <w:rPr>
                <w:rFonts w:ascii="Arial" w:hAnsi="Arial" w:cs="Arial"/>
              </w:rPr>
            </w:pPr>
            <w:r w:rsidRPr="00CB4B23">
              <w:rPr>
                <w:rFonts w:ascii="Arial" w:hAnsi="Arial" w:cs="Arial"/>
              </w:rPr>
              <w:t>2</w:t>
            </w:r>
          </w:p>
        </w:tc>
        <w:tc>
          <w:tcPr>
            <w:tcW w:w="2099" w:type="dxa"/>
          </w:tcPr>
          <w:p w14:paraId="72FC1836" w14:textId="77777777" w:rsidR="002F6ABB" w:rsidRPr="00CB4B23" w:rsidRDefault="002F6ABB" w:rsidP="00D053E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19" w:type="dxa"/>
          </w:tcPr>
          <w:p w14:paraId="4C39D5D0" w14:textId="77777777" w:rsidR="002F6ABB" w:rsidRPr="00CB4B23" w:rsidRDefault="002F6ABB" w:rsidP="00D053E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5" w:type="dxa"/>
          </w:tcPr>
          <w:p w14:paraId="61CC72B0" w14:textId="77777777" w:rsidR="002F6ABB" w:rsidRPr="00CB4B23" w:rsidRDefault="002F6ABB" w:rsidP="00D053ED">
            <w:pPr>
              <w:jc w:val="right"/>
              <w:rPr>
                <w:rFonts w:ascii="Arial" w:hAnsi="Arial" w:cs="Arial"/>
              </w:rPr>
            </w:pPr>
            <w:r w:rsidRPr="00CB4B23">
              <w:rPr>
                <w:rFonts w:ascii="Arial" w:hAnsi="Arial" w:cs="Arial"/>
              </w:rPr>
              <w:t>€</w:t>
            </w:r>
          </w:p>
        </w:tc>
      </w:tr>
      <w:tr w:rsidR="00CB4B23" w:rsidRPr="00CB4B23" w14:paraId="701721D6" w14:textId="77777777" w:rsidTr="00D053ED">
        <w:trPr>
          <w:jc w:val="right"/>
        </w:trPr>
        <w:tc>
          <w:tcPr>
            <w:tcW w:w="2835" w:type="dxa"/>
          </w:tcPr>
          <w:p w14:paraId="15DFD4D1" w14:textId="77777777" w:rsidR="002F6ABB" w:rsidRPr="00CB4B23" w:rsidRDefault="002F6ABB" w:rsidP="00D053ED">
            <w:pPr>
              <w:jc w:val="both"/>
              <w:rPr>
                <w:rFonts w:ascii="Arial" w:hAnsi="Arial" w:cs="Arial"/>
              </w:rPr>
            </w:pPr>
            <w:r w:rsidRPr="00CB4B23">
              <w:rPr>
                <w:rFonts w:ascii="Arial" w:hAnsi="Arial" w:cs="Arial"/>
              </w:rPr>
              <w:t>3</w:t>
            </w:r>
          </w:p>
        </w:tc>
        <w:tc>
          <w:tcPr>
            <w:tcW w:w="2099" w:type="dxa"/>
          </w:tcPr>
          <w:p w14:paraId="46F414F1" w14:textId="77777777" w:rsidR="002F6ABB" w:rsidRPr="00CB4B23" w:rsidRDefault="002F6ABB" w:rsidP="00D053E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19" w:type="dxa"/>
          </w:tcPr>
          <w:p w14:paraId="1CD4322D" w14:textId="77777777" w:rsidR="002F6ABB" w:rsidRPr="00CB4B23" w:rsidRDefault="002F6ABB" w:rsidP="00D053E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5" w:type="dxa"/>
          </w:tcPr>
          <w:p w14:paraId="1395ACE9" w14:textId="77777777" w:rsidR="002F6ABB" w:rsidRPr="00CB4B23" w:rsidRDefault="002F6ABB" w:rsidP="00D053ED">
            <w:pPr>
              <w:jc w:val="right"/>
              <w:rPr>
                <w:rFonts w:ascii="Arial" w:hAnsi="Arial" w:cs="Arial"/>
              </w:rPr>
            </w:pPr>
            <w:r w:rsidRPr="00CB4B23">
              <w:rPr>
                <w:rFonts w:ascii="Arial" w:hAnsi="Arial" w:cs="Arial"/>
              </w:rPr>
              <w:t>€</w:t>
            </w:r>
          </w:p>
        </w:tc>
      </w:tr>
      <w:tr w:rsidR="00CB4B23" w:rsidRPr="00CB4B23" w14:paraId="5E712345" w14:textId="77777777" w:rsidTr="00D053ED">
        <w:trPr>
          <w:jc w:val="right"/>
        </w:trPr>
        <w:tc>
          <w:tcPr>
            <w:tcW w:w="2835" w:type="dxa"/>
          </w:tcPr>
          <w:p w14:paraId="4279FB9D" w14:textId="77777777" w:rsidR="002F6ABB" w:rsidRPr="00CB4B23" w:rsidRDefault="002F6ABB" w:rsidP="00D053ED">
            <w:pPr>
              <w:jc w:val="both"/>
              <w:rPr>
                <w:rFonts w:ascii="Arial" w:hAnsi="Arial" w:cs="Arial"/>
              </w:rPr>
            </w:pPr>
            <w:r w:rsidRPr="00CB4B23">
              <w:rPr>
                <w:rFonts w:ascii="Arial" w:hAnsi="Arial" w:cs="Arial"/>
              </w:rPr>
              <w:t>…</w:t>
            </w:r>
          </w:p>
        </w:tc>
        <w:tc>
          <w:tcPr>
            <w:tcW w:w="2099" w:type="dxa"/>
          </w:tcPr>
          <w:p w14:paraId="5CB68D07" w14:textId="77777777" w:rsidR="002F6ABB" w:rsidRPr="00CB4B23" w:rsidRDefault="002F6ABB" w:rsidP="00D053E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19" w:type="dxa"/>
          </w:tcPr>
          <w:p w14:paraId="624D1AF6" w14:textId="77777777" w:rsidR="002F6ABB" w:rsidRPr="00CB4B23" w:rsidRDefault="002F6ABB" w:rsidP="00D053E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5" w:type="dxa"/>
          </w:tcPr>
          <w:p w14:paraId="43102BE7" w14:textId="77777777" w:rsidR="002F6ABB" w:rsidRPr="00CB4B23" w:rsidRDefault="002F6ABB" w:rsidP="00D053ED">
            <w:pPr>
              <w:jc w:val="right"/>
              <w:rPr>
                <w:rFonts w:ascii="Arial" w:hAnsi="Arial" w:cs="Arial"/>
              </w:rPr>
            </w:pPr>
            <w:r w:rsidRPr="00CB4B23">
              <w:rPr>
                <w:rFonts w:ascii="Arial" w:hAnsi="Arial" w:cs="Arial"/>
              </w:rPr>
              <w:t>€</w:t>
            </w:r>
          </w:p>
        </w:tc>
      </w:tr>
      <w:tr w:rsidR="00CB4B23" w:rsidRPr="00CB4B23" w14:paraId="08D88F41" w14:textId="77777777" w:rsidTr="00D053ED">
        <w:trPr>
          <w:jc w:val="right"/>
        </w:trPr>
        <w:tc>
          <w:tcPr>
            <w:tcW w:w="7053" w:type="dxa"/>
            <w:gridSpan w:val="3"/>
          </w:tcPr>
          <w:p w14:paraId="3562EC8D" w14:textId="77777777" w:rsidR="002F6ABB" w:rsidRPr="00CB4B23" w:rsidRDefault="002F6ABB" w:rsidP="00D053ED">
            <w:pPr>
              <w:jc w:val="right"/>
              <w:rPr>
                <w:rFonts w:ascii="Arial" w:hAnsi="Arial" w:cs="Arial"/>
              </w:rPr>
            </w:pPr>
            <w:proofErr w:type="gramStart"/>
            <w:r w:rsidRPr="00CB4B23">
              <w:rPr>
                <w:rFonts w:ascii="Arial" w:hAnsi="Arial" w:cs="Arial"/>
                <w:b/>
              </w:rPr>
              <w:t>TOTAL</w:t>
            </w:r>
            <w:proofErr w:type="gramEnd"/>
            <w:r w:rsidRPr="00CB4B23">
              <w:rPr>
                <w:rFonts w:ascii="Arial" w:hAnsi="Arial" w:cs="Arial"/>
                <w:b/>
              </w:rPr>
              <w:t xml:space="preserve"> IMPORTE (SIN IVA)</w:t>
            </w:r>
          </w:p>
        </w:tc>
        <w:tc>
          <w:tcPr>
            <w:tcW w:w="2125" w:type="dxa"/>
          </w:tcPr>
          <w:p w14:paraId="2F19B8F0" w14:textId="77777777" w:rsidR="002F6ABB" w:rsidRPr="00CB4B23" w:rsidRDefault="002F6ABB" w:rsidP="00D053ED">
            <w:pPr>
              <w:jc w:val="right"/>
              <w:rPr>
                <w:rFonts w:ascii="Arial" w:hAnsi="Arial" w:cs="Arial"/>
              </w:rPr>
            </w:pPr>
            <w:r w:rsidRPr="00CB4B23">
              <w:rPr>
                <w:rFonts w:ascii="Arial" w:hAnsi="Arial" w:cs="Arial"/>
              </w:rPr>
              <w:t>€</w:t>
            </w:r>
          </w:p>
        </w:tc>
      </w:tr>
    </w:tbl>
    <w:p w14:paraId="1379ABD9" w14:textId="77777777" w:rsidR="002F6ABB" w:rsidRPr="00607642" w:rsidRDefault="002F6ABB" w:rsidP="002F6ABB">
      <w:pPr>
        <w:jc w:val="both"/>
        <w:rPr>
          <w:rFonts w:ascii="Arial" w:hAnsi="Arial" w:cs="Arial"/>
          <w:color w:val="FF0000"/>
        </w:rPr>
      </w:pPr>
    </w:p>
    <w:p w14:paraId="3DC25775" w14:textId="3CB05C08" w:rsidR="002F6ABB" w:rsidRPr="0096751E" w:rsidRDefault="002F6ABB" w:rsidP="002F6ABB">
      <w:pPr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96751E">
        <w:rPr>
          <w:rFonts w:ascii="Arial" w:hAnsi="Arial" w:cs="Arial"/>
          <w:b/>
        </w:rPr>
        <w:t>CAPITULO VI. EQUIPAMIENTO INFORMÁTICO</w:t>
      </w:r>
      <w:r w:rsidRPr="0096751E">
        <w:rPr>
          <w:rFonts w:cs="Arial"/>
        </w:rPr>
        <w:t xml:space="preserve">, </w:t>
      </w:r>
      <w:r w:rsidRPr="0096751E">
        <w:rPr>
          <w:rFonts w:ascii="Arial" w:hAnsi="Arial" w:cs="Arial"/>
          <w:b/>
        </w:rPr>
        <w:t>PROGRAMAS, DISEÑOS PÁGINAS WEB, ETC.</w:t>
      </w:r>
    </w:p>
    <w:p w14:paraId="63A2031C" w14:textId="77777777" w:rsidR="002F6ABB" w:rsidRPr="0096751E" w:rsidRDefault="002F6ABB" w:rsidP="002F6ABB">
      <w:pPr>
        <w:ind w:left="360"/>
        <w:jc w:val="both"/>
        <w:rPr>
          <w:rFonts w:ascii="Arial" w:hAnsi="Arial" w:cs="Arial"/>
        </w:rPr>
      </w:pPr>
    </w:p>
    <w:p w14:paraId="595E40AE" w14:textId="38C3D5C8" w:rsidR="002F6ABB" w:rsidRPr="0096751E" w:rsidRDefault="0096751E" w:rsidP="002F6ABB">
      <w:pPr>
        <w:jc w:val="both"/>
        <w:rPr>
          <w:rFonts w:ascii="Arial" w:hAnsi="Arial" w:cs="Arial"/>
        </w:rPr>
      </w:pPr>
      <w:r w:rsidRPr="0096751E">
        <w:rPr>
          <w:rFonts w:ascii="Arial" w:hAnsi="Arial" w:cs="Arial"/>
        </w:rPr>
        <w:t xml:space="preserve">No se subvencionará la adquisición de teléfonos móviles y fijos, ni el alquiler de los servicios de posicionamiento web, ni los servicios de mantenimiento informático. </w:t>
      </w:r>
      <w:r w:rsidR="002F6ABB" w:rsidRPr="0096751E">
        <w:rPr>
          <w:rFonts w:ascii="Arial" w:hAnsi="Arial" w:cs="Arial"/>
        </w:rPr>
        <w:t>Según el siguiente desglose</w:t>
      </w:r>
      <w:r w:rsidR="002F6ABB" w:rsidRPr="0096751E">
        <w:rPr>
          <w:rFonts w:ascii="Arial" w:hAnsi="Arial" w:cs="Arial"/>
          <w:i/>
        </w:rPr>
        <w:t xml:space="preserve"> </w:t>
      </w:r>
      <w:r w:rsidR="002F6ABB" w:rsidRPr="0096751E">
        <w:rPr>
          <w:rFonts w:ascii="Arial" w:hAnsi="Arial" w:cs="Arial"/>
        </w:rPr>
        <w:t>(presupuestos, facturas proforma o copias de facturas):</w:t>
      </w:r>
    </w:p>
    <w:p w14:paraId="0FE4488D" w14:textId="77777777" w:rsidR="002F6ABB" w:rsidRPr="0096751E" w:rsidRDefault="002F6ABB" w:rsidP="002F6ABB">
      <w:pPr>
        <w:ind w:left="360"/>
        <w:jc w:val="both"/>
        <w:rPr>
          <w:rFonts w:ascii="Arial" w:hAnsi="Arial" w:cs="Arial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7"/>
        <w:gridCol w:w="2049"/>
        <w:gridCol w:w="2012"/>
        <w:gridCol w:w="1986"/>
      </w:tblGrid>
      <w:tr w:rsidR="0096751E" w:rsidRPr="0096751E" w14:paraId="54367733" w14:textId="77777777" w:rsidTr="00D053ED">
        <w:trPr>
          <w:jc w:val="right"/>
        </w:trPr>
        <w:tc>
          <w:tcPr>
            <w:tcW w:w="2774" w:type="dxa"/>
          </w:tcPr>
          <w:p w14:paraId="43C00DEF" w14:textId="77777777" w:rsidR="002F6ABB" w:rsidRPr="0096751E" w:rsidRDefault="002F6ABB" w:rsidP="00D053ED">
            <w:pPr>
              <w:jc w:val="center"/>
              <w:rPr>
                <w:rFonts w:ascii="Arial" w:hAnsi="Arial" w:cs="Arial"/>
              </w:rPr>
            </w:pPr>
            <w:r w:rsidRPr="0096751E">
              <w:rPr>
                <w:rFonts w:ascii="Arial" w:hAnsi="Arial" w:cs="Arial"/>
              </w:rPr>
              <w:t>Nº</w:t>
            </w:r>
          </w:p>
        </w:tc>
        <w:tc>
          <w:tcPr>
            <w:tcW w:w="2160" w:type="dxa"/>
          </w:tcPr>
          <w:p w14:paraId="39E352F4" w14:textId="77777777" w:rsidR="002F6ABB" w:rsidRPr="0096751E" w:rsidRDefault="002F6ABB" w:rsidP="00D053ED">
            <w:pPr>
              <w:jc w:val="center"/>
              <w:rPr>
                <w:rFonts w:ascii="Arial" w:hAnsi="Arial" w:cs="Arial"/>
              </w:rPr>
            </w:pPr>
            <w:r w:rsidRPr="0096751E">
              <w:rPr>
                <w:rFonts w:ascii="Arial" w:hAnsi="Arial" w:cs="Arial"/>
              </w:rPr>
              <w:t>PROVEDOR</w:t>
            </w:r>
          </w:p>
        </w:tc>
        <w:tc>
          <w:tcPr>
            <w:tcW w:w="2119" w:type="dxa"/>
          </w:tcPr>
          <w:p w14:paraId="60F23F45" w14:textId="77777777" w:rsidR="002F6ABB" w:rsidRPr="0096751E" w:rsidRDefault="002F6ABB" w:rsidP="00D053ED">
            <w:pPr>
              <w:jc w:val="center"/>
              <w:rPr>
                <w:rFonts w:ascii="Arial" w:hAnsi="Arial" w:cs="Arial"/>
              </w:rPr>
            </w:pPr>
            <w:r w:rsidRPr="0096751E">
              <w:rPr>
                <w:rFonts w:ascii="Arial" w:hAnsi="Arial" w:cs="Arial"/>
              </w:rPr>
              <w:t>CONCEPTO</w:t>
            </w:r>
          </w:p>
        </w:tc>
        <w:tc>
          <w:tcPr>
            <w:tcW w:w="2125" w:type="dxa"/>
          </w:tcPr>
          <w:p w14:paraId="487211BB" w14:textId="77777777" w:rsidR="002F6ABB" w:rsidRPr="0096751E" w:rsidRDefault="002F6ABB" w:rsidP="00D053ED">
            <w:pPr>
              <w:jc w:val="center"/>
              <w:rPr>
                <w:rFonts w:ascii="Arial" w:hAnsi="Arial" w:cs="Arial"/>
              </w:rPr>
            </w:pPr>
            <w:r w:rsidRPr="0096751E">
              <w:rPr>
                <w:rFonts w:ascii="Arial" w:hAnsi="Arial" w:cs="Arial"/>
              </w:rPr>
              <w:t>IMPORTE</w:t>
            </w:r>
          </w:p>
          <w:p w14:paraId="5B1F20B4" w14:textId="77777777" w:rsidR="002F6ABB" w:rsidRPr="0096751E" w:rsidRDefault="002F6ABB" w:rsidP="00D053ED">
            <w:pPr>
              <w:jc w:val="center"/>
              <w:rPr>
                <w:rFonts w:ascii="Arial" w:hAnsi="Arial" w:cs="Arial"/>
              </w:rPr>
            </w:pPr>
            <w:r w:rsidRPr="0096751E">
              <w:rPr>
                <w:rFonts w:ascii="Arial" w:hAnsi="Arial" w:cs="Arial"/>
              </w:rPr>
              <w:t>(</w:t>
            </w:r>
            <w:r w:rsidRPr="0096751E">
              <w:rPr>
                <w:rFonts w:ascii="Arial" w:hAnsi="Arial" w:cs="Arial"/>
                <w:b/>
              </w:rPr>
              <w:t>Sin IVA</w:t>
            </w:r>
            <w:r w:rsidRPr="0096751E">
              <w:rPr>
                <w:rFonts w:ascii="Arial" w:hAnsi="Arial" w:cs="Arial"/>
              </w:rPr>
              <w:t>)</w:t>
            </w:r>
          </w:p>
        </w:tc>
      </w:tr>
      <w:tr w:rsidR="0096751E" w:rsidRPr="0096751E" w14:paraId="1AA9D0AB" w14:textId="77777777" w:rsidTr="00D053ED">
        <w:trPr>
          <w:jc w:val="right"/>
        </w:trPr>
        <w:tc>
          <w:tcPr>
            <w:tcW w:w="2774" w:type="dxa"/>
          </w:tcPr>
          <w:p w14:paraId="4887C940" w14:textId="77777777" w:rsidR="002F6ABB" w:rsidRPr="0096751E" w:rsidRDefault="002F6ABB" w:rsidP="00D053ED">
            <w:pPr>
              <w:jc w:val="both"/>
              <w:rPr>
                <w:rFonts w:ascii="Arial" w:hAnsi="Arial" w:cs="Arial"/>
              </w:rPr>
            </w:pPr>
            <w:r w:rsidRPr="0096751E">
              <w:rPr>
                <w:rFonts w:ascii="Arial" w:hAnsi="Arial" w:cs="Arial"/>
              </w:rPr>
              <w:t>1</w:t>
            </w:r>
          </w:p>
        </w:tc>
        <w:tc>
          <w:tcPr>
            <w:tcW w:w="2160" w:type="dxa"/>
          </w:tcPr>
          <w:p w14:paraId="1C408168" w14:textId="77777777" w:rsidR="002F6ABB" w:rsidRPr="0096751E" w:rsidRDefault="002F6ABB" w:rsidP="00D053E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19" w:type="dxa"/>
          </w:tcPr>
          <w:p w14:paraId="71B12E7F" w14:textId="77777777" w:rsidR="002F6ABB" w:rsidRPr="0096751E" w:rsidRDefault="002F6ABB" w:rsidP="00D053E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5" w:type="dxa"/>
          </w:tcPr>
          <w:p w14:paraId="3551B56C" w14:textId="77777777" w:rsidR="002F6ABB" w:rsidRPr="0096751E" w:rsidRDefault="002F6ABB" w:rsidP="00D053ED">
            <w:pPr>
              <w:jc w:val="right"/>
              <w:rPr>
                <w:rFonts w:ascii="Arial" w:hAnsi="Arial" w:cs="Arial"/>
              </w:rPr>
            </w:pPr>
            <w:r w:rsidRPr="0096751E">
              <w:rPr>
                <w:rFonts w:ascii="Arial" w:hAnsi="Arial" w:cs="Arial"/>
              </w:rPr>
              <w:t>€</w:t>
            </w:r>
          </w:p>
        </w:tc>
      </w:tr>
      <w:tr w:rsidR="0096751E" w:rsidRPr="0096751E" w14:paraId="3A496641" w14:textId="77777777" w:rsidTr="00D053ED">
        <w:trPr>
          <w:jc w:val="right"/>
        </w:trPr>
        <w:tc>
          <w:tcPr>
            <w:tcW w:w="2774" w:type="dxa"/>
          </w:tcPr>
          <w:p w14:paraId="7FB70131" w14:textId="77777777" w:rsidR="002F6ABB" w:rsidRPr="0096751E" w:rsidRDefault="002F6ABB" w:rsidP="00D053ED">
            <w:pPr>
              <w:jc w:val="both"/>
              <w:rPr>
                <w:rFonts w:ascii="Arial" w:hAnsi="Arial" w:cs="Arial"/>
              </w:rPr>
            </w:pPr>
            <w:r w:rsidRPr="0096751E">
              <w:rPr>
                <w:rFonts w:ascii="Arial" w:hAnsi="Arial" w:cs="Arial"/>
              </w:rPr>
              <w:t>2</w:t>
            </w:r>
          </w:p>
        </w:tc>
        <w:tc>
          <w:tcPr>
            <w:tcW w:w="2160" w:type="dxa"/>
          </w:tcPr>
          <w:p w14:paraId="2AB5A32C" w14:textId="77777777" w:rsidR="002F6ABB" w:rsidRPr="0096751E" w:rsidRDefault="002F6ABB" w:rsidP="00D053E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19" w:type="dxa"/>
          </w:tcPr>
          <w:p w14:paraId="154197E4" w14:textId="77777777" w:rsidR="002F6ABB" w:rsidRPr="0096751E" w:rsidRDefault="002F6ABB" w:rsidP="00D053E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5" w:type="dxa"/>
          </w:tcPr>
          <w:p w14:paraId="106CD58E" w14:textId="77777777" w:rsidR="002F6ABB" w:rsidRPr="0096751E" w:rsidRDefault="002F6ABB" w:rsidP="00D053ED">
            <w:pPr>
              <w:jc w:val="right"/>
              <w:rPr>
                <w:rFonts w:ascii="Arial" w:hAnsi="Arial" w:cs="Arial"/>
              </w:rPr>
            </w:pPr>
            <w:r w:rsidRPr="0096751E">
              <w:rPr>
                <w:rFonts w:ascii="Arial" w:hAnsi="Arial" w:cs="Arial"/>
              </w:rPr>
              <w:t>€</w:t>
            </w:r>
          </w:p>
        </w:tc>
      </w:tr>
      <w:tr w:rsidR="0096751E" w:rsidRPr="0096751E" w14:paraId="4C157B18" w14:textId="77777777" w:rsidTr="00D053ED">
        <w:trPr>
          <w:jc w:val="right"/>
        </w:trPr>
        <w:tc>
          <w:tcPr>
            <w:tcW w:w="2774" w:type="dxa"/>
          </w:tcPr>
          <w:p w14:paraId="2CE491E6" w14:textId="77777777" w:rsidR="002F6ABB" w:rsidRPr="0096751E" w:rsidRDefault="002F6ABB" w:rsidP="00D053ED">
            <w:pPr>
              <w:jc w:val="both"/>
              <w:rPr>
                <w:rFonts w:ascii="Arial" w:hAnsi="Arial" w:cs="Arial"/>
              </w:rPr>
            </w:pPr>
            <w:r w:rsidRPr="0096751E">
              <w:rPr>
                <w:rFonts w:ascii="Arial" w:hAnsi="Arial" w:cs="Arial"/>
              </w:rPr>
              <w:t>3</w:t>
            </w:r>
          </w:p>
        </w:tc>
        <w:tc>
          <w:tcPr>
            <w:tcW w:w="2160" w:type="dxa"/>
          </w:tcPr>
          <w:p w14:paraId="57BDE691" w14:textId="77777777" w:rsidR="002F6ABB" w:rsidRPr="0096751E" w:rsidRDefault="002F6ABB" w:rsidP="00D053E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19" w:type="dxa"/>
          </w:tcPr>
          <w:p w14:paraId="2B43237E" w14:textId="77777777" w:rsidR="002F6ABB" w:rsidRPr="0096751E" w:rsidRDefault="002F6ABB" w:rsidP="00D053E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5" w:type="dxa"/>
          </w:tcPr>
          <w:p w14:paraId="49B551F2" w14:textId="77777777" w:rsidR="002F6ABB" w:rsidRPr="0096751E" w:rsidRDefault="002F6ABB" w:rsidP="00D053ED">
            <w:pPr>
              <w:jc w:val="right"/>
              <w:rPr>
                <w:rFonts w:ascii="Arial" w:hAnsi="Arial" w:cs="Arial"/>
              </w:rPr>
            </w:pPr>
            <w:r w:rsidRPr="0096751E">
              <w:rPr>
                <w:rFonts w:ascii="Arial" w:hAnsi="Arial" w:cs="Arial"/>
              </w:rPr>
              <w:t>€</w:t>
            </w:r>
          </w:p>
        </w:tc>
      </w:tr>
      <w:tr w:rsidR="0096751E" w:rsidRPr="0096751E" w14:paraId="53E4863C" w14:textId="77777777" w:rsidTr="00D053ED">
        <w:trPr>
          <w:jc w:val="right"/>
        </w:trPr>
        <w:tc>
          <w:tcPr>
            <w:tcW w:w="2774" w:type="dxa"/>
          </w:tcPr>
          <w:p w14:paraId="6F201AD0" w14:textId="77777777" w:rsidR="002F6ABB" w:rsidRPr="0096751E" w:rsidRDefault="002F6ABB" w:rsidP="00D053ED">
            <w:pPr>
              <w:jc w:val="both"/>
              <w:rPr>
                <w:rFonts w:ascii="Arial" w:hAnsi="Arial" w:cs="Arial"/>
              </w:rPr>
            </w:pPr>
            <w:r w:rsidRPr="0096751E">
              <w:rPr>
                <w:rFonts w:ascii="Arial" w:hAnsi="Arial" w:cs="Arial"/>
              </w:rPr>
              <w:t>…</w:t>
            </w:r>
          </w:p>
        </w:tc>
        <w:tc>
          <w:tcPr>
            <w:tcW w:w="2160" w:type="dxa"/>
          </w:tcPr>
          <w:p w14:paraId="3DB18843" w14:textId="77777777" w:rsidR="002F6ABB" w:rsidRPr="0096751E" w:rsidRDefault="002F6ABB" w:rsidP="00D053E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19" w:type="dxa"/>
          </w:tcPr>
          <w:p w14:paraId="5EC53EFD" w14:textId="77777777" w:rsidR="002F6ABB" w:rsidRPr="0096751E" w:rsidRDefault="002F6ABB" w:rsidP="00D053E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5" w:type="dxa"/>
          </w:tcPr>
          <w:p w14:paraId="500E6925" w14:textId="77777777" w:rsidR="002F6ABB" w:rsidRPr="0096751E" w:rsidRDefault="002F6ABB" w:rsidP="00D053ED">
            <w:pPr>
              <w:jc w:val="right"/>
              <w:rPr>
                <w:rFonts w:ascii="Arial" w:hAnsi="Arial" w:cs="Arial"/>
              </w:rPr>
            </w:pPr>
            <w:r w:rsidRPr="0096751E">
              <w:rPr>
                <w:rFonts w:ascii="Arial" w:hAnsi="Arial" w:cs="Arial"/>
              </w:rPr>
              <w:t>€</w:t>
            </w:r>
          </w:p>
        </w:tc>
      </w:tr>
      <w:tr w:rsidR="0096751E" w:rsidRPr="0096751E" w14:paraId="2CEB440F" w14:textId="77777777" w:rsidTr="00D053ED">
        <w:trPr>
          <w:jc w:val="right"/>
        </w:trPr>
        <w:tc>
          <w:tcPr>
            <w:tcW w:w="7053" w:type="dxa"/>
            <w:gridSpan w:val="3"/>
          </w:tcPr>
          <w:p w14:paraId="00FE84D1" w14:textId="77777777" w:rsidR="002F6ABB" w:rsidRPr="0096751E" w:rsidRDefault="002F6ABB" w:rsidP="00D053ED">
            <w:pPr>
              <w:jc w:val="right"/>
              <w:rPr>
                <w:rFonts w:ascii="Arial" w:hAnsi="Arial" w:cs="Arial"/>
              </w:rPr>
            </w:pPr>
            <w:proofErr w:type="gramStart"/>
            <w:r w:rsidRPr="0096751E">
              <w:rPr>
                <w:rFonts w:ascii="Arial" w:hAnsi="Arial" w:cs="Arial"/>
                <w:b/>
              </w:rPr>
              <w:t>TOTAL</w:t>
            </w:r>
            <w:proofErr w:type="gramEnd"/>
            <w:r w:rsidRPr="0096751E">
              <w:rPr>
                <w:rFonts w:ascii="Arial" w:hAnsi="Arial" w:cs="Arial"/>
                <w:b/>
              </w:rPr>
              <w:t xml:space="preserve"> IMPORTE (SIN IVA)</w:t>
            </w:r>
          </w:p>
        </w:tc>
        <w:tc>
          <w:tcPr>
            <w:tcW w:w="2125" w:type="dxa"/>
          </w:tcPr>
          <w:p w14:paraId="3F39F14F" w14:textId="77777777" w:rsidR="002F6ABB" w:rsidRPr="0096751E" w:rsidRDefault="002F6ABB" w:rsidP="00D053ED">
            <w:pPr>
              <w:jc w:val="right"/>
              <w:rPr>
                <w:rFonts w:ascii="Arial" w:hAnsi="Arial" w:cs="Arial"/>
              </w:rPr>
            </w:pPr>
            <w:r w:rsidRPr="0096751E">
              <w:rPr>
                <w:rFonts w:ascii="Arial" w:hAnsi="Arial" w:cs="Arial"/>
              </w:rPr>
              <w:t>€</w:t>
            </w:r>
          </w:p>
        </w:tc>
      </w:tr>
    </w:tbl>
    <w:p w14:paraId="589EC904" w14:textId="77777777" w:rsidR="002F6ABB" w:rsidRPr="00607642" w:rsidRDefault="002F6ABB" w:rsidP="002F6ABB">
      <w:pPr>
        <w:jc w:val="both"/>
        <w:rPr>
          <w:rFonts w:ascii="Arial" w:hAnsi="Arial" w:cs="Arial"/>
          <w:color w:val="FF0000"/>
        </w:rPr>
      </w:pPr>
    </w:p>
    <w:p w14:paraId="5E9288ED" w14:textId="77777777" w:rsidR="002F6ABB" w:rsidRPr="00607642" w:rsidRDefault="002F6ABB" w:rsidP="002F6ABB">
      <w:pPr>
        <w:jc w:val="both"/>
        <w:rPr>
          <w:rFonts w:ascii="Arial" w:hAnsi="Arial" w:cs="Arial"/>
          <w:color w:val="FF0000"/>
        </w:rPr>
      </w:pPr>
    </w:p>
    <w:p w14:paraId="5003F2A3" w14:textId="77777777" w:rsidR="00F56FF7" w:rsidRDefault="00F56FF7" w:rsidP="00F56FF7">
      <w:pPr>
        <w:ind w:left="1440"/>
        <w:jc w:val="both"/>
        <w:rPr>
          <w:rFonts w:ascii="Arial" w:hAnsi="Arial" w:cs="Arial"/>
        </w:rPr>
      </w:pPr>
    </w:p>
    <w:p w14:paraId="369BCA35" w14:textId="00E94629" w:rsidR="002F6ABB" w:rsidRPr="00F56FF7" w:rsidRDefault="002F6ABB" w:rsidP="00F56FF7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F56FF7">
        <w:rPr>
          <w:rFonts w:ascii="Arial" w:hAnsi="Arial" w:cs="Arial"/>
          <w:b/>
        </w:rPr>
        <w:t>CAPITULO VII. VEHÍCULO NUEVO</w:t>
      </w:r>
      <w:r w:rsidRPr="00F56FF7">
        <w:rPr>
          <w:rFonts w:ascii="Arial" w:hAnsi="Arial" w:cs="Arial"/>
        </w:rPr>
        <w:t xml:space="preserve"> (</w:t>
      </w:r>
      <w:r w:rsidRPr="00F56FF7">
        <w:rPr>
          <w:rFonts w:ascii="Arial" w:hAnsi="Arial" w:cs="Arial"/>
          <w:b/>
        </w:rPr>
        <w:t>afecto a la actividad económica</w:t>
      </w:r>
      <w:r w:rsidRPr="00F56FF7">
        <w:rPr>
          <w:rFonts w:ascii="Arial" w:hAnsi="Arial" w:cs="Arial"/>
        </w:rPr>
        <w:t>)</w:t>
      </w:r>
      <w:r w:rsidR="00F56FF7">
        <w:rPr>
          <w:rFonts w:ascii="Arial" w:hAnsi="Arial" w:cs="Arial"/>
        </w:rPr>
        <w:t>.</w:t>
      </w:r>
    </w:p>
    <w:p w14:paraId="11A9327E" w14:textId="77777777" w:rsidR="002F6ABB" w:rsidRPr="00882222" w:rsidRDefault="002F6ABB" w:rsidP="002F6ABB">
      <w:pPr>
        <w:ind w:left="360"/>
        <w:jc w:val="both"/>
        <w:rPr>
          <w:rFonts w:ascii="Arial" w:hAnsi="Arial" w:cs="Arial"/>
        </w:rPr>
      </w:pPr>
    </w:p>
    <w:p w14:paraId="2302BA15" w14:textId="108B4D67" w:rsidR="002F6ABB" w:rsidRPr="00882222" w:rsidRDefault="002F6ABB" w:rsidP="002F6ABB">
      <w:pPr>
        <w:jc w:val="both"/>
        <w:rPr>
          <w:rFonts w:ascii="Arial" w:hAnsi="Arial" w:cs="Arial"/>
        </w:rPr>
      </w:pPr>
      <w:r w:rsidRPr="00882222">
        <w:rPr>
          <w:rFonts w:ascii="Arial" w:hAnsi="Arial" w:cs="Arial"/>
        </w:rPr>
        <w:t>Sólo se admitirá</w:t>
      </w:r>
      <w:r w:rsidR="002F6C13" w:rsidRPr="00882222">
        <w:rPr>
          <w:rFonts w:ascii="Arial" w:hAnsi="Arial" w:cs="Arial"/>
        </w:rPr>
        <w:t xml:space="preserve"> la compra de </w:t>
      </w:r>
      <w:r w:rsidR="002F6C13" w:rsidRPr="00882222">
        <w:rPr>
          <w:rFonts w:ascii="Arial" w:hAnsi="Arial" w:cs="Arial"/>
          <w:b/>
        </w:rPr>
        <w:t>un vehículo</w:t>
      </w:r>
      <w:r w:rsidR="002F6C13" w:rsidRPr="00882222">
        <w:rPr>
          <w:rFonts w:ascii="Arial" w:hAnsi="Arial" w:cs="Arial"/>
        </w:rPr>
        <w:t>,</w:t>
      </w:r>
      <w:r w:rsidRPr="00882222">
        <w:rPr>
          <w:rFonts w:ascii="Arial" w:hAnsi="Arial" w:cs="Arial"/>
        </w:rPr>
        <w:t xml:space="preserve"> que se</w:t>
      </w:r>
      <w:r w:rsidR="002F6C13" w:rsidRPr="00882222">
        <w:rPr>
          <w:rFonts w:ascii="Arial" w:hAnsi="Arial" w:cs="Arial"/>
        </w:rPr>
        <w:t>rá</w:t>
      </w:r>
      <w:r w:rsidRPr="00882222">
        <w:rPr>
          <w:rFonts w:ascii="Arial" w:hAnsi="Arial" w:cs="Arial"/>
        </w:rPr>
        <w:t xml:space="preserve"> valorado por esta administración, como necesario de manera indubitada al desarrollo de la actividad y en propiedad. </w:t>
      </w:r>
    </w:p>
    <w:p w14:paraId="3AA974D9" w14:textId="77777777" w:rsidR="002F6ABB" w:rsidRPr="00882222" w:rsidRDefault="002F6ABB" w:rsidP="002F6ABB">
      <w:pPr>
        <w:jc w:val="both"/>
        <w:rPr>
          <w:rFonts w:ascii="Arial" w:hAnsi="Arial" w:cs="Arial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8"/>
        <w:gridCol w:w="1577"/>
        <w:gridCol w:w="2212"/>
        <w:gridCol w:w="1701"/>
        <w:gridCol w:w="1836"/>
      </w:tblGrid>
      <w:tr w:rsidR="00882222" w:rsidRPr="00882222" w14:paraId="2C229CFE" w14:textId="77777777" w:rsidTr="00882222">
        <w:trPr>
          <w:jc w:val="right"/>
        </w:trPr>
        <w:tc>
          <w:tcPr>
            <w:tcW w:w="1168" w:type="dxa"/>
            <w:vAlign w:val="center"/>
          </w:tcPr>
          <w:p w14:paraId="638AF3C0" w14:textId="27981823" w:rsidR="00882222" w:rsidRPr="00882222" w:rsidRDefault="00882222" w:rsidP="00D05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2222">
              <w:rPr>
                <w:rFonts w:ascii="Arial" w:hAnsi="Arial" w:cs="Arial"/>
                <w:sz w:val="18"/>
                <w:szCs w:val="18"/>
              </w:rPr>
              <w:t>TIPO DE VEHÍCULO</w:t>
            </w:r>
          </w:p>
        </w:tc>
        <w:tc>
          <w:tcPr>
            <w:tcW w:w="1577" w:type="dxa"/>
            <w:vAlign w:val="center"/>
          </w:tcPr>
          <w:p w14:paraId="2585B121" w14:textId="2D7F3CAD" w:rsidR="00882222" w:rsidRPr="00882222" w:rsidRDefault="00882222" w:rsidP="00D05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2222">
              <w:rPr>
                <w:rFonts w:ascii="Arial" w:hAnsi="Arial" w:cs="Arial"/>
                <w:sz w:val="18"/>
                <w:szCs w:val="18"/>
              </w:rPr>
              <w:t>N.º PRESUPUESTO O FACTURA</w:t>
            </w:r>
          </w:p>
        </w:tc>
        <w:tc>
          <w:tcPr>
            <w:tcW w:w="2212" w:type="dxa"/>
            <w:vAlign w:val="center"/>
          </w:tcPr>
          <w:p w14:paraId="14E8F6F6" w14:textId="125AD4AB" w:rsidR="00882222" w:rsidRPr="00882222" w:rsidRDefault="00882222" w:rsidP="00D05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2222">
              <w:rPr>
                <w:rFonts w:ascii="Arial" w:hAnsi="Arial" w:cs="Arial"/>
                <w:sz w:val="18"/>
                <w:szCs w:val="18"/>
              </w:rPr>
              <w:t>PROVE</w:t>
            </w:r>
            <w:r w:rsidR="00DC5DFD">
              <w:rPr>
                <w:rFonts w:ascii="Arial" w:hAnsi="Arial" w:cs="Arial"/>
                <w:sz w:val="18"/>
                <w:szCs w:val="18"/>
              </w:rPr>
              <w:t>E</w:t>
            </w:r>
            <w:r w:rsidRPr="00882222">
              <w:rPr>
                <w:rFonts w:ascii="Arial" w:hAnsi="Arial" w:cs="Arial"/>
                <w:sz w:val="18"/>
                <w:szCs w:val="18"/>
              </w:rPr>
              <w:t>DOR</w:t>
            </w:r>
          </w:p>
        </w:tc>
        <w:tc>
          <w:tcPr>
            <w:tcW w:w="1701" w:type="dxa"/>
            <w:vAlign w:val="center"/>
          </w:tcPr>
          <w:p w14:paraId="48570924" w14:textId="77777777" w:rsidR="00882222" w:rsidRPr="00882222" w:rsidRDefault="00882222" w:rsidP="00D05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2222">
              <w:rPr>
                <w:rFonts w:ascii="Arial" w:hAnsi="Arial" w:cs="Arial"/>
                <w:sz w:val="18"/>
                <w:szCs w:val="18"/>
              </w:rPr>
              <w:t>MODELO</w:t>
            </w:r>
          </w:p>
        </w:tc>
        <w:tc>
          <w:tcPr>
            <w:tcW w:w="1836" w:type="dxa"/>
            <w:vAlign w:val="center"/>
          </w:tcPr>
          <w:p w14:paraId="4E0698BF" w14:textId="77777777" w:rsidR="00882222" w:rsidRPr="00882222" w:rsidRDefault="00882222" w:rsidP="00D05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2222">
              <w:rPr>
                <w:rFonts w:ascii="Arial" w:hAnsi="Arial" w:cs="Arial"/>
                <w:sz w:val="18"/>
                <w:szCs w:val="18"/>
              </w:rPr>
              <w:t>IMPORTE</w:t>
            </w:r>
          </w:p>
          <w:p w14:paraId="67DA0294" w14:textId="4CC33D0B" w:rsidR="00882222" w:rsidRPr="00882222" w:rsidRDefault="00882222" w:rsidP="008822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82222">
              <w:rPr>
                <w:rFonts w:ascii="Arial" w:hAnsi="Arial" w:cs="Arial"/>
                <w:b/>
                <w:sz w:val="18"/>
                <w:szCs w:val="18"/>
              </w:rPr>
              <w:t>(50% Turismo / 100% Vehículo industrial)</w:t>
            </w:r>
          </w:p>
          <w:p w14:paraId="6E1EBC16" w14:textId="27141765" w:rsidR="00882222" w:rsidRPr="00882222" w:rsidRDefault="00882222" w:rsidP="008822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2222">
              <w:rPr>
                <w:rFonts w:ascii="Arial" w:hAnsi="Arial" w:cs="Arial"/>
                <w:b/>
                <w:sz w:val="18"/>
                <w:szCs w:val="18"/>
              </w:rPr>
              <w:t>Sin IVA</w:t>
            </w:r>
          </w:p>
        </w:tc>
      </w:tr>
      <w:tr w:rsidR="00882222" w:rsidRPr="00882222" w14:paraId="7FBE12BD" w14:textId="77777777" w:rsidTr="00882222">
        <w:trPr>
          <w:jc w:val="right"/>
        </w:trPr>
        <w:tc>
          <w:tcPr>
            <w:tcW w:w="1168" w:type="dxa"/>
            <w:vAlign w:val="center"/>
          </w:tcPr>
          <w:p w14:paraId="26183882" w14:textId="77777777" w:rsidR="00882222" w:rsidRPr="00882222" w:rsidRDefault="00882222" w:rsidP="008822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7C7C1AA" w14:textId="77777777" w:rsidR="00882222" w:rsidRPr="00DC5DFD" w:rsidRDefault="00882222" w:rsidP="008822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5DFD">
              <w:rPr>
                <w:rFonts w:ascii="Arial" w:hAnsi="Arial" w:cs="Arial"/>
                <w:sz w:val="16"/>
                <w:szCs w:val="16"/>
              </w:rPr>
              <w:t>TURISMO</w:t>
            </w:r>
          </w:p>
          <w:p w14:paraId="34361FAE" w14:textId="6E79F563" w:rsidR="00882222" w:rsidRPr="00882222" w:rsidRDefault="00882222" w:rsidP="008822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7" w:type="dxa"/>
            <w:vAlign w:val="center"/>
          </w:tcPr>
          <w:p w14:paraId="46ED7FA2" w14:textId="64B5F99E" w:rsidR="00882222" w:rsidRPr="00882222" w:rsidRDefault="00882222" w:rsidP="008822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0464F02" w14:textId="77777777" w:rsidR="00882222" w:rsidRPr="00882222" w:rsidRDefault="00882222" w:rsidP="008822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12" w:type="dxa"/>
            <w:vAlign w:val="center"/>
          </w:tcPr>
          <w:p w14:paraId="4451BB72" w14:textId="77777777" w:rsidR="00882222" w:rsidRPr="00882222" w:rsidRDefault="00882222" w:rsidP="008822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E90D557" w14:textId="77777777" w:rsidR="00882222" w:rsidRPr="00882222" w:rsidRDefault="00882222" w:rsidP="008822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6" w:type="dxa"/>
            <w:vAlign w:val="center"/>
          </w:tcPr>
          <w:p w14:paraId="655524AC" w14:textId="77777777" w:rsidR="00882222" w:rsidRPr="00882222" w:rsidRDefault="00882222" w:rsidP="0088222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0E6CD1EC" w14:textId="77777777" w:rsidR="00882222" w:rsidRPr="00882222" w:rsidRDefault="00882222" w:rsidP="0088222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2222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</w:tr>
      <w:tr w:rsidR="00882222" w:rsidRPr="00882222" w14:paraId="68A20B39" w14:textId="77777777" w:rsidTr="00882222">
        <w:trPr>
          <w:jc w:val="right"/>
        </w:trPr>
        <w:tc>
          <w:tcPr>
            <w:tcW w:w="1168" w:type="dxa"/>
            <w:vAlign w:val="center"/>
          </w:tcPr>
          <w:p w14:paraId="0E30DE30" w14:textId="77777777" w:rsidR="00882222" w:rsidRPr="00DC5DFD" w:rsidRDefault="00882222" w:rsidP="008822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E6C515B" w14:textId="77777777" w:rsidR="00882222" w:rsidRPr="00DC5DFD" w:rsidRDefault="00882222" w:rsidP="008822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5DFD">
              <w:rPr>
                <w:rFonts w:ascii="Arial" w:hAnsi="Arial" w:cs="Arial"/>
                <w:sz w:val="16"/>
                <w:szCs w:val="16"/>
              </w:rPr>
              <w:t>VEHÍCULO INDUTRIAL</w:t>
            </w:r>
          </w:p>
          <w:p w14:paraId="48841769" w14:textId="03C88393" w:rsidR="00882222" w:rsidRPr="00DC5DFD" w:rsidRDefault="00882222" w:rsidP="008822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7" w:type="dxa"/>
            <w:vAlign w:val="center"/>
          </w:tcPr>
          <w:p w14:paraId="37F55CDA" w14:textId="77777777" w:rsidR="00882222" w:rsidRPr="00882222" w:rsidRDefault="00882222" w:rsidP="008822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E82F841" w14:textId="77777777" w:rsidR="00882222" w:rsidRPr="00882222" w:rsidRDefault="00882222" w:rsidP="008822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12" w:type="dxa"/>
            <w:vAlign w:val="center"/>
          </w:tcPr>
          <w:p w14:paraId="517A98AC" w14:textId="77777777" w:rsidR="00882222" w:rsidRPr="00882222" w:rsidRDefault="00882222" w:rsidP="008822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73FEE20" w14:textId="77777777" w:rsidR="00882222" w:rsidRPr="00882222" w:rsidRDefault="00882222" w:rsidP="008822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6" w:type="dxa"/>
            <w:vAlign w:val="center"/>
          </w:tcPr>
          <w:p w14:paraId="5AF7F408" w14:textId="77777777" w:rsidR="00882222" w:rsidRPr="00882222" w:rsidRDefault="00882222" w:rsidP="0088222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1A9F3431" w14:textId="7559B2C4" w:rsidR="00882222" w:rsidRPr="00882222" w:rsidRDefault="00882222" w:rsidP="0088222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2222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</w:tr>
    </w:tbl>
    <w:p w14:paraId="04035B62" w14:textId="0FD5657E" w:rsidR="00882222" w:rsidRDefault="00882222" w:rsidP="00DC5DFD">
      <w:pPr>
        <w:tabs>
          <w:tab w:val="left" w:pos="4395"/>
          <w:tab w:val="left" w:leader="hyphen" w:pos="7088"/>
          <w:tab w:val="left" w:pos="7655"/>
          <w:tab w:val="left" w:leader="dot" w:pos="9923"/>
        </w:tabs>
        <w:rPr>
          <w:rFonts w:ascii="Arial" w:hAnsi="Arial" w:cs="Arial"/>
          <w:b/>
          <w:color w:val="FF0000"/>
          <w:u w:val="single"/>
        </w:rPr>
      </w:pPr>
    </w:p>
    <w:p w14:paraId="08A350AB" w14:textId="77777777" w:rsidR="00882222" w:rsidRDefault="00882222" w:rsidP="002F6ABB">
      <w:pPr>
        <w:tabs>
          <w:tab w:val="left" w:pos="4395"/>
          <w:tab w:val="left" w:leader="hyphen" w:pos="7088"/>
          <w:tab w:val="left" w:pos="7655"/>
          <w:tab w:val="left" w:leader="dot" w:pos="9923"/>
        </w:tabs>
        <w:jc w:val="center"/>
        <w:rPr>
          <w:rFonts w:ascii="Arial" w:hAnsi="Arial" w:cs="Arial"/>
          <w:b/>
          <w:color w:val="FF0000"/>
          <w:u w:val="single"/>
        </w:rPr>
      </w:pPr>
    </w:p>
    <w:p w14:paraId="26565951" w14:textId="67C251B5" w:rsidR="002F6ABB" w:rsidRDefault="002F6ABB" w:rsidP="002F6ABB">
      <w:pPr>
        <w:tabs>
          <w:tab w:val="left" w:pos="4395"/>
          <w:tab w:val="left" w:leader="hyphen" w:pos="7088"/>
          <w:tab w:val="left" w:pos="7655"/>
          <w:tab w:val="left" w:leader="dot" w:pos="9923"/>
        </w:tabs>
        <w:jc w:val="center"/>
        <w:rPr>
          <w:rFonts w:ascii="Arial" w:hAnsi="Arial" w:cs="Arial"/>
          <w:b/>
          <w:u w:val="single"/>
        </w:rPr>
      </w:pPr>
      <w:r w:rsidRPr="00882222">
        <w:rPr>
          <w:rFonts w:ascii="Arial" w:hAnsi="Arial" w:cs="Arial"/>
          <w:b/>
          <w:u w:val="single"/>
        </w:rPr>
        <w:t>RESUMEN DE LA INVERSIÓN</w:t>
      </w:r>
      <w:r w:rsidR="00F56FF7">
        <w:rPr>
          <w:rFonts w:ascii="Arial" w:hAnsi="Arial" w:cs="Arial"/>
          <w:b/>
          <w:u w:val="single"/>
        </w:rPr>
        <w:t>.</w:t>
      </w:r>
      <w:bookmarkStart w:id="1" w:name="_GoBack"/>
      <w:bookmarkEnd w:id="1"/>
    </w:p>
    <w:p w14:paraId="49FB025D" w14:textId="77777777" w:rsidR="00F56FF7" w:rsidRPr="00882222" w:rsidRDefault="00F56FF7" w:rsidP="002F6ABB">
      <w:pPr>
        <w:tabs>
          <w:tab w:val="left" w:pos="4395"/>
          <w:tab w:val="left" w:leader="hyphen" w:pos="7088"/>
          <w:tab w:val="left" w:pos="7655"/>
          <w:tab w:val="left" w:leader="dot" w:pos="9923"/>
        </w:tabs>
        <w:jc w:val="center"/>
        <w:rPr>
          <w:rFonts w:ascii="Arial" w:hAnsi="Arial" w:cs="Arial"/>
          <w:b/>
          <w:u w:val="single"/>
        </w:rPr>
      </w:pPr>
    </w:p>
    <w:p w14:paraId="59AD3A36" w14:textId="77777777" w:rsidR="002F6ABB" w:rsidRPr="00882222" w:rsidRDefault="002F6ABB" w:rsidP="002F6ABB">
      <w:pPr>
        <w:tabs>
          <w:tab w:val="left" w:pos="4395"/>
          <w:tab w:val="left" w:leader="hyphen" w:pos="7088"/>
          <w:tab w:val="left" w:pos="7655"/>
          <w:tab w:val="left" w:leader="dot" w:pos="9923"/>
        </w:tabs>
        <w:jc w:val="both"/>
        <w:rPr>
          <w:rFonts w:ascii="Arial" w:hAnsi="Arial" w:cs="Arial"/>
          <w:b/>
          <w:u w:val="single"/>
        </w:rPr>
      </w:pPr>
    </w:p>
    <w:tbl>
      <w:tblPr>
        <w:tblW w:w="849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50"/>
        <w:gridCol w:w="2244"/>
      </w:tblGrid>
      <w:tr w:rsidR="00882222" w:rsidRPr="00882222" w14:paraId="5A3065D7" w14:textId="77777777" w:rsidTr="007C3488">
        <w:trPr>
          <w:trHeight w:val="342"/>
        </w:trPr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F15E3" w14:textId="77777777" w:rsidR="002F6ABB" w:rsidRPr="00882222" w:rsidRDefault="002F6ABB" w:rsidP="00D053ED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882222">
              <w:rPr>
                <w:rFonts w:ascii="Arial" w:eastAsia="Times New Roman" w:hAnsi="Arial" w:cs="Arial"/>
                <w:b/>
                <w:bCs/>
                <w:lang w:val="es-ES_tradnl"/>
              </w:rPr>
              <w:t>CAPÍTULOS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7915D" w14:textId="77777777" w:rsidR="002F6ABB" w:rsidRPr="00882222" w:rsidRDefault="002F6ABB" w:rsidP="00D053ED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882222">
              <w:rPr>
                <w:rFonts w:ascii="Arial" w:eastAsia="Times New Roman" w:hAnsi="Arial" w:cs="Arial"/>
                <w:b/>
                <w:bCs/>
              </w:rPr>
              <w:t>COSTE (SIN IVA)</w:t>
            </w:r>
          </w:p>
        </w:tc>
      </w:tr>
      <w:tr w:rsidR="00882222" w:rsidRPr="00882222" w14:paraId="58E65F4E" w14:textId="77777777" w:rsidTr="007C3488">
        <w:trPr>
          <w:trHeight w:val="342"/>
        </w:trPr>
        <w:tc>
          <w:tcPr>
            <w:tcW w:w="6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FC6C5" w14:textId="77777777" w:rsidR="002F6ABB" w:rsidRPr="00882222" w:rsidRDefault="002F6ABB" w:rsidP="00D053ED">
            <w:pPr>
              <w:jc w:val="both"/>
              <w:rPr>
                <w:rFonts w:ascii="Arial" w:eastAsia="Times New Roman" w:hAnsi="Arial" w:cs="Arial"/>
              </w:rPr>
            </w:pPr>
            <w:r w:rsidRPr="00882222">
              <w:rPr>
                <w:rFonts w:ascii="Arial" w:eastAsia="Times New Roman" w:hAnsi="Arial" w:cs="Arial"/>
              </w:rPr>
              <w:t>I HONORARIOS TÉCNICOS: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928FE" w14:textId="77777777" w:rsidR="002F6ABB" w:rsidRPr="00882222" w:rsidRDefault="002F6ABB" w:rsidP="00D053ED">
            <w:pPr>
              <w:jc w:val="right"/>
              <w:rPr>
                <w:rFonts w:eastAsia="Times New Roman"/>
              </w:rPr>
            </w:pPr>
            <w:r w:rsidRPr="00882222">
              <w:rPr>
                <w:rFonts w:eastAsia="Times New Roman"/>
              </w:rPr>
              <w:t>€</w:t>
            </w:r>
          </w:p>
        </w:tc>
      </w:tr>
      <w:tr w:rsidR="00882222" w:rsidRPr="00882222" w14:paraId="49E87B46" w14:textId="77777777" w:rsidTr="007C3488">
        <w:trPr>
          <w:trHeight w:val="342"/>
        </w:trPr>
        <w:tc>
          <w:tcPr>
            <w:tcW w:w="6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314AC" w14:textId="77777777" w:rsidR="002F6ABB" w:rsidRPr="00882222" w:rsidRDefault="002F6ABB" w:rsidP="00D053ED">
            <w:pPr>
              <w:jc w:val="both"/>
              <w:rPr>
                <w:rFonts w:ascii="Arial" w:eastAsia="Times New Roman" w:hAnsi="Arial" w:cs="Arial"/>
              </w:rPr>
            </w:pPr>
            <w:r w:rsidRPr="00882222">
              <w:rPr>
                <w:rFonts w:ascii="Arial" w:eastAsia="Times New Roman" w:hAnsi="Arial" w:cs="Arial"/>
              </w:rPr>
              <w:t>II OBRA CIVIL: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CBC16" w14:textId="77777777" w:rsidR="002F6ABB" w:rsidRPr="00882222" w:rsidRDefault="002F6ABB" w:rsidP="00D053ED">
            <w:pPr>
              <w:jc w:val="right"/>
              <w:rPr>
                <w:rFonts w:eastAsia="Times New Roman"/>
              </w:rPr>
            </w:pPr>
            <w:r w:rsidRPr="00882222">
              <w:rPr>
                <w:rFonts w:eastAsia="Times New Roman"/>
              </w:rPr>
              <w:t>€</w:t>
            </w:r>
          </w:p>
        </w:tc>
      </w:tr>
      <w:tr w:rsidR="00882222" w:rsidRPr="00882222" w14:paraId="4EC45662" w14:textId="77777777" w:rsidTr="007C3488">
        <w:trPr>
          <w:trHeight w:val="342"/>
        </w:trPr>
        <w:tc>
          <w:tcPr>
            <w:tcW w:w="6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DF9C1" w14:textId="77777777" w:rsidR="002F6ABB" w:rsidRPr="00882222" w:rsidRDefault="002F6ABB" w:rsidP="00D053ED">
            <w:pPr>
              <w:jc w:val="both"/>
              <w:rPr>
                <w:rFonts w:ascii="Arial" w:eastAsia="Times New Roman" w:hAnsi="Arial" w:cs="Arial"/>
              </w:rPr>
            </w:pPr>
            <w:r w:rsidRPr="00882222">
              <w:rPr>
                <w:rFonts w:ascii="Arial" w:eastAsia="Times New Roman" w:hAnsi="Arial" w:cs="Arial"/>
              </w:rPr>
              <w:t>III MAQUINARIA: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34C56" w14:textId="77777777" w:rsidR="002F6ABB" w:rsidRPr="00882222" w:rsidRDefault="002F6ABB" w:rsidP="00D053ED">
            <w:pPr>
              <w:jc w:val="right"/>
              <w:rPr>
                <w:rFonts w:eastAsia="Times New Roman"/>
              </w:rPr>
            </w:pPr>
            <w:r w:rsidRPr="00882222">
              <w:rPr>
                <w:rFonts w:eastAsia="Times New Roman"/>
              </w:rPr>
              <w:t>€</w:t>
            </w:r>
          </w:p>
        </w:tc>
      </w:tr>
      <w:tr w:rsidR="00882222" w:rsidRPr="00882222" w14:paraId="372F19B6" w14:textId="77777777" w:rsidTr="007C3488">
        <w:trPr>
          <w:trHeight w:val="342"/>
        </w:trPr>
        <w:tc>
          <w:tcPr>
            <w:tcW w:w="6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2D0F4" w14:textId="77777777" w:rsidR="002F6ABB" w:rsidRPr="00882222" w:rsidRDefault="002F6ABB" w:rsidP="00D053ED">
            <w:pPr>
              <w:jc w:val="both"/>
              <w:rPr>
                <w:rFonts w:ascii="Arial" w:eastAsia="Times New Roman" w:hAnsi="Arial" w:cs="Arial"/>
              </w:rPr>
            </w:pPr>
            <w:r w:rsidRPr="00882222">
              <w:rPr>
                <w:rFonts w:ascii="Arial" w:eastAsia="Times New Roman" w:hAnsi="Arial" w:cs="Arial"/>
              </w:rPr>
              <w:t>IV UTILLAJE: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71B4D" w14:textId="77777777" w:rsidR="002F6ABB" w:rsidRPr="00882222" w:rsidRDefault="002F6ABB" w:rsidP="00D053ED">
            <w:pPr>
              <w:jc w:val="right"/>
              <w:rPr>
                <w:rFonts w:eastAsia="Times New Roman"/>
              </w:rPr>
            </w:pPr>
            <w:r w:rsidRPr="00882222">
              <w:rPr>
                <w:rFonts w:eastAsia="Times New Roman"/>
              </w:rPr>
              <w:t>€</w:t>
            </w:r>
          </w:p>
        </w:tc>
      </w:tr>
      <w:tr w:rsidR="00882222" w:rsidRPr="00882222" w14:paraId="1C1691F4" w14:textId="77777777" w:rsidTr="007C3488">
        <w:trPr>
          <w:trHeight w:val="342"/>
        </w:trPr>
        <w:tc>
          <w:tcPr>
            <w:tcW w:w="6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A3290" w14:textId="7C31C646" w:rsidR="002F6ABB" w:rsidRPr="00882222" w:rsidRDefault="002F6ABB" w:rsidP="00D053ED">
            <w:pPr>
              <w:jc w:val="both"/>
              <w:rPr>
                <w:rFonts w:ascii="Arial" w:eastAsia="Times New Roman" w:hAnsi="Arial" w:cs="Arial"/>
              </w:rPr>
            </w:pPr>
            <w:r w:rsidRPr="00882222">
              <w:rPr>
                <w:rFonts w:ascii="Arial" w:eastAsia="Times New Roman" w:hAnsi="Arial" w:cs="Arial"/>
              </w:rPr>
              <w:t>V MOBILIARIO: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27C48" w14:textId="77777777" w:rsidR="002F6ABB" w:rsidRPr="00882222" w:rsidRDefault="002F6ABB" w:rsidP="00D053ED">
            <w:pPr>
              <w:jc w:val="right"/>
              <w:rPr>
                <w:rFonts w:eastAsia="Times New Roman"/>
              </w:rPr>
            </w:pPr>
            <w:r w:rsidRPr="00882222">
              <w:rPr>
                <w:rFonts w:eastAsia="Times New Roman"/>
              </w:rPr>
              <w:t>€</w:t>
            </w:r>
          </w:p>
        </w:tc>
      </w:tr>
      <w:tr w:rsidR="00882222" w:rsidRPr="00882222" w14:paraId="74C14245" w14:textId="77777777" w:rsidTr="007C3488">
        <w:trPr>
          <w:trHeight w:val="342"/>
        </w:trPr>
        <w:tc>
          <w:tcPr>
            <w:tcW w:w="6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9EF2C" w14:textId="77777777" w:rsidR="002F6ABB" w:rsidRPr="00882222" w:rsidRDefault="002F6ABB" w:rsidP="00D053ED">
            <w:pPr>
              <w:jc w:val="both"/>
              <w:rPr>
                <w:rFonts w:ascii="Arial" w:eastAsia="Times New Roman" w:hAnsi="Arial" w:cs="Arial"/>
              </w:rPr>
            </w:pPr>
            <w:r w:rsidRPr="00882222">
              <w:rPr>
                <w:rFonts w:ascii="Arial" w:eastAsia="Times New Roman" w:hAnsi="Arial" w:cs="Arial"/>
              </w:rPr>
              <w:t>VI EQUIPAMIENTOS INFORMÁTICOS: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920EF" w14:textId="77777777" w:rsidR="002F6ABB" w:rsidRPr="00882222" w:rsidRDefault="002F6ABB" w:rsidP="00D053ED">
            <w:pPr>
              <w:jc w:val="right"/>
              <w:rPr>
                <w:rFonts w:eastAsia="Times New Roman"/>
              </w:rPr>
            </w:pPr>
            <w:r w:rsidRPr="00882222">
              <w:rPr>
                <w:rFonts w:eastAsia="Times New Roman"/>
              </w:rPr>
              <w:t>€</w:t>
            </w:r>
          </w:p>
        </w:tc>
      </w:tr>
      <w:tr w:rsidR="00882222" w:rsidRPr="00882222" w14:paraId="310929F4" w14:textId="77777777" w:rsidTr="007C3488">
        <w:trPr>
          <w:trHeight w:val="342"/>
        </w:trPr>
        <w:tc>
          <w:tcPr>
            <w:tcW w:w="6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83BEA" w14:textId="77777777" w:rsidR="002F6ABB" w:rsidRPr="00882222" w:rsidRDefault="002F6ABB" w:rsidP="00D053ED">
            <w:pPr>
              <w:jc w:val="both"/>
              <w:rPr>
                <w:rFonts w:ascii="Arial" w:eastAsia="Times New Roman" w:hAnsi="Arial" w:cs="Arial"/>
              </w:rPr>
            </w:pPr>
            <w:r w:rsidRPr="00882222">
              <w:rPr>
                <w:rFonts w:ascii="Arial" w:eastAsia="Times New Roman" w:hAnsi="Arial" w:cs="Arial"/>
              </w:rPr>
              <w:t>VII VEHÍCULO: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F5ABE" w14:textId="77777777" w:rsidR="002F6ABB" w:rsidRPr="00882222" w:rsidRDefault="002F6ABB" w:rsidP="00D053ED">
            <w:pPr>
              <w:jc w:val="right"/>
              <w:rPr>
                <w:rFonts w:eastAsia="Times New Roman"/>
              </w:rPr>
            </w:pPr>
            <w:r w:rsidRPr="00882222">
              <w:rPr>
                <w:rFonts w:eastAsia="Times New Roman"/>
              </w:rPr>
              <w:t>€</w:t>
            </w:r>
          </w:p>
        </w:tc>
      </w:tr>
      <w:tr w:rsidR="00882222" w:rsidRPr="00882222" w14:paraId="7269E411" w14:textId="77777777" w:rsidTr="007C3488">
        <w:trPr>
          <w:trHeight w:val="342"/>
        </w:trPr>
        <w:tc>
          <w:tcPr>
            <w:tcW w:w="6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B4417" w14:textId="77777777" w:rsidR="002F6ABB" w:rsidRPr="00882222" w:rsidRDefault="002F6ABB" w:rsidP="00D053ED">
            <w:pPr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882222">
              <w:rPr>
                <w:rFonts w:ascii="Arial" w:eastAsia="Times New Roman" w:hAnsi="Arial" w:cs="Arial"/>
                <w:b/>
                <w:bCs/>
              </w:rPr>
              <w:t>TOTAL (SIN IVA)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00704" w14:textId="77777777" w:rsidR="002F6ABB" w:rsidRPr="00882222" w:rsidRDefault="002F6ABB" w:rsidP="00D053ED">
            <w:pPr>
              <w:jc w:val="right"/>
              <w:rPr>
                <w:rFonts w:eastAsia="Times New Roman"/>
                <w:b/>
                <w:bCs/>
              </w:rPr>
            </w:pPr>
            <w:r w:rsidRPr="00882222">
              <w:rPr>
                <w:rFonts w:eastAsia="Times New Roman"/>
                <w:b/>
                <w:bCs/>
              </w:rPr>
              <w:t>€</w:t>
            </w:r>
          </w:p>
        </w:tc>
      </w:tr>
    </w:tbl>
    <w:p w14:paraId="64CFFC0F" w14:textId="77777777" w:rsidR="00DC5DFD" w:rsidRDefault="00DC5DFD" w:rsidP="00F56FF7">
      <w:pPr>
        <w:spacing w:after="120"/>
        <w:jc w:val="both"/>
        <w:rPr>
          <w:rFonts w:ascii="Arial" w:hAnsi="Arial" w:cs="Arial"/>
          <w:b/>
        </w:rPr>
      </w:pPr>
    </w:p>
    <w:p w14:paraId="46D238A3" w14:textId="77777777" w:rsidR="00F56FF7" w:rsidRDefault="00F56FF7" w:rsidP="00F56FF7">
      <w:pPr>
        <w:spacing w:after="120"/>
        <w:ind w:left="720"/>
        <w:jc w:val="both"/>
        <w:rPr>
          <w:rFonts w:ascii="Arial" w:hAnsi="Arial" w:cs="Arial"/>
          <w:b/>
        </w:rPr>
      </w:pPr>
    </w:p>
    <w:p w14:paraId="587ACF07" w14:textId="57F400DE" w:rsidR="002F6ABB" w:rsidRPr="007F546D" w:rsidRDefault="00CD5D46" w:rsidP="007C3488">
      <w:pPr>
        <w:numPr>
          <w:ilvl w:val="0"/>
          <w:numId w:val="4"/>
        </w:numPr>
        <w:spacing w:after="120"/>
        <w:jc w:val="both"/>
        <w:rPr>
          <w:rFonts w:ascii="Arial" w:hAnsi="Arial" w:cs="Arial"/>
          <w:b/>
        </w:rPr>
      </w:pPr>
      <w:r w:rsidRPr="007F546D">
        <w:rPr>
          <w:rFonts w:ascii="Arial" w:hAnsi="Arial" w:cs="Arial"/>
          <w:b/>
        </w:rPr>
        <w:t>CESIÓN DE NEGOCIO (</w:t>
      </w:r>
      <w:r w:rsidR="002F6ABB" w:rsidRPr="007F546D">
        <w:rPr>
          <w:rFonts w:ascii="Arial" w:hAnsi="Arial" w:cs="Arial"/>
          <w:b/>
        </w:rPr>
        <w:t>TRASPASO</w:t>
      </w:r>
      <w:r w:rsidRPr="007F546D">
        <w:rPr>
          <w:rFonts w:ascii="Arial" w:hAnsi="Arial" w:cs="Arial"/>
          <w:b/>
        </w:rPr>
        <w:t>)</w:t>
      </w:r>
      <w:r w:rsidR="00F56FF7">
        <w:rPr>
          <w:rFonts w:ascii="Arial" w:hAnsi="Arial" w:cs="Arial"/>
          <w:b/>
        </w:rPr>
        <w:t>.</w:t>
      </w:r>
    </w:p>
    <w:p w14:paraId="1526A3C8" w14:textId="770413FB" w:rsidR="002F6ABB" w:rsidRPr="007F546D" w:rsidRDefault="002F6ABB" w:rsidP="00090457">
      <w:pPr>
        <w:jc w:val="both"/>
        <w:rPr>
          <w:rFonts w:ascii="Arial" w:hAnsi="Arial" w:cs="Arial"/>
        </w:rPr>
      </w:pPr>
      <w:r w:rsidRPr="007F546D">
        <w:rPr>
          <w:rFonts w:ascii="Arial" w:hAnsi="Arial" w:cs="Arial"/>
        </w:rPr>
        <w:t>Resultarán subvencionables la maquinaria, mobiliario, utillaje,</w:t>
      </w:r>
      <w:r w:rsidR="00347DE5">
        <w:rPr>
          <w:rFonts w:ascii="Arial" w:hAnsi="Arial" w:cs="Arial"/>
        </w:rPr>
        <w:t xml:space="preserve"> </w:t>
      </w:r>
      <w:r w:rsidRPr="007F546D">
        <w:rPr>
          <w:rFonts w:ascii="Arial" w:hAnsi="Arial" w:cs="Arial"/>
        </w:rPr>
        <w:t>equipamientos informáticos, vehículos afectos a la actividad, es decir, los bienes señalados en la presente convocatoria como subvencionables.</w:t>
      </w:r>
    </w:p>
    <w:p w14:paraId="0665FB43" w14:textId="77777777" w:rsidR="00D34B15" w:rsidRPr="007F546D" w:rsidRDefault="00D34B15" w:rsidP="00090457">
      <w:pPr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941"/>
        <w:gridCol w:w="1553"/>
      </w:tblGrid>
      <w:tr w:rsidR="007F546D" w:rsidRPr="007F546D" w14:paraId="53745045" w14:textId="77777777" w:rsidTr="00347DE5">
        <w:tc>
          <w:tcPr>
            <w:tcW w:w="6941" w:type="dxa"/>
            <w:vAlign w:val="center"/>
          </w:tcPr>
          <w:p w14:paraId="1164F762" w14:textId="77777777" w:rsidR="00D34B15" w:rsidRPr="007F546D" w:rsidRDefault="00D34B15" w:rsidP="00347DE5">
            <w:pPr>
              <w:rPr>
                <w:rFonts w:ascii="Arial" w:hAnsi="Arial" w:cs="Arial"/>
              </w:rPr>
            </w:pPr>
            <w:r w:rsidRPr="007F546D">
              <w:rPr>
                <w:rFonts w:ascii="Arial" w:hAnsi="Arial" w:cs="Arial"/>
              </w:rPr>
              <w:t>Precio de cesión (sin IVA)</w:t>
            </w:r>
          </w:p>
          <w:p w14:paraId="69732D5C" w14:textId="77777777" w:rsidR="00D34B15" w:rsidRPr="007F546D" w:rsidRDefault="00D34B15" w:rsidP="00347DE5">
            <w:pPr>
              <w:rPr>
                <w:rFonts w:ascii="Arial" w:hAnsi="Arial" w:cs="Arial"/>
              </w:rPr>
            </w:pPr>
          </w:p>
        </w:tc>
        <w:tc>
          <w:tcPr>
            <w:tcW w:w="1553" w:type="dxa"/>
            <w:vAlign w:val="center"/>
          </w:tcPr>
          <w:p w14:paraId="02A01C8F" w14:textId="77777777" w:rsidR="00D34B15" w:rsidRPr="007F546D" w:rsidRDefault="00D34B15" w:rsidP="00347DE5">
            <w:pPr>
              <w:jc w:val="right"/>
              <w:rPr>
                <w:rFonts w:ascii="Arial" w:hAnsi="Arial" w:cs="Arial"/>
              </w:rPr>
            </w:pPr>
            <w:r w:rsidRPr="007F546D">
              <w:rPr>
                <w:rFonts w:ascii="Arial" w:hAnsi="Arial" w:cs="Arial"/>
              </w:rPr>
              <w:t>€</w:t>
            </w:r>
          </w:p>
        </w:tc>
      </w:tr>
      <w:tr w:rsidR="007F546D" w:rsidRPr="007F546D" w14:paraId="63DF5437" w14:textId="77777777" w:rsidTr="00347DE5">
        <w:tc>
          <w:tcPr>
            <w:tcW w:w="6941" w:type="dxa"/>
            <w:vAlign w:val="center"/>
          </w:tcPr>
          <w:p w14:paraId="30385B5C" w14:textId="77777777" w:rsidR="00D34B15" w:rsidRPr="007F546D" w:rsidRDefault="00D34B15" w:rsidP="00347DE5">
            <w:pPr>
              <w:rPr>
                <w:rFonts w:ascii="Arial" w:hAnsi="Arial" w:cs="Arial"/>
              </w:rPr>
            </w:pPr>
            <w:r w:rsidRPr="007F546D">
              <w:rPr>
                <w:rFonts w:ascii="Arial" w:hAnsi="Arial" w:cs="Arial"/>
              </w:rPr>
              <w:t>¿Incluye bienes o útiles? (Sí/ No)</w:t>
            </w:r>
          </w:p>
          <w:p w14:paraId="7D159F4D" w14:textId="77777777" w:rsidR="00D34B15" w:rsidRPr="007F546D" w:rsidRDefault="00D34B15" w:rsidP="00347DE5">
            <w:pPr>
              <w:rPr>
                <w:rFonts w:ascii="Arial" w:hAnsi="Arial" w:cs="Arial"/>
              </w:rPr>
            </w:pPr>
          </w:p>
        </w:tc>
        <w:tc>
          <w:tcPr>
            <w:tcW w:w="1553" w:type="dxa"/>
            <w:vAlign w:val="center"/>
          </w:tcPr>
          <w:p w14:paraId="418D46BB" w14:textId="77777777" w:rsidR="00D34B15" w:rsidRPr="007F546D" w:rsidRDefault="00D34B15" w:rsidP="00347DE5">
            <w:pPr>
              <w:jc w:val="right"/>
              <w:rPr>
                <w:rFonts w:ascii="Arial" w:hAnsi="Arial" w:cs="Arial"/>
              </w:rPr>
            </w:pPr>
          </w:p>
        </w:tc>
      </w:tr>
      <w:tr w:rsidR="007F546D" w:rsidRPr="007F546D" w14:paraId="67B5D114" w14:textId="77777777" w:rsidTr="00347DE5">
        <w:tc>
          <w:tcPr>
            <w:tcW w:w="6941" w:type="dxa"/>
            <w:vAlign w:val="center"/>
          </w:tcPr>
          <w:p w14:paraId="09AEAB7C" w14:textId="1E773933" w:rsidR="00D34B15" w:rsidRPr="007F546D" w:rsidRDefault="00D34B15" w:rsidP="00347DE5">
            <w:pPr>
              <w:rPr>
                <w:rFonts w:ascii="Arial" w:hAnsi="Arial" w:cs="Arial"/>
              </w:rPr>
            </w:pPr>
            <w:r w:rsidRPr="007F546D">
              <w:rPr>
                <w:rFonts w:ascii="Arial" w:hAnsi="Arial" w:cs="Arial"/>
              </w:rPr>
              <w:t>¿</w:t>
            </w:r>
            <w:r w:rsidR="00347DE5">
              <w:rPr>
                <w:rFonts w:ascii="Arial" w:hAnsi="Arial" w:cs="Arial"/>
              </w:rPr>
              <w:t>L</w:t>
            </w:r>
            <w:r w:rsidRPr="007F546D">
              <w:rPr>
                <w:rFonts w:ascii="Arial" w:hAnsi="Arial" w:cs="Arial"/>
              </w:rPr>
              <w:t>a cesión está asociada a un contrato de arrendamiento de local? (Sí/ No)</w:t>
            </w:r>
          </w:p>
          <w:p w14:paraId="0CF55DEF" w14:textId="77777777" w:rsidR="00D34B15" w:rsidRPr="007F546D" w:rsidRDefault="00D34B15" w:rsidP="00347DE5">
            <w:pPr>
              <w:rPr>
                <w:rFonts w:ascii="Arial" w:hAnsi="Arial" w:cs="Arial"/>
              </w:rPr>
            </w:pPr>
          </w:p>
        </w:tc>
        <w:tc>
          <w:tcPr>
            <w:tcW w:w="1553" w:type="dxa"/>
            <w:vAlign w:val="center"/>
          </w:tcPr>
          <w:p w14:paraId="3C2161E8" w14:textId="77777777" w:rsidR="00D34B15" w:rsidRPr="007F546D" w:rsidRDefault="00D34B15" w:rsidP="00347DE5">
            <w:pPr>
              <w:jc w:val="right"/>
              <w:rPr>
                <w:rFonts w:ascii="Arial" w:hAnsi="Arial" w:cs="Arial"/>
              </w:rPr>
            </w:pPr>
          </w:p>
        </w:tc>
      </w:tr>
      <w:tr w:rsidR="00D34B15" w:rsidRPr="007F546D" w14:paraId="4485C009" w14:textId="77777777" w:rsidTr="00347DE5">
        <w:tc>
          <w:tcPr>
            <w:tcW w:w="6941" w:type="dxa"/>
            <w:vAlign w:val="center"/>
          </w:tcPr>
          <w:p w14:paraId="4522D743" w14:textId="77777777" w:rsidR="00D34B15" w:rsidRPr="007F546D" w:rsidRDefault="00D34B15" w:rsidP="00347DE5">
            <w:pPr>
              <w:rPr>
                <w:rFonts w:ascii="Arial" w:hAnsi="Arial" w:cs="Arial"/>
              </w:rPr>
            </w:pPr>
            <w:r w:rsidRPr="007F546D">
              <w:rPr>
                <w:rFonts w:ascii="Arial" w:hAnsi="Arial" w:cs="Arial"/>
              </w:rPr>
              <w:t>Coste alquiler mensual que figure en el contrato de cesión de local del negocio (euros al mes sin IVA)</w:t>
            </w:r>
          </w:p>
        </w:tc>
        <w:tc>
          <w:tcPr>
            <w:tcW w:w="1553" w:type="dxa"/>
            <w:vAlign w:val="center"/>
          </w:tcPr>
          <w:p w14:paraId="64A90DDD" w14:textId="77777777" w:rsidR="00D34B15" w:rsidRPr="007F546D" w:rsidRDefault="00D34B15" w:rsidP="00347DE5">
            <w:pPr>
              <w:jc w:val="right"/>
              <w:rPr>
                <w:rFonts w:ascii="Arial" w:hAnsi="Arial" w:cs="Arial"/>
              </w:rPr>
            </w:pPr>
            <w:r w:rsidRPr="007F546D">
              <w:rPr>
                <w:rFonts w:ascii="Arial" w:hAnsi="Arial" w:cs="Arial"/>
              </w:rPr>
              <w:t>€</w:t>
            </w:r>
          </w:p>
        </w:tc>
      </w:tr>
    </w:tbl>
    <w:p w14:paraId="76DB3C10" w14:textId="77777777" w:rsidR="00DC5DFD" w:rsidRPr="00DC5DFD" w:rsidRDefault="00DC5DFD" w:rsidP="00F56FF7">
      <w:pPr>
        <w:jc w:val="both"/>
        <w:rPr>
          <w:rFonts w:ascii="Arial" w:hAnsi="Arial" w:cs="Arial"/>
          <w:b/>
        </w:rPr>
      </w:pPr>
    </w:p>
    <w:p w14:paraId="179221DD" w14:textId="77777777" w:rsidR="00F56FF7" w:rsidRDefault="00F56FF7" w:rsidP="00F56FF7">
      <w:pPr>
        <w:ind w:left="720"/>
        <w:jc w:val="both"/>
        <w:rPr>
          <w:rFonts w:ascii="Arial" w:hAnsi="Arial" w:cs="Arial"/>
          <w:b/>
        </w:rPr>
      </w:pPr>
    </w:p>
    <w:p w14:paraId="5A613AA4" w14:textId="4B891987" w:rsidR="002F6ABB" w:rsidRPr="007F546D" w:rsidRDefault="002F6ABB" w:rsidP="002F6ABB">
      <w:pPr>
        <w:numPr>
          <w:ilvl w:val="0"/>
          <w:numId w:val="4"/>
        </w:numPr>
        <w:jc w:val="both"/>
        <w:rPr>
          <w:rFonts w:ascii="Arial" w:hAnsi="Arial" w:cs="Arial"/>
          <w:b/>
        </w:rPr>
      </w:pPr>
      <w:r w:rsidRPr="007F546D">
        <w:rPr>
          <w:rFonts w:ascii="Arial" w:hAnsi="Arial" w:cs="Arial"/>
          <w:b/>
        </w:rPr>
        <w:t>GASTOS DE ALQUILER</w:t>
      </w:r>
      <w:r w:rsidR="00F56FF7">
        <w:rPr>
          <w:rFonts w:ascii="Arial" w:hAnsi="Arial" w:cs="Arial"/>
          <w:b/>
        </w:rPr>
        <w:t>.</w:t>
      </w:r>
    </w:p>
    <w:p w14:paraId="5F138124" w14:textId="77777777" w:rsidR="002F6ABB" w:rsidRPr="007F546D" w:rsidRDefault="002F6ABB" w:rsidP="002F6ABB">
      <w:pPr>
        <w:ind w:left="357"/>
        <w:jc w:val="both"/>
        <w:rPr>
          <w:rFonts w:ascii="Arial" w:hAnsi="Arial" w:cs="Arial"/>
        </w:rPr>
      </w:pPr>
    </w:p>
    <w:p w14:paraId="64A5F312" w14:textId="65A53113" w:rsidR="00DC5DFD" w:rsidRDefault="002F6ABB" w:rsidP="002F6ABB">
      <w:pPr>
        <w:jc w:val="both"/>
        <w:rPr>
          <w:rFonts w:ascii="Arial" w:hAnsi="Arial" w:cs="Arial"/>
        </w:rPr>
      </w:pPr>
      <w:r w:rsidRPr="007F546D">
        <w:rPr>
          <w:rFonts w:ascii="Arial" w:hAnsi="Arial" w:cs="Arial"/>
        </w:rPr>
        <w:t xml:space="preserve">Sólo </w:t>
      </w:r>
      <w:r w:rsidR="00F018EC" w:rsidRPr="007F546D">
        <w:rPr>
          <w:rFonts w:ascii="Arial" w:hAnsi="Arial" w:cs="Arial"/>
        </w:rPr>
        <w:t xml:space="preserve">para </w:t>
      </w:r>
      <w:r w:rsidRPr="007F546D">
        <w:rPr>
          <w:rFonts w:ascii="Arial" w:hAnsi="Arial" w:cs="Arial"/>
        </w:rPr>
        <w:t xml:space="preserve">nueva empresa, correspondiente a la Línea 3 </w:t>
      </w:r>
      <w:r w:rsidR="00F018EC" w:rsidRPr="007F546D">
        <w:rPr>
          <w:rFonts w:ascii="Arial" w:hAnsi="Arial" w:cs="Arial"/>
        </w:rPr>
        <w:t>A</w:t>
      </w:r>
      <w:r w:rsidRPr="007F546D">
        <w:rPr>
          <w:rFonts w:ascii="Arial" w:hAnsi="Arial" w:cs="Arial"/>
        </w:rPr>
        <w:t>lquiler de espacios. Se incluirán los gastos de alquiler de los locales arrendados donde se reali</w:t>
      </w:r>
      <w:r w:rsidR="00F018EC" w:rsidRPr="007F546D">
        <w:rPr>
          <w:rFonts w:ascii="Arial" w:hAnsi="Arial" w:cs="Arial"/>
        </w:rPr>
        <w:t>za</w:t>
      </w:r>
      <w:r w:rsidRPr="007F546D">
        <w:rPr>
          <w:rFonts w:ascii="Arial" w:hAnsi="Arial" w:cs="Arial"/>
        </w:rPr>
        <w:t xml:space="preserve"> la actividad, con indicación del coste de alquiler mensual donde la empresa comien</w:t>
      </w:r>
      <w:r w:rsidR="00F018EC" w:rsidRPr="007F546D">
        <w:rPr>
          <w:rFonts w:ascii="Arial" w:hAnsi="Arial" w:cs="Arial"/>
        </w:rPr>
        <w:t xml:space="preserve">za </w:t>
      </w:r>
      <w:r w:rsidRPr="007F546D">
        <w:rPr>
          <w:rFonts w:ascii="Arial" w:hAnsi="Arial" w:cs="Arial"/>
        </w:rPr>
        <w:t xml:space="preserve">a desarrollar su actividad. </w:t>
      </w:r>
    </w:p>
    <w:p w14:paraId="0D58885D" w14:textId="1873FED3" w:rsidR="00F56FF7" w:rsidRDefault="00F56FF7" w:rsidP="002F6ABB">
      <w:pPr>
        <w:jc w:val="both"/>
        <w:rPr>
          <w:rFonts w:ascii="Arial" w:hAnsi="Arial" w:cs="Arial"/>
        </w:rPr>
      </w:pPr>
    </w:p>
    <w:p w14:paraId="3503B07B" w14:textId="77777777" w:rsidR="00F56FF7" w:rsidRPr="007F546D" w:rsidRDefault="00F56FF7" w:rsidP="002F6ABB">
      <w:pPr>
        <w:jc w:val="both"/>
        <w:rPr>
          <w:rFonts w:ascii="Arial" w:hAnsi="Arial" w:cs="Arial"/>
        </w:rPr>
      </w:pPr>
    </w:p>
    <w:p w14:paraId="715E1A5E" w14:textId="77777777" w:rsidR="002F6ABB" w:rsidRPr="007F546D" w:rsidRDefault="002F6ABB" w:rsidP="002F6ABB">
      <w:pPr>
        <w:jc w:val="both"/>
        <w:rPr>
          <w:rFonts w:ascii="Arial" w:hAnsi="Arial" w:cs="Arial"/>
        </w:rPr>
      </w:pPr>
    </w:p>
    <w:tbl>
      <w:tblPr>
        <w:tblW w:w="850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39"/>
        <w:gridCol w:w="2463"/>
      </w:tblGrid>
      <w:tr w:rsidR="007F546D" w:rsidRPr="007F546D" w14:paraId="7AE861C7" w14:textId="77777777" w:rsidTr="002252DB">
        <w:trPr>
          <w:trHeight w:val="363"/>
        </w:trPr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6855B" w14:textId="77777777" w:rsidR="002F6ABB" w:rsidRPr="007F546D" w:rsidRDefault="002F6ABB" w:rsidP="00D053ED">
            <w:pPr>
              <w:jc w:val="both"/>
              <w:rPr>
                <w:rFonts w:ascii="Arial" w:eastAsia="Times New Roman" w:hAnsi="Arial" w:cs="Arial"/>
              </w:rPr>
            </w:pPr>
            <w:r w:rsidRPr="007F546D">
              <w:rPr>
                <w:rFonts w:ascii="Arial" w:eastAsia="Times New Roman" w:hAnsi="Arial" w:cs="Arial"/>
              </w:rPr>
              <w:t>Coste Alquiler Mensual (</w:t>
            </w:r>
            <w:r w:rsidR="00CC41DE" w:rsidRPr="007F546D">
              <w:rPr>
                <w:rFonts w:ascii="Arial" w:eastAsia="Times New Roman" w:hAnsi="Arial" w:cs="Arial"/>
              </w:rPr>
              <w:t>s</w:t>
            </w:r>
            <w:r w:rsidRPr="007F546D">
              <w:rPr>
                <w:rFonts w:ascii="Arial" w:eastAsia="Times New Roman" w:hAnsi="Arial" w:cs="Arial"/>
              </w:rPr>
              <w:t>in IVA)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6BB9D" w14:textId="77777777" w:rsidR="002F6ABB" w:rsidRPr="007F546D" w:rsidRDefault="002F6ABB" w:rsidP="00D053ED">
            <w:pPr>
              <w:jc w:val="right"/>
              <w:rPr>
                <w:rFonts w:ascii="Arial" w:eastAsia="Times New Roman" w:hAnsi="Arial" w:cs="Arial"/>
              </w:rPr>
            </w:pPr>
            <w:r w:rsidRPr="007F546D">
              <w:rPr>
                <w:rFonts w:ascii="Arial" w:eastAsia="Times New Roman" w:hAnsi="Arial" w:cs="Arial"/>
              </w:rPr>
              <w:t xml:space="preserve">€/MES </w:t>
            </w:r>
          </w:p>
        </w:tc>
      </w:tr>
      <w:tr w:rsidR="007F546D" w:rsidRPr="007F546D" w14:paraId="24FF8B4F" w14:textId="77777777" w:rsidTr="002252DB">
        <w:trPr>
          <w:trHeight w:val="363"/>
        </w:trPr>
        <w:tc>
          <w:tcPr>
            <w:tcW w:w="6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C1723" w14:textId="77777777" w:rsidR="002F6ABB" w:rsidRPr="007F546D" w:rsidRDefault="002F6ABB" w:rsidP="00D053ED">
            <w:pPr>
              <w:jc w:val="both"/>
              <w:rPr>
                <w:rFonts w:ascii="Arial" w:eastAsia="Times New Roman" w:hAnsi="Arial" w:cs="Arial"/>
              </w:rPr>
            </w:pPr>
            <w:r w:rsidRPr="007F546D">
              <w:rPr>
                <w:rFonts w:ascii="Arial" w:eastAsia="Times New Roman" w:hAnsi="Arial" w:cs="Arial"/>
              </w:rPr>
              <w:t>Fecha de inicio de pago de la renta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07FB1" w14:textId="77777777" w:rsidR="002F6ABB" w:rsidRPr="007F546D" w:rsidRDefault="002F6ABB" w:rsidP="00D053ED">
            <w:pPr>
              <w:jc w:val="both"/>
              <w:rPr>
                <w:rFonts w:ascii="Arial" w:eastAsia="Times New Roman" w:hAnsi="Arial" w:cs="Arial"/>
              </w:rPr>
            </w:pPr>
            <w:r w:rsidRPr="007F546D">
              <w:rPr>
                <w:rFonts w:ascii="Arial" w:eastAsia="Times New Roman" w:hAnsi="Arial" w:cs="Arial"/>
              </w:rPr>
              <w:t> </w:t>
            </w:r>
          </w:p>
        </w:tc>
      </w:tr>
    </w:tbl>
    <w:p w14:paraId="7A901FA6" w14:textId="77777777" w:rsidR="002F6ABB" w:rsidRPr="00B61531" w:rsidRDefault="002F6ABB" w:rsidP="002F6ABB">
      <w:pPr>
        <w:jc w:val="both"/>
        <w:rPr>
          <w:rFonts w:ascii="Arial" w:hAnsi="Arial" w:cs="Arial"/>
          <w:color w:val="4472C4" w:themeColor="accent1"/>
        </w:rPr>
      </w:pPr>
    </w:p>
    <w:p w14:paraId="061B2E3A" w14:textId="77777777" w:rsidR="00CC41DE" w:rsidRDefault="00CC41DE" w:rsidP="002F6ABB">
      <w:pPr>
        <w:rPr>
          <w:rFonts w:ascii="Arial" w:hAnsi="Arial" w:cs="Arial"/>
          <w:color w:val="4472C4" w:themeColor="accent1"/>
        </w:rPr>
      </w:pPr>
    </w:p>
    <w:p w14:paraId="5BC9118E" w14:textId="77777777" w:rsidR="002F6ABB" w:rsidRPr="007F546D" w:rsidRDefault="002F6ABB" w:rsidP="002F6ABB">
      <w:pPr>
        <w:rPr>
          <w:rFonts w:ascii="Arial" w:hAnsi="Arial" w:cs="Arial"/>
        </w:rPr>
      </w:pPr>
      <w:r w:rsidRPr="007F546D">
        <w:rPr>
          <w:rFonts w:ascii="Arial" w:hAnsi="Arial" w:cs="Arial"/>
        </w:rPr>
        <w:t>Fecha en la que se presenta esta memoria</w:t>
      </w:r>
      <w:r w:rsidR="00CC41DE" w:rsidRPr="007F546D">
        <w:rPr>
          <w:rFonts w:ascii="Arial" w:hAnsi="Arial" w:cs="Arial"/>
        </w:rPr>
        <w:t>:</w:t>
      </w:r>
    </w:p>
    <w:p w14:paraId="4BB34E0D" w14:textId="77777777" w:rsidR="002F6ABB" w:rsidRPr="007F546D" w:rsidRDefault="002F6ABB" w:rsidP="002F6ABB">
      <w:pPr>
        <w:rPr>
          <w:rFonts w:ascii="Arial" w:hAnsi="Arial" w:cs="Arial"/>
        </w:rPr>
      </w:pPr>
    </w:p>
    <w:p w14:paraId="40B1CA06" w14:textId="77777777" w:rsidR="00F56FF7" w:rsidRDefault="00F56FF7" w:rsidP="00277EFE">
      <w:pPr>
        <w:jc w:val="center"/>
        <w:rPr>
          <w:rFonts w:ascii="Arial" w:hAnsi="Arial" w:cs="Arial"/>
          <w:b/>
        </w:rPr>
      </w:pPr>
    </w:p>
    <w:p w14:paraId="3CD010CB" w14:textId="77777777" w:rsidR="00F56FF7" w:rsidRDefault="00F56FF7" w:rsidP="00277EFE">
      <w:pPr>
        <w:jc w:val="center"/>
        <w:rPr>
          <w:rFonts w:ascii="Arial" w:hAnsi="Arial" w:cs="Arial"/>
          <w:b/>
        </w:rPr>
      </w:pPr>
    </w:p>
    <w:p w14:paraId="38C61DEB" w14:textId="7FA01EF1" w:rsidR="002F6ABB" w:rsidRPr="007F546D" w:rsidRDefault="00CC41DE" w:rsidP="00277EFE">
      <w:pPr>
        <w:jc w:val="center"/>
        <w:rPr>
          <w:rFonts w:ascii="Arial" w:hAnsi="Arial" w:cs="Arial"/>
          <w:b/>
        </w:rPr>
      </w:pPr>
      <w:r w:rsidRPr="007F546D">
        <w:rPr>
          <w:rFonts w:ascii="Arial" w:hAnsi="Arial" w:cs="Arial"/>
          <w:b/>
        </w:rPr>
        <w:t>Firma</w:t>
      </w:r>
      <w:r w:rsidR="00277EFE" w:rsidRPr="007F546D">
        <w:rPr>
          <w:rFonts w:ascii="Arial" w:hAnsi="Arial" w:cs="Arial"/>
          <w:b/>
        </w:rPr>
        <w:t xml:space="preserve"> (obligatoria)</w:t>
      </w:r>
    </w:p>
    <w:p w14:paraId="23768801" w14:textId="77777777" w:rsidR="002F6ABB" w:rsidRPr="00B61531" w:rsidRDefault="002F6ABB" w:rsidP="002F6ABB">
      <w:pPr>
        <w:rPr>
          <w:rFonts w:ascii="Arial" w:hAnsi="Arial" w:cs="Arial"/>
          <w:color w:val="4472C4" w:themeColor="accent1"/>
        </w:rPr>
      </w:pPr>
    </w:p>
    <w:p w14:paraId="154C5AB8" w14:textId="77777777" w:rsidR="002F6ABB" w:rsidRPr="00B61531" w:rsidRDefault="002F6ABB" w:rsidP="002F6ABB">
      <w:pPr>
        <w:rPr>
          <w:rFonts w:ascii="Arial" w:hAnsi="Arial" w:cs="Arial"/>
          <w:color w:val="4472C4" w:themeColor="accent1"/>
        </w:rPr>
      </w:pPr>
    </w:p>
    <w:p w14:paraId="2D40FBD8" w14:textId="77777777" w:rsidR="0062758E" w:rsidRPr="00B61531" w:rsidRDefault="0062758E">
      <w:pPr>
        <w:rPr>
          <w:color w:val="4472C4" w:themeColor="accent1"/>
        </w:rPr>
      </w:pPr>
    </w:p>
    <w:sectPr w:rsidR="0062758E" w:rsidRPr="00B6153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E46E47" w14:textId="77777777" w:rsidR="002F6ABB" w:rsidRDefault="002F6ABB" w:rsidP="002F6ABB">
      <w:r>
        <w:separator/>
      </w:r>
    </w:p>
  </w:endnote>
  <w:endnote w:type="continuationSeparator" w:id="0">
    <w:p w14:paraId="5FC5C8C3" w14:textId="77777777" w:rsidR="002F6ABB" w:rsidRDefault="002F6ABB" w:rsidP="002F6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Compresse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75562902"/>
      <w:docPartObj>
        <w:docPartGallery w:val="Page Numbers (Bottom of Page)"/>
        <w:docPartUnique/>
      </w:docPartObj>
    </w:sdtPr>
    <w:sdtEndPr/>
    <w:sdtContent>
      <w:p w14:paraId="1876F984" w14:textId="77777777" w:rsidR="00CD3914" w:rsidRDefault="00CD391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4F0E41" w14:textId="77777777" w:rsidR="00CD3914" w:rsidRDefault="00CD391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85B2C1" w14:textId="77777777" w:rsidR="002F6ABB" w:rsidRDefault="002F6ABB" w:rsidP="002F6ABB">
      <w:r>
        <w:separator/>
      </w:r>
    </w:p>
  </w:footnote>
  <w:footnote w:type="continuationSeparator" w:id="0">
    <w:p w14:paraId="0FB34AA3" w14:textId="77777777" w:rsidR="002F6ABB" w:rsidRDefault="002F6ABB" w:rsidP="002F6A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63174" w14:textId="77777777" w:rsidR="002F6ABB" w:rsidRDefault="002F6ABB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9DC8E73" wp14:editId="5D51AF83">
          <wp:simplePos x="0" y="0"/>
          <wp:positionH relativeFrom="column">
            <wp:posOffset>-435199</wp:posOffset>
          </wp:positionH>
          <wp:positionV relativeFrom="paragraph">
            <wp:posOffset>-208915</wp:posOffset>
          </wp:positionV>
          <wp:extent cx="2181225" cy="676275"/>
          <wp:effectExtent l="0" t="0" r="9525" b="9525"/>
          <wp:wrapNone/>
          <wp:docPr id="5" name="Imagen 5" descr="Logo Larg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Largo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B5677"/>
    <w:multiLevelType w:val="hybridMultilevel"/>
    <w:tmpl w:val="196A69F2"/>
    <w:lvl w:ilvl="0" w:tplc="17CC5C66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893006"/>
    <w:multiLevelType w:val="hybridMultilevel"/>
    <w:tmpl w:val="1BCE25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16DD3"/>
    <w:multiLevelType w:val="hybridMultilevel"/>
    <w:tmpl w:val="5CC6A7C6"/>
    <w:lvl w:ilvl="0" w:tplc="75CA4B86">
      <w:start w:val="2"/>
      <w:numFmt w:val="bullet"/>
      <w:lvlText w:val="-"/>
      <w:lvlJc w:val="left"/>
      <w:pPr>
        <w:tabs>
          <w:tab w:val="num" w:pos="-720"/>
        </w:tabs>
        <w:ind w:left="-720" w:hanging="360"/>
      </w:pPr>
      <w:rPr>
        <w:rFonts w:ascii="Helvetica Compressed" w:eastAsia="Helvetica Compressed" w:hAnsi="Helvetica Compressed" w:cs="Helvetica Compressed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75CA4B8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lvetica Compressed" w:eastAsia="Helvetica Compressed" w:hAnsi="Helvetica Compressed" w:cs="Helvetica Compressed" w:hint="default"/>
        <w:color w:val="auto"/>
      </w:rPr>
    </w:lvl>
    <w:lvl w:ilvl="3" w:tplc="75CA4B86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Helvetica Compressed" w:eastAsia="Helvetica Compressed" w:hAnsi="Helvetica Compressed" w:cs="Helvetica Compressed" w:hint="default"/>
        <w:color w:val="auto"/>
      </w:rPr>
    </w:lvl>
    <w:lvl w:ilvl="4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3" w15:restartNumberingAfterBreak="0">
    <w:nsid w:val="1804106E"/>
    <w:multiLevelType w:val="hybridMultilevel"/>
    <w:tmpl w:val="C6B8FA74"/>
    <w:lvl w:ilvl="0" w:tplc="F6B4E3FC">
      <w:start w:val="2"/>
      <w:numFmt w:val="bullet"/>
      <w:lvlText w:val="-"/>
      <w:lvlJc w:val="left"/>
      <w:pPr>
        <w:tabs>
          <w:tab w:val="num" w:pos="1854"/>
        </w:tabs>
        <w:ind w:left="1854" w:hanging="360"/>
      </w:pPr>
      <w:rPr>
        <w:rFonts w:ascii="Franklin Gothic Medium Cond" w:eastAsia="Franklin Gothic Medium Cond" w:hAnsi="Franklin Gothic Medium Cond" w:cs="Franklin Gothic Medium Cond" w:hint="default"/>
        <w:color w:val="auto"/>
        <w:sz w:val="22"/>
        <w:szCs w:val="22"/>
      </w:rPr>
    </w:lvl>
    <w:lvl w:ilvl="1" w:tplc="0C0A000F">
      <w:start w:val="1"/>
      <w:numFmt w:val="decimal"/>
      <w:lvlText w:val="%2."/>
      <w:lvlJc w:val="left"/>
      <w:pPr>
        <w:tabs>
          <w:tab w:val="num" w:pos="2574"/>
        </w:tabs>
        <w:ind w:left="2574" w:hanging="360"/>
      </w:pPr>
      <w:rPr>
        <w:rFonts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22F3078A"/>
    <w:multiLevelType w:val="hybridMultilevel"/>
    <w:tmpl w:val="F72624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C2EFC"/>
    <w:multiLevelType w:val="hybridMultilevel"/>
    <w:tmpl w:val="57F4AFAC"/>
    <w:lvl w:ilvl="0" w:tplc="75CA4B86">
      <w:start w:val="2"/>
      <w:numFmt w:val="bullet"/>
      <w:lvlText w:val="-"/>
      <w:lvlJc w:val="left"/>
      <w:pPr>
        <w:tabs>
          <w:tab w:val="num" w:pos="1854"/>
        </w:tabs>
        <w:ind w:left="1854" w:hanging="360"/>
      </w:pPr>
      <w:rPr>
        <w:rFonts w:ascii="Franklin Gothic Medium Cond" w:eastAsia="Franklin Gothic Medium Cond" w:hAnsi="Franklin Gothic Medium Cond" w:cs="Franklin Gothic Medium Cond" w:hint="default"/>
        <w:b w:val="0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388F7EC8"/>
    <w:multiLevelType w:val="hybridMultilevel"/>
    <w:tmpl w:val="A3800D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1C10DC"/>
    <w:multiLevelType w:val="hybridMultilevel"/>
    <w:tmpl w:val="C15434C0"/>
    <w:lvl w:ilvl="0" w:tplc="32EE2E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F9699C"/>
    <w:multiLevelType w:val="hybridMultilevel"/>
    <w:tmpl w:val="B2A60C6A"/>
    <w:lvl w:ilvl="0" w:tplc="623CEF3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2C7979"/>
    <w:multiLevelType w:val="hybridMultilevel"/>
    <w:tmpl w:val="45A2AD0E"/>
    <w:lvl w:ilvl="0" w:tplc="786C458A">
      <w:start w:val="1"/>
      <w:numFmt w:val="lowerLetter"/>
      <w:lvlText w:val="%1)"/>
      <w:lvlJc w:val="left"/>
      <w:pPr>
        <w:ind w:left="1068" w:hanging="360"/>
      </w:p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>
      <w:start w:val="1"/>
      <w:numFmt w:val="lowerLetter"/>
      <w:lvlText w:val="%5."/>
      <w:lvlJc w:val="left"/>
      <w:pPr>
        <w:ind w:left="3948" w:hanging="360"/>
      </w:pPr>
    </w:lvl>
    <w:lvl w:ilvl="5" w:tplc="0C0A001B">
      <w:start w:val="1"/>
      <w:numFmt w:val="lowerRoman"/>
      <w:lvlText w:val="%6."/>
      <w:lvlJc w:val="right"/>
      <w:pPr>
        <w:ind w:left="4668" w:hanging="180"/>
      </w:pPr>
    </w:lvl>
    <w:lvl w:ilvl="6" w:tplc="0C0A000F">
      <w:start w:val="1"/>
      <w:numFmt w:val="decimal"/>
      <w:lvlText w:val="%7."/>
      <w:lvlJc w:val="left"/>
      <w:pPr>
        <w:ind w:left="5388" w:hanging="360"/>
      </w:pPr>
    </w:lvl>
    <w:lvl w:ilvl="7" w:tplc="0C0A0019">
      <w:start w:val="1"/>
      <w:numFmt w:val="lowerLetter"/>
      <w:lvlText w:val="%8."/>
      <w:lvlJc w:val="left"/>
      <w:pPr>
        <w:ind w:left="6108" w:hanging="360"/>
      </w:pPr>
    </w:lvl>
    <w:lvl w:ilvl="8" w:tplc="0C0A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73E11D4"/>
    <w:multiLevelType w:val="hybridMultilevel"/>
    <w:tmpl w:val="4858A6BC"/>
    <w:lvl w:ilvl="0" w:tplc="623CEF3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EF24D6"/>
    <w:multiLevelType w:val="hybridMultilevel"/>
    <w:tmpl w:val="11321518"/>
    <w:lvl w:ilvl="0" w:tplc="F7EA7AB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212249"/>
    <w:multiLevelType w:val="hybridMultilevel"/>
    <w:tmpl w:val="A08C90DE"/>
    <w:lvl w:ilvl="0" w:tplc="F950F4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720B9A"/>
    <w:multiLevelType w:val="hybridMultilevel"/>
    <w:tmpl w:val="91EC72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A90325"/>
    <w:multiLevelType w:val="hybridMultilevel"/>
    <w:tmpl w:val="9ADEA8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1"/>
  </w:num>
  <w:num w:numId="4">
    <w:abstractNumId w:val="7"/>
  </w:num>
  <w:num w:numId="5">
    <w:abstractNumId w:val="0"/>
  </w:num>
  <w:num w:numId="6">
    <w:abstractNumId w:val="6"/>
  </w:num>
  <w:num w:numId="7">
    <w:abstractNumId w:val="2"/>
  </w:num>
  <w:num w:numId="8">
    <w:abstractNumId w:val="1"/>
  </w:num>
  <w:num w:numId="9">
    <w:abstractNumId w:val="9"/>
  </w:num>
  <w:num w:numId="10">
    <w:abstractNumId w:val="12"/>
  </w:num>
  <w:num w:numId="11">
    <w:abstractNumId w:val="14"/>
  </w:num>
  <w:num w:numId="12">
    <w:abstractNumId w:val="4"/>
  </w:num>
  <w:num w:numId="13">
    <w:abstractNumId w:val="10"/>
  </w:num>
  <w:num w:numId="14">
    <w:abstractNumId w:val="8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58E"/>
    <w:rsid w:val="00090457"/>
    <w:rsid w:val="000A4502"/>
    <w:rsid w:val="000E494D"/>
    <w:rsid w:val="00114FA1"/>
    <w:rsid w:val="001A587D"/>
    <w:rsid w:val="001B2C97"/>
    <w:rsid w:val="001E54B7"/>
    <w:rsid w:val="002252DB"/>
    <w:rsid w:val="00226D7D"/>
    <w:rsid w:val="00276B80"/>
    <w:rsid w:val="00277EFE"/>
    <w:rsid w:val="002C5604"/>
    <w:rsid w:val="002F6ABB"/>
    <w:rsid w:val="002F6C13"/>
    <w:rsid w:val="00347DE5"/>
    <w:rsid w:val="00382322"/>
    <w:rsid w:val="00395F10"/>
    <w:rsid w:val="003A1848"/>
    <w:rsid w:val="003E7449"/>
    <w:rsid w:val="0041399D"/>
    <w:rsid w:val="00447297"/>
    <w:rsid w:val="00486F03"/>
    <w:rsid w:val="0052536A"/>
    <w:rsid w:val="005360EF"/>
    <w:rsid w:val="00572339"/>
    <w:rsid w:val="00575D8C"/>
    <w:rsid w:val="005E0E04"/>
    <w:rsid w:val="005F7524"/>
    <w:rsid w:val="0060203D"/>
    <w:rsid w:val="00607642"/>
    <w:rsid w:val="00610AAA"/>
    <w:rsid w:val="0062758E"/>
    <w:rsid w:val="006A3262"/>
    <w:rsid w:val="006E3EB9"/>
    <w:rsid w:val="007C3488"/>
    <w:rsid w:val="007E353F"/>
    <w:rsid w:val="007F2797"/>
    <w:rsid w:val="007F546D"/>
    <w:rsid w:val="00806DC4"/>
    <w:rsid w:val="00882222"/>
    <w:rsid w:val="008B7222"/>
    <w:rsid w:val="008E532F"/>
    <w:rsid w:val="00921B6E"/>
    <w:rsid w:val="00940A1D"/>
    <w:rsid w:val="00957A02"/>
    <w:rsid w:val="0096751E"/>
    <w:rsid w:val="00A251AC"/>
    <w:rsid w:val="00A7212C"/>
    <w:rsid w:val="00A916AB"/>
    <w:rsid w:val="00AD5DD9"/>
    <w:rsid w:val="00B33692"/>
    <w:rsid w:val="00B3652C"/>
    <w:rsid w:val="00B36FC9"/>
    <w:rsid w:val="00B61531"/>
    <w:rsid w:val="00B7064F"/>
    <w:rsid w:val="00BD6E23"/>
    <w:rsid w:val="00C65C4F"/>
    <w:rsid w:val="00CB4B23"/>
    <w:rsid w:val="00CC41DE"/>
    <w:rsid w:val="00CD3914"/>
    <w:rsid w:val="00CD5D46"/>
    <w:rsid w:val="00CF7889"/>
    <w:rsid w:val="00D30A89"/>
    <w:rsid w:val="00D34A67"/>
    <w:rsid w:val="00D34B15"/>
    <w:rsid w:val="00D54A85"/>
    <w:rsid w:val="00DC5DFD"/>
    <w:rsid w:val="00E52FC5"/>
    <w:rsid w:val="00E92F9A"/>
    <w:rsid w:val="00F018EC"/>
    <w:rsid w:val="00F078B1"/>
    <w:rsid w:val="00F20388"/>
    <w:rsid w:val="00F5286C"/>
    <w:rsid w:val="00F53BEA"/>
    <w:rsid w:val="00F56FF7"/>
    <w:rsid w:val="00F651E7"/>
    <w:rsid w:val="00FF2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779BBE1"/>
  <w15:chartTrackingRefBased/>
  <w15:docId w15:val="{D1DF8059-6E93-447A-A5E5-093D9C83C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6AB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6AB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F6ABB"/>
  </w:style>
  <w:style w:type="paragraph" w:styleId="Piedepgina">
    <w:name w:val="footer"/>
    <w:basedOn w:val="Normal"/>
    <w:link w:val="PiedepginaCar"/>
    <w:uiPriority w:val="99"/>
    <w:unhideWhenUsed/>
    <w:rsid w:val="002F6AB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F6ABB"/>
  </w:style>
  <w:style w:type="paragraph" w:styleId="Prrafodelista">
    <w:name w:val="List Paragraph"/>
    <w:basedOn w:val="Normal"/>
    <w:uiPriority w:val="34"/>
    <w:qFormat/>
    <w:rsid w:val="002F6ABB"/>
    <w:pPr>
      <w:ind w:left="708"/>
    </w:pPr>
  </w:style>
  <w:style w:type="table" w:styleId="Tablaconcuadrcula">
    <w:name w:val="Table Grid"/>
    <w:basedOn w:val="Tablanormal"/>
    <w:uiPriority w:val="39"/>
    <w:rsid w:val="00447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comentario">
    <w:name w:val="annotation text"/>
    <w:basedOn w:val="Normal"/>
    <w:link w:val="TextocomentarioCar"/>
    <w:unhideWhenUsed/>
    <w:rsid w:val="00CD5D46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rsid w:val="00CD5D46"/>
    <w:rPr>
      <w:sz w:val="20"/>
      <w:szCs w:val="20"/>
    </w:rPr>
  </w:style>
  <w:style w:type="character" w:styleId="Refdecomentario">
    <w:name w:val="annotation reference"/>
    <w:rsid w:val="00CD5D46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5D4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5D46"/>
    <w:rPr>
      <w:rFonts w:ascii="Segoe UI" w:eastAsia="Calibri" w:hAnsi="Segoe UI" w:cs="Segoe UI"/>
      <w:sz w:val="18"/>
      <w:szCs w:val="18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F7524"/>
    <w:pPr>
      <w:spacing w:after="0"/>
    </w:pPr>
    <w:rPr>
      <w:rFonts w:ascii="Times New Roman" w:eastAsia="Calibri" w:hAnsi="Times New Roman" w:cs="Times New Roman"/>
      <w:b/>
      <w:bCs/>
      <w:lang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F7524"/>
    <w:rPr>
      <w:rFonts w:ascii="Times New Roman" w:eastAsia="Calibri" w:hAnsi="Times New Roman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7</Pages>
  <Words>1476</Words>
  <Characters>8122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del Rosario Hoyos Hoyos</dc:creator>
  <cp:keywords/>
  <dc:description/>
  <cp:lastModifiedBy>María Rosario García Luengo</cp:lastModifiedBy>
  <cp:revision>63</cp:revision>
  <dcterms:created xsi:type="dcterms:W3CDTF">2025-12-09T12:53:00Z</dcterms:created>
  <dcterms:modified xsi:type="dcterms:W3CDTF">2025-12-18T09:16:00Z</dcterms:modified>
</cp:coreProperties>
</file>